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7"/>
        <w:gridCol w:w="470"/>
        <w:gridCol w:w="5180"/>
      </w:tblGrid>
      <w:tr w:rsidR="007928AE" w:rsidRPr="008C260B" w:rsidTr="007928AE">
        <w:tc>
          <w:tcPr>
            <w:tcW w:w="3997" w:type="dxa"/>
            <w:vMerge w:val="restart"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bookmarkStart w:id="0" w:name="_GoBack"/>
            <w:bookmarkEnd w:id="0"/>
          </w:p>
        </w:tc>
        <w:tc>
          <w:tcPr>
            <w:tcW w:w="5650" w:type="dxa"/>
            <w:gridSpan w:val="2"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В Администрацию ЗАТО г.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Зеленогорск</w:t>
            </w:r>
          </w:p>
        </w:tc>
      </w:tr>
      <w:tr w:rsidR="007928AE" w:rsidRPr="008C260B" w:rsidTr="007928AE"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470" w:type="dxa"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от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928AE" w:rsidRPr="008C260B" w:rsidTr="007928AE">
        <w:trPr>
          <w:trHeight w:val="368"/>
        </w:trPr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50" w:type="dxa"/>
            <w:gridSpan w:val="2"/>
            <w:vMerge w:val="restart"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(для физического лица - фамилия, имя, отчество (при наличии), наименование и данные документа, удостоверяющего личность;</w:t>
            </w:r>
          </w:p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физического лица, зарегистрированного в качестве индивидуального предпринимателя - наименование индивидуального предпринимателя, ИНН, ОГРНИП;</w:t>
            </w:r>
          </w:p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для юридического лица - полное наименование юридического лица, ИНН, ОГРН, юридический адрес, должность и Ф.И.О. руководителя)</w:t>
            </w:r>
          </w:p>
        </w:tc>
      </w:tr>
      <w:tr w:rsidR="007928AE" w:rsidRPr="008C260B" w:rsidTr="007928AE">
        <w:trPr>
          <w:trHeight w:val="368"/>
        </w:trPr>
        <w:tc>
          <w:tcPr>
            <w:tcW w:w="3997" w:type="dxa"/>
            <w:vMerge w:val="restart"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Фирменный бланк</w:t>
            </w:r>
          </w:p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>(для юридических лиц)</w:t>
            </w:r>
          </w:p>
        </w:tc>
        <w:tc>
          <w:tcPr>
            <w:tcW w:w="5650" w:type="dxa"/>
            <w:gridSpan w:val="2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928AE" w:rsidRPr="008C260B" w:rsidTr="007928AE"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50" w:type="dxa"/>
            <w:gridSpan w:val="2"/>
            <w:tcBorders>
              <w:bottom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928AE" w:rsidRPr="008C260B" w:rsidTr="007928AE"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50" w:type="dxa"/>
            <w:gridSpan w:val="2"/>
            <w:tcBorders>
              <w:top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(почтовый адрес проживания для физического лица и лица, зарегистрированного в качестве индивидуального предпринимателя, почтовый адрес для юридического лица)</w:t>
            </w:r>
          </w:p>
        </w:tc>
      </w:tr>
      <w:tr w:rsidR="007928AE" w:rsidRPr="008C260B" w:rsidTr="007928AE"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50" w:type="dxa"/>
            <w:gridSpan w:val="2"/>
            <w:tcBorders>
              <w:bottom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928AE" w:rsidRPr="008C260B" w:rsidTr="007928AE"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50" w:type="dxa"/>
            <w:gridSpan w:val="2"/>
            <w:tcBorders>
              <w:top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(контактный телефон)</w:t>
            </w:r>
          </w:p>
        </w:tc>
      </w:tr>
      <w:tr w:rsidR="007928AE" w:rsidRPr="008C260B" w:rsidTr="007928AE">
        <w:tc>
          <w:tcPr>
            <w:tcW w:w="3997" w:type="dxa"/>
            <w:vMerge w:val="restart"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  <w:szCs w:val="28"/>
                <w:lang w:bidi="ar-SA"/>
              </w:rPr>
            </w:pP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____________ </w:t>
            </w:r>
            <w:r>
              <w:rPr>
                <w:rFonts w:cs="Times New Roman"/>
                <w:bCs/>
                <w:sz w:val="28"/>
                <w:szCs w:val="28"/>
                <w:lang w:bidi="ar-SA"/>
              </w:rPr>
              <w:t>№</w:t>
            </w:r>
            <w:r w:rsidRPr="008C260B">
              <w:rPr>
                <w:rFonts w:cs="Times New Roman"/>
                <w:bCs/>
                <w:sz w:val="28"/>
                <w:szCs w:val="28"/>
                <w:lang w:bidi="ar-SA"/>
              </w:rPr>
              <w:t xml:space="preserve"> ____________</w:t>
            </w:r>
          </w:p>
        </w:tc>
        <w:tc>
          <w:tcPr>
            <w:tcW w:w="5650" w:type="dxa"/>
            <w:gridSpan w:val="2"/>
            <w:tcBorders>
              <w:bottom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</w:tr>
      <w:tr w:rsidR="007928AE" w:rsidRPr="008C260B" w:rsidTr="007928AE">
        <w:tc>
          <w:tcPr>
            <w:tcW w:w="3997" w:type="dxa"/>
            <w:vMerge/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5650" w:type="dxa"/>
            <w:gridSpan w:val="2"/>
            <w:tcBorders>
              <w:top w:val="single" w:sz="4" w:space="0" w:color="auto"/>
            </w:tcBorders>
          </w:tcPr>
          <w:p w:rsidR="007928AE" w:rsidRPr="008C260B" w:rsidRDefault="007928AE" w:rsidP="004B3D6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0"/>
                <w:szCs w:val="20"/>
                <w:lang w:bidi="ar-SA"/>
              </w:rPr>
            </w:pPr>
            <w:r w:rsidRPr="008C260B">
              <w:rPr>
                <w:rFonts w:cs="Times New Roman"/>
                <w:bCs/>
                <w:sz w:val="20"/>
                <w:szCs w:val="20"/>
                <w:lang w:bidi="ar-SA"/>
              </w:rPr>
              <w:t>(электронная почта)</w:t>
            </w:r>
          </w:p>
        </w:tc>
      </w:tr>
    </w:tbl>
    <w:p w:rsidR="007928AE" w:rsidRDefault="007928AE" w:rsidP="007928AE">
      <w:pPr>
        <w:widowControl/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bidi="ar-SA"/>
        </w:rPr>
      </w:pP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ЗАЯВЛЕНИЕ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на закрытие разрешения на осуществление земляных работ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на территории города Зеленогорска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jc w:val="center"/>
        <w:rPr>
          <w:rFonts w:cs="Times New Roman"/>
          <w:sz w:val="28"/>
          <w:szCs w:val="28"/>
          <w:lang w:bidi="ar-SA"/>
        </w:rPr>
      </w:pP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В связи с завершением работ по ранее выданному разрешению на осуществление земляных работ от__________ № _______ прошу Вас закрыть разрешение.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Благоустройство (покрытие дорог тротуаров, газоны и пр.), нарушенное при производстве земляных работ, восстановлено в полном объеме.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Гарантийный срок на выполненные работы по восстановлению благоустройства 2 года со дня закрытия разрешения.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К настоящему заявлению прилагаются: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1. Документ, удостоверяющий личность заявителя, на ___ л.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>2.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Заявителя), на ___ л.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  <w:lang w:bidi="ar-SA"/>
        </w:rPr>
      </w:pPr>
      <w:r w:rsidRPr="000B11C3">
        <w:rPr>
          <w:rFonts w:cs="Times New Roman"/>
          <w:sz w:val="28"/>
          <w:szCs w:val="28"/>
          <w:lang w:bidi="ar-SA"/>
        </w:rPr>
        <w:t xml:space="preserve">3. </w:t>
      </w:r>
      <w:hyperlink r:id="rId4" w:history="1">
        <w:r w:rsidRPr="00ED640B">
          <w:rPr>
            <w:rFonts w:cs="Times New Roman"/>
            <w:sz w:val="28"/>
            <w:szCs w:val="28"/>
            <w:lang w:bidi="ar-SA"/>
          </w:rPr>
          <w:t>Акт</w:t>
        </w:r>
      </w:hyperlink>
      <w:r w:rsidRPr="000B11C3">
        <w:rPr>
          <w:rFonts w:cs="Times New Roman"/>
          <w:sz w:val="28"/>
          <w:szCs w:val="28"/>
          <w:lang w:bidi="ar-SA"/>
        </w:rPr>
        <w:t xml:space="preserve"> о завершении земляных работ и выполненном благоустройстве на ___ л. (согласно приложению № </w:t>
      </w:r>
      <w:r w:rsidRPr="00ED640B">
        <w:rPr>
          <w:rFonts w:cs="Times New Roman"/>
          <w:sz w:val="28"/>
          <w:szCs w:val="28"/>
          <w:lang w:bidi="ar-SA"/>
        </w:rPr>
        <w:t>10</w:t>
      </w:r>
      <w:r w:rsidRPr="000B11C3">
        <w:rPr>
          <w:rFonts w:cs="Times New Roman"/>
          <w:sz w:val="28"/>
          <w:szCs w:val="28"/>
          <w:lang w:bidi="ar-SA"/>
        </w:rPr>
        <w:t xml:space="preserve"> к Административному регламенту).</w:t>
      </w:r>
    </w:p>
    <w:p w:rsidR="007928AE" w:rsidRPr="000B11C3" w:rsidRDefault="007928AE" w:rsidP="007928AE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  <w:sz w:val="28"/>
          <w:szCs w:val="28"/>
          <w:lang w:bidi="ar-SA"/>
        </w:rPr>
      </w:pPr>
    </w:p>
    <w:p w:rsidR="00434559" w:rsidRDefault="007928AE" w:rsidP="007928AE">
      <w:pPr>
        <w:widowControl/>
        <w:suppressAutoHyphens w:val="0"/>
        <w:autoSpaceDE w:val="0"/>
        <w:autoSpaceDN w:val="0"/>
        <w:adjustRightInd w:val="0"/>
        <w:jc w:val="center"/>
      </w:pPr>
      <w:r w:rsidRPr="000B11C3">
        <w:rPr>
          <w:rFonts w:cs="Times New Roman"/>
          <w:sz w:val="28"/>
          <w:szCs w:val="28"/>
          <w:lang w:bidi="ar-SA"/>
        </w:rPr>
        <w:t>(Подпись заявителя/представителя заявителя)</w:t>
      </w:r>
    </w:p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AE"/>
    <w:rsid w:val="00434559"/>
    <w:rsid w:val="0079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12ACC-258D-4C01-9A4E-E6BAB27A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28AE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123&amp;n=314423&amp;dst=1006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1</cp:revision>
  <dcterms:created xsi:type="dcterms:W3CDTF">2025-05-12T08:10:00Z</dcterms:created>
  <dcterms:modified xsi:type="dcterms:W3CDTF">2025-05-12T08:10:00Z</dcterms:modified>
</cp:coreProperties>
</file>