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1543"/>
        <w:gridCol w:w="1672"/>
        <w:gridCol w:w="1345"/>
        <w:gridCol w:w="1926"/>
      </w:tblGrid>
      <w:tr w:rsidR="00FD6988" w:rsidTr="00FD6988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FD6988" w:rsidRPr="00E03821" w:rsidRDefault="00FD6988" w:rsidP="002934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F00235" wp14:editId="26917B0E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988" w:rsidRPr="00E03821" w:rsidRDefault="00FD6988" w:rsidP="002934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D6988" w:rsidRDefault="00FD6988" w:rsidP="002934C4">
            <w:pPr>
              <w:shd w:val="clear" w:color="auto" w:fill="FFFFFF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FD6988">
        <w:trPr>
          <w:trHeight w:val="661"/>
          <w:jc w:val="center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FD6988" w:rsidRPr="00FE6F9B" w:rsidRDefault="00E90A6C" w:rsidP="002934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26.02.2015</w:t>
            </w:r>
          </w:p>
        </w:tc>
        <w:tc>
          <w:tcPr>
            <w:tcW w:w="3215" w:type="dxa"/>
            <w:gridSpan w:val="2"/>
            <w:vAlign w:val="bottom"/>
          </w:tcPr>
          <w:p w:rsidR="00FD6988" w:rsidRPr="00FE6F9B" w:rsidRDefault="00FD6988" w:rsidP="002934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FD6988" w:rsidRPr="00FE6F9B" w:rsidRDefault="00E90A6C" w:rsidP="00FD69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FD6988" w:rsidRPr="00FE6F9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8-38р</w:t>
            </w:r>
            <w:r w:rsidR="00FD6988">
              <w:rPr>
                <w:sz w:val="28"/>
                <w:szCs w:val="28"/>
              </w:rPr>
              <w:t xml:space="preserve"> </w:t>
            </w:r>
          </w:p>
        </w:tc>
      </w:tr>
      <w:tr w:rsidR="00FD6988" w:rsidTr="00154ED2">
        <w:tblPrEx>
          <w:tblLook w:val="0000" w:firstRow="0" w:lastRow="0" w:firstColumn="0" w:lastColumn="0" w:noHBand="0" w:noVBand="0"/>
        </w:tblPrEx>
        <w:trPr>
          <w:gridAfter w:val="3"/>
          <w:wAfter w:w="4943" w:type="dxa"/>
          <w:trHeight w:val="701"/>
          <w:jc w:val="center"/>
        </w:trPr>
        <w:tc>
          <w:tcPr>
            <w:tcW w:w="4642" w:type="dxa"/>
            <w:gridSpan w:val="3"/>
          </w:tcPr>
          <w:p w:rsidR="00FD6988" w:rsidRDefault="00FD6988" w:rsidP="002934C4">
            <w:pPr>
              <w:jc w:val="both"/>
              <w:rPr>
                <w:sz w:val="28"/>
                <w:szCs w:val="28"/>
              </w:rPr>
            </w:pPr>
          </w:p>
          <w:p w:rsidR="00FD6988" w:rsidRDefault="00B04531" w:rsidP="00154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формы бюллетен</w:t>
            </w:r>
            <w:r w:rsidR="00154ED2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для </w:t>
            </w:r>
            <w:r w:rsidR="00154ED2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>тайного голосов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по согласованию кандидатур на должност</w:t>
            </w:r>
            <w:r w:rsidR="00154ED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заместителей главы </w:t>
            </w:r>
            <w:proofErr w:type="gramStart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министрации</w:t>
            </w:r>
            <w:proofErr w:type="gramEnd"/>
            <w:r>
              <w:rPr>
                <w:sz w:val="28"/>
                <w:szCs w:val="28"/>
              </w:rPr>
              <w:t xml:space="preserve"> ЗАТО г.</w:t>
            </w:r>
            <w:r w:rsidR="008077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Зеленогорска</w:t>
            </w:r>
          </w:p>
        </w:tc>
      </w:tr>
    </w:tbl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</w:p>
    <w:p w:rsidR="00B04531" w:rsidRDefault="00B04531" w:rsidP="00B0453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 Устава города Зеленогорска, пункта 6 статьи 13 Регламента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Совет депутатов ЗАТО г. Зеленогорска</w:t>
      </w:r>
    </w:p>
    <w:p w:rsidR="00B04531" w:rsidRDefault="00B04531" w:rsidP="00B04531">
      <w:pPr>
        <w:rPr>
          <w:sz w:val="28"/>
          <w:szCs w:val="28"/>
        </w:rPr>
      </w:pPr>
    </w:p>
    <w:p w:rsidR="00B04531" w:rsidRDefault="00B04531" w:rsidP="00B04531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04531" w:rsidRDefault="00B04531" w:rsidP="00B04531">
      <w:pPr>
        <w:rPr>
          <w:sz w:val="28"/>
          <w:szCs w:val="28"/>
        </w:rPr>
      </w:pPr>
    </w:p>
    <w:p w:rsidR="00B04531" w:rsidRDefault="00B04531" w:rsidP="00B04531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04531">
        <w:rPr>
          <w:sz w:val="28"/>
          <w:szCs w:val="28"/>
        </w:rPr>
        <w:t xml:space="preserve">Утвердить форму бюллетеня для </w:t>
      </w:r>
      <w:r w:rsidR="001E41E5">
        <w:rPr>
          <w:sz w:val="28"/>
          <w:szCs w:val="28"/>
        </w:rPr>
        <w:t xml:space="preserve">проведения </w:t>
      </w:r>
      <w:r w:rsidRPr="00B04531">
        <w:rPr>
          <w:sz w:val="28"/>
          <w:szCs w:val="28"/>
        </w:rPr>
        <w:t>тайного голосования по с</w:t>
      </w:r>
      <w:r w:rsidRPr="00B04531">
        <w:rPr>
          <w:sz w:val="28"/>
          <w:szCs w:val="28"/>
        </w:rPr>
        <w:t>о</w:t>
      </w:r>
      <w:r w:rsidRPr="00B04531">
        <w:rPr>
          <w:sz w:val="28"/>
          <w:szCs w:val="28"/>
        </w:rPr>
        <w:t xml:space="preserve">гласованию кандидатуры </w:t>
      </w:r>
      <w:r w:rsidR="001E41E5">
        <w:rPr>
          <w:sz w:val="28"/>
          <w:szCs w:val="28"/>
        </w:rPr>
        <w:t xml:space="preserve">на должность </w:t>
      </w:r>
      <w:r w:rsidRPr="00B04531">
        <w:rPr>
          <w:sz w:val="28"/>
          <w:szCs w:val="28"/>
        </w:rPr>
        <w:t>замес</w:t>
      </w:r>
      <w:r w:rsidR="00653FF4">
        <w:rPr>
          <w:sz w:val="28"/>
          <w:szCs w:val="28"/>
        </w:rPr>
        <w:t xml:space="preserve">тителя главы </w:t>
      </w:r>
      <w:proofErr w:type="gramStart"/>
      <w:r w:rsidR="00653FF4">
        <w:rPr>
          <w:sz w:val="28"/>
          <w:szCs w:val="28"/>
        </w:rPr>
        <w:t>Администрации</w:t>
      </w:r>
      <w:proofErr w:type="gramEnd"/>
      <w:r w:rsidR="00653FF4">
        <w:rPr>
          <w:sz w:val="28"/>
          <w:szCs w:val="28"/>
        </w:rPr>
        <w:t xml:space="preserve"> ЗАТО</w:t>
      </w:r>
      <w:r w:rsidR="00653FF4">
        <w:rPr>
          <w:sz w:val="28"/>
          <w:szCs w:val="28"/>
        </w:rPr>
        <w:br/>
      </w:r>
      <w:r w:rsidRPr="00B0453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04531"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 xml:space="preserve">по общественной безопасности </w:t>
      </w:r>
      <w:r w:rsidRPr="00B04531">
        <w:rPr>
          <w:sz w:val="28"/>
          <w:szCs w:val="28"/>
        </w:rPr>
        <w:t>согласно приложению</w:t>
      </w:r>
      <w:r w:rsidR="001E41E5">
        <w:rPr>
          <w:sz w:val="28"/>
          <w:szCs w:val="28"/>
        </w:rPr>
        <w:t xml:space="preserve"> 1 к настоящ</w:t>
      </w:r>
      <w:r w:rsidR="001E41E5">
        <w:rPr>
          <w:sz w:val="28"/>
          <w:szCs w:val="28"/>
        </w:rPr>
        <w:t>е</w:t>
      </w:r>
      <w:r w:rsidR="001E41E5">
        <w:rPr>
          <w:sz w:val="28"/>
          <w:szCs w:val="28"/>
        </w:rPr>
        <w:t>му решению</w:t>
      </w:r>
      <w:r w:rsidRPr="00B04531">
        <w:rPr>
          <w:sz w:val="28"/>
          <w:szCs w:val="28"/>
        </w:rPr>
        <w:t>.</w:t>
      </w:r>
    </w:p>
    <w:p w:rsidR="00B04531" w:rsidRDefault="00B04531" w:rsidP="00B04531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04531">
        <w:rPr>
          <w:sz w:val="28"/>
          <w:szCs w:val="28"/>
        </w:rPr>
        <w:t>Утвердить форму бюллетеня для</w:t>
      </w:r>
      <w:r w:rsidR="001E41E5">
        <w:rPr>
          <w:sz w:val="28"/>
          <w:szCs w:val="28"/>
        </w:rPr>
        <w:t xml:space="preserve"> проведения</w:t>
      </w:r>
      <w:r w:rsidRPr="00B04531">
        <w:rPr>
          <w:sz w:val="28"/>
          <w:szCs w:val="28"/>
        </w:rPr>
        <w:t xml:space="preserve"> тайного голосования по с</w:t>
      </w:r>
      <w:r w:rsidRPr="00B04531">
        <w:rPr>
          <w:sz w:val="28"/>
          <w:szCs w:val="28"/>
        </w:rPr>
        <w:t>о</w:t>
      </w:r>
      <w:r w:rsidRPr="00B04531">
        <w:rPr>
          <w:sz w:val="28"/>
          <w:szCs w:val="28"/>
        </w:rPr>
        <w:t xml:space="preserve">гласованию кандидатуры </w:t>
      </w:r>
      <w:r w:rsidR="001E41E5">
        <w:rPr>
          <w:sz w:val="28"/>
          <w:szCs w:val="28"/>
        </w:rPr>
        <w:t xml:space="preserve">на должность </w:t>
      </w:r>
      <w:r w:rsidRPr="00B04531">
        <w:rPr>
          <w:sz w:val="28"/>
          <w:szCs w:val="28"/>
        </w:rPr>
        <w:t>замес</w:t>
      </w:r>
      <w:r w:rsidR="00653FF4">
        <w:rPr>
          <w:sz w:val="28"/>
          <w:szCs w:val="28"/>
        </w:rPr>
        <w:t xml:space="preserve">тителя главы </w:t>
      </w:r>
      <w:proofErr w:type="gramStart"/>
      <w:r w:rsidR="00653FF4">
        <w:rPr>
          <w:sz w:val="28"/>
          <w:szCs w:val="28"/>
        </w:rPr>
        <w:t>Администрации</w:t>
      </w:r>
      <w:proofErr w:type="gramEnd"/>
      <w:r w:rsidR="00653FF4">
        <w:rPr>
          <w:sz w:val="28"/>
          <w:szCs w:val="28"/>
        </w:rPr>
        <w:t xml:space="preserve"> ЗАТО</w:t>
      </w:r>
      <w:r w:rsidR="00653FF4">
        <w:rPr>
          <w:sz w:val="28"/>
          <w:szCs w:val="28"/>
        </w:rPr>
        <w:br/>
      </w:r>
      <w:r w:rsidRPr="00B0453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04531"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 xml:space="preserve">по вопросам социальной сферы </w:t>
      </w:r>
      <w:r w:rsidRPr="00B0453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1E41E5">
        <w:rPr>
          <w:sz w:val="28"/>
          <w:szCs w:val="28"/>
        </w:rPr>
        <w:t>2 к насто</w:t>
      </w:r>
      <w:r w:rsidR="001E41E5">
        <w:rPr>
          <w:sz w:val="28"/>
          <w:szCs w:val="28"/>
        </w:rPr>
        <w:t>я</w:t>
      </w:r>
      <w:r w:rsidR="001E41E5">
        <w:rPr>
          <w:sz w:val="28"/>
          <w:szCs w:val="28"/>
        </w:rPr>
        <w:t>щему решению</w:t>
      </w:r>
      <w:r w:rsidRPr="00B04531">
        <w:rPr>
          <w:sz w:val="28"/>
          <w:szCs w:val="28"/>
        </w:rPr>
        <w:t>.</w:t>
      </w:r>
    </w:p>
    <w:p w:rsidR="00E21C99" w:rsidRPr="00E21C99" w:rsidRDefault="00E21C99" w:rsidP="00E21C99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04531">
        <w:rPr>
          <w:sz w:val="28"/>
          <w:szCs w:val="28"/>
        </w:rPr>
        <w:t>Утвердить форму бюллетеня для</w:t>
      </w:r>
      <w:r>
        <w:rPr>
          <w:sz w:val="28"/>
          <w:szCs w:val="28"/>
        </w:rPr>
        <w:t xml:space="preserve"> проведения</w:t>
      </w:r>
      <w:r w:rsidRPr="00B04531">
        <w:rPr>
          <w:sz w:val="28"/>
          <w:szCs w:val="28"/>
        </w:rPr>
        <w:t xml:space="preserve"> тайного голосования по с</w:t>
      </w:r>
      <w:r w:rsidRPr="00B04531">
        <w:rPr>
          <w:sz w:val="28"/>
          <w:szCs w:val="28"/>
        </w:rPr>
        <w:t>о</w:t>
      </w:r>
      <w:r w:rsidRPr="00B04531">
        <w:rPr>
          <w:sz w:val="28"/>
          <w:szCs w:val="28"/>
        </w:rPr>
        <w:t xml:space="preserve">гласованию кандидатуры </w:t>
      </w:r>
      <w:r>
        <w:rPr>
          <w:sz w:val="28"/>
          <w:szCs w:val="28"/>
        </w:rPr>
        <w:t xml:space="preserve">на должность </w:t>
      </w:r>
      <w:r w:rsidRPr="00B04531">
        <w:rPr>
          <w:sz w:val="28"/>
          <w:szCs w:val="28"/>
        </w:rPr>
        <w:t>замес</w:t>
      </w:r>
      <w:r>
        <w:rPr>
          <w:sz w:val="28"/>
          <w:szCs w:val="28"/>
        </w:rPr>
        <w:t xml:space="preserve">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</w:t>
      </w:r>
      <w:r>
        <w:rPr>
          <w:sz w:val="28"/>
          <w:szCs w:val="28"/>
        </w:rPr>
        <w:br/>
      </w:r>
      <w:r w:rsidRPr="00B0453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04531"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 xml:space="preserve">по экономике и финансам </w:t>
      </w:r>
      <w:r w:rsidRPr="00B0453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3 к настоящему решению</w:t>
      </w:r>
      <w:r w:rsidRPr="00B04531">
        <w:rPr>
          <w:sz w:val="28"/>
          <w:szCs w:val="28"/>
        </w:rPr>
        <w:t>.</w:t>
      </w:r>
    </w:p>
    <w:p w:rsidR="00B04531" w:rsidRDefault="00B04531" w:rsidP="00B04531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 подписания и подлежит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ликованию в газете «Панорама».</w:t>
      </w:r>
    </w:p>
    <w:p w:rsidR="00B04531" w:rsidRDefault="00B04531" w:rsidP="00B04531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302BA8">
        <w:rPr>
          <w:sz w:val="28"/>
          <w:szCs w:val="28"/>
        </w:rPr>
        <w:t>Контроль за</w:t>
      </w:r>
      <w:proofErr w:type="gramEnd"/>
      <w:r w:rsidRPr="00302BA8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настоящего </w:t>
      </w:r>
      <w:r w:rsidRPr="00302BA8">
        <w:rPr>
          <w:sz w:val="28"/>
          <w:szCs w:val="28"/>
        </w:rPr>
        <w:t>решения возложить на постоянную комиссию по</w:t>
      </w:r>
      <w:r>
        <w:rPr>
          <w:sz w:val="28"/>
          <w:szCs w:val="28"/>
        </w:rPr>
        <w:t xml:space="preserve"> местному самоуправлению,</w:t>
      </w:r>
      <w:r w:rsidRPr="00302BA8">
        <w:rPr>
          <w:sz w:val="28"/>
          <w:szCs w:val="28"/>
        </w:rPr>
        <w:t xml:space="preserve"> правовым вопросам и безопасности нас</w:t>
      </w:r>
      <w:r w:rsidRPr="00302BA8">
        <w:rPr>
          <w:sz w:val="28"/>
          <w:szCs w:val="28"/>
        </w:rPr>
        <w:t>е</w:t>
      </w:r>
      <w:r w:rsidRPr="00302BA8">
        <w:rPr>
          <w:sz w:val="28"/>
          <w:szCs w:val="28"/>
        </w:rPr>
        <w:t>ления</w:t>
      </w:r>
      <w:r>
        <w:rPr>
          <w:sz w:val="28"/>
          <w:szCs w:val="28"/>
        </w:rPr>
        <w:t>.</w:t>
      </w:r>
    </w:p>
    <w:p w:rsidR="00E21C99" w:rsidRDefault="00E21C99" w:rsidP="00117CD7">
      <w:pPr>
        <w:jc w:val="both"/>
        <w:rPr>
          <w:sz w:val="28"/>
          <w:szCs w:val="28"/>
        </w:rPr>
      </w:pPr>
    </w:p>
    <w:p w:rsidR="00E21C99" w:rsidRDefault="00E21C99" w:rsidP="00117CD7">
      <w:pPr>
        <w:jc w:val="both"/>
        <w:rPr>
          <w:sz w:val="28"/>
          <w:szCs w:val="28"/>
        </w:rPr>
      </w:pPr>
    </w:p>
    <w:p w:rsidR="00154ED2" w:rsidRDefault="00117CD7" w:rsidP="00E21C9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4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988">
        <w:rPr>
          <w:sz w:val="28"/>
          <w:szCs w:val="28"/>
        </w:rPr>
        <w:t xml:space="preserve">П.Е. </w:t>
      </w:r>
      <w:proofErr w:type="spellStart"/>
      <w:r w:rsidR="00FD6988">
        <w:rPr>
          <w:sz w:val="28"/>
          <w:szCs w:val="28"/>
        </w:rPr>
        <w:t>Корчашкин</w:t>
      </w:r>
      <w:proofErr w:type="spellEnd"/>
      <w:r w:rsidR="00154ED2">
        <w:rPr>
          <w:sz w:val="28"/>
          <w:szCs w:val="28"/>
        </w:rPr>
        <w:br w:type="page"/>
      </w:r>
    </w:p>
    <w:p w:rsidR="00807776" w:rsidRPr="007A38E5" w:rsidRDefault="00807776" w:rsidP="00807776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E41E5">
        <w:rPr>
          <w:sz w:val="28"/>
          <w:szCs w:val="28"/>
        </w:rPr>
        <w:t>1</w:t>
      </w:r>
    </w:p>
    <w:p w:rsidR="00807776" w:rsidRDefault="00807776" w:rsidP="00807776">
      <w:pPr>
        <w:ind w:left="6521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807776" w:rsidRDefault="00807776" w:rsidP="00807776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807776" w:rsidRDefault="00807776" w:rsidP="00807776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26.02.2015 </w:t>
      </w:r>
      <w:r w:rsidR="00E90A6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90A6C">
        <w:rPr>
          <w:sz w:val="28"/>
          <w:szCs w:val="28"/>
        </w:rPr>
        <w:t xml:space="preserve"> 8-38р</w:t>
      </w:r>
    </w:p>
    <w:p w:rsidR="00807776" w:rsidRDefault="00807776" w:rsidP="00807776">
      <w:pPr>
        <w:jc w:val="right"/>
        <w:rPr>
          <w:sz w:val="28"/>
          <w:szCs w:val="28"/>
        </w:rPr>
      </w:pPr>
    </w:p>
    <w:p w:rsidR="00807776" w:rsidRPr="00BB03E5" w:rsidRDefault="00807776" w:rsidP="0080777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Pr="00BB03E5">
        <w:rPr>
          <w:sz w:val="28"/>
          <w:szCs w:val="28"/>
        </w:rPr>
        <w:t>.02.2015</w:t>
      </w:r>
    </w:p>
    <w:p w:rsidR="00807776" w:rsidRPr="007C6847" w:rsidRDefault="00807776" w:rsidP="00807776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>Подписи двух членов</w:t>
      </w:r>
    </w:p>
    <w:p w:rsidR="00807776" w:rsidRPr="007C6847" w:rsidRDefault="00807776" w:rsidP="00807776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 xml:space="preserve"> счетной комиссии</w:t>
      </w:r>
    </w:p>
    <w:p w:rsidR="00807776" w:rsidRDefault="00807776" w:rsidP="00807776">
      <w:pPr>
        <w:jc w:val="center"/>
        <w:rPr>
          <w:b/>
          <w:sz w:val="28"/>
          <w:szCs w:val="28"/>
        </w:rPr>
      </w:pPr>
    </w:p>
    <w:p w:rsidR="00807776" w:rsidRDefault="00807776" w:rsidP="00807776">
      <w:pPr>
        <w:jc w:val="center"/>
        <w:rPr>
          <w:b/>
          <w:sz w:val="28"/>
          <w:szCs w:val="28"/>
        </w:rPr>
      </w:pPr>
      <w:r w:rsidRPr="001D2312">
        <w:rPr>
          <w:b/>
          <w:sz w:val="28"/>
          <w:szCs w:val="28"/>
        </w:rPr>
        <w:t>БЮЛЛЕТЕНЬ</w:t>
      </w:r>
    </w:p>
    <w:p w:rsidR="00807776" w:rsidRDefault="00807776" w:rsidP="00807776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тайного голосования</w:t>
      </w:r>
    </w:p>
    <w:p w:rsidR="00807776" w:rsidRDefault="00807776" w:rsidP="008077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согласованию кандидатуры на должность</w:t>
      </w:r>
    </w:p>
    <w:p w:rsidR="00807776" w:rsidRDefault="00807776" w:rsidP="008077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807776" w:rsidRDefault="00807776" w:rsidP="008077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общественной безопасности</w:t>
      </w:r>
    </w:p>
    <w:p w:rsidR="00807776" w:rsidRDefault="00807776" w:rsidP="00807776">
      <w:pPr>
        <w:jc w:val="center"/>
        <w:rPr>
          <w:sz w:val="28"/>
          <w:szCs w:val="28"/>
        </w:rPr>
      </w:pPr>
    </w:p>
    <w:tbl>
      <w:tblPr>
        <w:tblStyle w:val="a3"/>
        <w:tblW w:w="47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913"/>
        <w:gridCol w:w="945"/>
        <w:gridCol w:w="907"/>
        <w:gridCol w:w="1026"/>
        <w:gridCol w:w="18"/>
      </w:tblGrid>
      <w:tr w:rsidR="00D026D7" w:rsidTr="007A38E5">
        <w:trPr>
          <w:trHeight w:hRule="exact" w:val="907"/>
        </w:trPr>
        <w:tc>
          <w:tcPr>
            <w:tcW w:w="3077" w:type="pct"/>
            <w:tcBorders>
              <w:bottom w:val="single" w:sz="2" w:space="0" w:color="auto"/>
              <w:right w:val="single" w:sz="24" w:space="0" w:color="auto"/>
            </w:tcBorders>
            <w:vAlign w:val="bottom"/>
          </w:tcPr>
          <w:p w:rsidR="00D026D7" w:rsidRPr="00807776" w:rsidRDefault="00D026D7" w:rsidP="00807776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026D7" w:rsidRPr="00807776" w:rsidRDefault="00D026D7" w:rsidP="00D026D7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7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D026D7" w:rsidRDefault="00D026D7" w:rsidP="00D026D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026D7" w:rsidRDefault="00D026D7" w:rsidP="00D026D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  <w:gridSpan w:val="2"/>
            <w:tcBorders>
              <w:left w:val="single" w:sz="24" w:space="0" w:color="auto"/>
            </w:tcBorders>
            <w:vAlign w:val="bottom"/>
          </w:tcPr>
          <w:p w:rsidR="00D026D7" w:rsidRDefault="00D026D7" w:rsidP="00D026D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026D7" w:rsidTr="007A38E5">
        <w:trPr>
          <w:gridAfter w:val="1"/>
          <w:wAfter w:w="9" w:type="pct"/>
          <w:trHeight w:hRule="exact" w:val="567"/>
        </w:trPr>
        <w:tc>
          <w:tcPr>
            <w:tcW w:w="3077" w:type="pct"/>
            <w:tcBorders>
              <w:top w:val="single" w:sz="2" w:space="0" w:color="auto"/>
            </w:tcBorders>
          </w:tcPr>
          <w:p w:rsidR="00D026D7" w:rsidRPr="00807776" w:rsidRDefault="007A38E5" w:rsidP="007A38E5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  <w:tc>
          <w:tcPr>
            <w:tcW w:w="461" w:type="pct"/>
            <w:tcBorders>
              <w:top w:val="single" w:sz="24" w:space="0" w:color="auto"/>
            </w:tcBorders>
            <w:vAlign w:val="bottom"/>
          </w:tcPr>
          <w:p w:rsidR="00D026D7" w:rsidRPr="00807776" w:rsidRDefault="00D026D7" w:rsidP="00D026D7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53" w:type="pct"/>
            <w:gridSpan w:val="3"/>
            <w:vAlign w:val="bottom"/>
          </w:tcPr>
          <w:p w:rsidR="00D026D7" w:rsidRDefault="00D026D7" w:rsidP="00D026D7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</w:tbl>
    <w:p w:rsidR="00807776" w:rsidRDefault="00807776" w:rsidP="00807776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2E58" wp14:editId="2E34B877">
                <wp:simplePos x="0" y="0"/>
                <wp:positionH relativeFrom="column">
                  <wp:posOffset>-709472</wp:posOffset>
                </wp:positionH>
                <wp:positionV relativeFrom="paragraph">
                  <wp:posOffset>230771</wp:posOffset>
                </wp:positionV>
                <wp:extent cx="7666990" cy="52705"/>
                <wp:effectExtent l="0" t="0" r="10160" b="2349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66990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923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55.85pt;margin-top:18.15pt;width:603.7pt;height: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VbKwIAAEoEAAAOAAAAZHJzL2Uyb0RvYy54bWysVE2P2jAQvVfqf7B8hyQUAkSE1SqBXrZd&#10;pN32bmyHWHVsyzYEVPW/d2w+yraXqmoOzjieefNm5jmLh2Mn0YFbJ7QqcTZMMeKKaibUrsRfXteD&#10;GUbOE8WI1IqX+MQdfli+f7foTcFHutWScYsARLmiNyVuvTdFkjja8o64oTZcwWGjbUc8bO0uYZb0&#10;gN7JZJSmedJry4zVlDsHX+vzIV5G/Kbh1D83jeMeyRIDNx9XG9dtWJPlghQ7S0wr6IUG+QcWHREK&#10;kt6gauIJ2lvxB1QnqNVON35IdZfophGUxxqgmiz9rZqXlhgea4HmOHNrk/t/sPTzYWORYCXOMVKk&#10;gxE97r2OmVE2Cf3pjSvArVIbGyqkR/VinjT95pDSVUvUjkfv15OB4CxEJG9CwsYZyLLtP2kGPgQS&#10;xGYdG9uhRgrzNQQGcGgIOsbpnG7T4UePKHyc5nk+n8MQKZxNRtM0sktIEWBCsLHOf+S6Q8EosfOW&#10;iF3rK60U6EDbcwpyeHI+kPwVEIKVXgspoxykQn2J55PRJHJyWgoWDoObs7ttJS06kCCo+MSK4eTe&#10;zeq9YhGs5YStLrYnQp5tSC5VwIPigM7FOivm+zydr2ar2XgwHuWrwTit68HjuhoP8nU2ndQf6qqq&#10;sx+BWjYuWsEYV4HdVb3Z+O/UcblHZ93d9HtrQ/IWPfYLyF7fkXSccxjtWSRbzU4be50/CDY6Xy5X&#10;uBH3e7DvfwHLnwAAAP//AwBQSwMEFAAGAAgAAAAhAFJfZ7PfAAAACwEAAA8AAABkcnMvZG93bnJl&#10;di54bWxMj8FOg0AQhu8mvsNmTLy1CxZpRYbGmGg8GBKr3rfsCCg7i+wW6Nu7PdnjzHz55/vz7Ww6&#10;MdLgWssI8TICQVxZ3XKN8PH+tNiAcF6xVp1lQjiSg21xeZGrTNuJ32jc+VqEEHaZQmi87zMpXdWQ&#10;UW5pe+Jw+7KDUT6MQy31oKYQbjp5E0WpNKrl8KFRPT02VP3sDgbhl9fHz0SOm++y9Onzy2vNVE6I&#10;11fzwz0IT7P/h+GkH9ShCE57e2DtRIewiON4HViEVboCcSKiu9uw2SMkSQqyyOV5h+IPAAD//wMA&#10;UEsBAi0AFAAGAAgAAAAhALaDOJL+AAAA4QEAABMAAAAAAAAAAAAAAAAAAAAAAFtDb250ZW50X1R5&#10;cGVzXS54bWxQSwECLQAUAAYACAAAACEAOP0h/9YAAACUAQAACwAAAAAAAAAAAAAAAAAvAQAAX3Jl&#10;bHMvLnJlbHNQSwECLQAUAAYACAAAACEAUoK1WysCAABKBAAADgAAAAAAAAAAAAAAAAAuAgAAZHJz&#10;L2Uyb0RvYy54bWxQSwECLQAUAAYACAAAACEAUl9ns98AAAALAQAADwAAAAAAAAAAAAAAAACFBAAA&#10;ZHJzL2Rvd25yZXYueG1sUEsFBgAAAAAEAAQA8wAAAJEFAAAAAA==&#10;"/>
            </w:pict>
          </mc:Fallback>
        </mc:AlternateContent>
      </w:r>
    </w:p>
    <w:p w:rsidR="00807776" w:rsidRDefault="00807776" w:rsidP="00807776">
      <w:pPr>
        <w:ind w:left="360"/>
        <w:rPr>
          <w:sz w:val="24"/>
          <w:szCs w:val="24"/>
        </w:rPr>
      </w:pPr>
    </w:p>
    <w:p w:rsidR="00807776" w:rsidRPr="00BB03E5" w:rsidRDefault="00807776" w:rsidP="00807776">
      <w:pPr>
        <w:ind w:left="360"/>
        <w:jc w:val="center"/>
        <w:rPr>
          <w:sz w:val="24"/>
          <w:szCs w:val="24"/>
        </w:rPr>
      </w:pPr>
      <w:r w:rsidRPr="00BB03E5">
        <w:rPr>
          <w:sz w:val="24"/>
          <w:szCs w:val="24"/>
        </w:rPr>
        <w:t>ПОРЯДОК ЗАПОЛНЕНИЯ БЮЛЛЕТЕНЯ</w:t>
      </w:r>
    </w:p>
    <w:p w:rsidR="00807776" w:rsidRPr="00BB03E5" w:rsidRDefault="00807776" w:rsidP="00807776">
      <w:pPr>
        <w:jc w:val="center"/>
      </w:pPr>
    </w:p>
    <w:p w:rsidR="00807776" w:rsidRPr="0071240C" w:rsidRDefault="00807776" w:rsidP="00807776">
      <w:pPr>
        <w:ind w:left="-142"/>
        <w:jc w:val="both"/>
      </w:pPr>
      <w:r w:rsidRPr="0071240C">
        <w:t xml:space="preserve">Поставьте любой знак в </w:t>
      </w:r>
      <w:r w:rsidR="004C6A85">
        <w:t xml:space="preserve">одном </w:t>
      </w:r>
      <w:r w:rsidRPr="0071240C">
        <w:t>пустом квадрате справа от фамилии.</w:t>
      </w:r>
    </w:p>
    <w:p w:rsidR="00807776" w:rsidRPr="0071240C" w:rsidRDefault="00807776" w:rsidP="00807776">
      <w:pPr>
        <w:ind w:left="-142"/>
        <w:jc w:val="both"/>
      </w:pPr>
      <w:proofErr w:type="gramStart"/>
      <w:r w:rsidRPr="0071240C">
        <w:t>Бюллетень, в котором любой знак (знаки) поставлен (проставлены) более чем в одном квадрате либо не проставлен ни в одном из них, считается недействительным.</w:t>
      </w:r>
      <w:proofErr w:type="gramEnd"/>
    </w:p>
    <w:p w:rsidR="00807776" w:rsidRPr="0071240C" w:rsidRDefault="00807776" w:rsidP="00807776">
      <w:pPr>
        <w:ind w:left="-142"/>
        <w:jc w:val="both"/>
      </w:pPr>
      <w:r w:rsidRPr="0071240C">
        <w:t>Бюллетень, не заверенный подписями двух членов счетной комиссии, признается бюллетенем неустановленной формы и при подсчете голосов не учитывается.</w:t>
      </w:r>
    </w:p>
    <w:p w:rsidR="00807776" w:rsidRDefault="00807776" w:rsidP="0080777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5868C" wp14:editId="7E57701D">
                <wp:simplePos x="0" y="0"/>
                <wp:positionH relativeFrom="column">
                  <wp:posOffset>-764540</wp:posOffset>
                </wp:positionH>
                <wp:positionV relativeFrom="paragraph">
                  <wp:posOffset>52705</wp:posOffset>
                </wp:positionV>
                <wp:extent cx="7877175" cy="0"/>
                <wp:effectExtent l="0" t="0" r="9525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8771C7" id="AutoShape 17" o:spid="_x0000_s1026" type="#_x0000_t32" style="position:absolute;margin-left:-60.2pt;margin-top:4.15pt;width:62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nKHw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C/MZjCsgrFJbGzqkR/VqnjX97pDSVUdUy2P028lAchYykncp4eIMVNkNXzSDGAIF&#10;4rCOje0DJIwBHeNOTred8KNHFD7O5rNZNgNy9OpLSHFNNNb5z1z3KBgldt4S0Xa+0krB5rXNYhly&#10;eHY+0CLFNSFUVXojpIwCkAoNJV5MJ9OY4LQULDhDmLPtrpIWHUiQUPzFHsFzH2b1XrEI1nHC1hfb&#10;EyHPNhSXKuBBY0DnYp018mORLtbz9Twf5ZOH9ShP63r0tKny0cMGWq8/1VVVZz8DtSwvOsEYV4Hd&#10;Va9Z/nd6uLycs9Juir2NIXmPHucFZK//kXTcbFjmWRY7zU5be904SDQGX55TeAP3d7DvH/3qFwAA&#10;AP//AwBQSwMEFAAGAAgAAAAhAEi3Y3/dAAAACQEAAA8AAABkcnMvZG93bnJldi54bWxMj8tOwzAQ&#10;RfdI/QdrkNig1k54qIQ4VVWJBcs+JLbTeEgC8TiKnSb063G7geXcObpzJl9NthUn6n3jWEOyUCCI&#10;S2carjQc9m/zJQgfkA22jknDD3lYFbObHDPjRt7SaRcqEUvYZ6ihDqHLpPRlTRb9wnXEcffpeosh&#10;jn0lTY9jLLetTJV6lhYbjhdq7GhTU/m9G6wG8sNTotYvtjq8n8f7j/T8NXZ7re9up/UriEBT+IPh&#10;oh/VoYhORzew8aLVME9S9RhZDcsHEBcgBgmI4zWQRS7/f1D8AgAA//8DAFBLAQItABQABgAIAAAA&#10;IQC2gziS/gAAAOEBAAATAAAAAAAAAAAAAAAAAAAAAABbQ29udGVudF9UeXBlc10ueG1sUEsBAi0A&#10;FAAGAAgAAAAhADj9If/WAAAAlAEAAAsAAAAAAAAAAAAAAAAALwEAAF9yZWxzLy5yZWxzUEsBAi0A&#10;FAAGAAgAAAAhAO/h+cofAgAAPAQAAA4AAAAAAAAAAAAAAAAALgIAAGRycy9lMm9Eb2MueG1sUEsB&#10;Ai0AFAAGAAgAAAAhAEi3Y3/dAAAACQEAAA8AAAAAAAAAAAAAAAAAeQQAAGRycy9kb3ducmV2Lnht&#10;bFBLBQYAAAAABAAEAPMAAACDBQAAAAA=&#10;"/>
            </w:pict>
          </mc:Fallback>
        </mc:AlternateContent>
      </w:r>
    </w:p>
    <w:p w:rsidR="00807776" w:rsidRPr="0026434E" w:rsidRDefault="00807776" w:rsidP="00807776">
      <w:pPr>
        <w:rPr>
          <w:sz w:val="28"/>
          <w:szCs w:val="28"/>
        </w:rPr>
      </w:pPr>
    </w:p>
    <w:p w:rsidR="00374BAE" w:rsidRDefault="00374BA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4BAE" w:rsidRPr="007A38E5" w:rsidRDefault="00374BAE" w:rsidP="00374BAE">
      <w:pPr>
        <w:ind w:left="65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E41E5">
        <w:rPr>
          <w:sz w:val="28"/>
          <w:szCs w:val="28"/>
        </w:rPr>
        <w:t>2</w:t>
      </w:r>
    </w:p>
    <w:p w:rsidR="00374BAE" w:rsidRDefault="00374BAE" w:rsidP="00374BAE">
      <w:pPr>
        <w:ind w:left="6521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374BAE" w:rsidRDefault="00374BAE" w:rsidP="00374BAE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374BAE" w:rsidRDefault="00374BAE" w:rsidP="00374BAE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26.02.2015 </w:t>
      </w:r>
      <w:r w:rsidR="00E90A6C">
        <w:rPr>
          <w:sz w:val="28"/>
          <w:szCs w:val="28"/>
        </w:rPr>
        <w:t xml:space="preserve"> № 8-38р</w:t>
      </w:r>
    </w:p>
    <w:p w:rsidR="00374BAE" w:rsidRDefault="00374BAE" w:rsidP="00374BAE">
      <w:pPr>
        <w:jc w:val="right"/>
        <w:rPr>
          <w:sz w:val="28"/>
          <w:szCs w:val="28"/>
        </w:rPr>
      </w:pPr>
    </w:p>
    <w:p w:rsidR="00374BAE" w:rsidRPr="00BB03E5" w:rsidRDefault="00374BAE" w:rsidP="00374BAE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Pr="00BB03E5">
        <w:rPr>
          <w:sz w:val="28"/>
          <w:szCs w:val="28"/>
        </w:rPr>
        <w:t>.02.2015</w:t>
      </w:r>
    </w:p>
    <w:p w:rsidR="00374BAE" w:rsidRPr="007C6847" w:rsidRDefault="00374BAE" w:rsidP="00374BAE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>Подписи двух членов</w:t>
      </w:r>
    </w:p>
    <w:p w:rsidR="00374BAE" w:rsidRPr="007C6847" w:rsidRDefault="00374BAE" w:rsidP="00374BAE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 xml:space="preserve"> счетной комиссии</w:t>
      </w:r>
    </w:p>
    <w:p w:rsidR="00374BAE" w:rsidRDefault="00374BAE" w:rsidP="00374BAE">
      <w:pPr>
        <w:jc w:val="center"/>
        <w:rPr>
          <w:b/>
          <w:sz w:val="28"/>
          <w:szCs w:val="28"/>
        </w:rPr>
      </w:pPr>
    </w:p>
    <w:p w:rsidR="00374BAE" w:rsidRDefault="00374BAE" w:rsidP="00374BAE">
      <w:pPr>
        <w:jc w:val="center"/>
        <w:rPr>
          <w:b/>
          <w:sz w:val="28"/>
          <w:szCs w:val="28"/>
        </w:rPr>
      </w:pPr>
      <w:r w:rsidRPr="001D2312">
        <w:rPr>
          <w:b/>
          <w:sz w:val="28"/>
          <w:szCs w:val="28"/>
        </w:rPr>
        <w:t>БЮЛЛЕТЕНЬ</w:t>
      </w:r>
    </w:p>
    <w:p w:rsidR="00374BAE" w:rsidRDefault="00374BAE" w:rsidP="00374BA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тайного голосования</w:t>
      </w:r>
    </w:p>
    <w:p w:rsidR="00374BAE" w:rsidRDefault="00374BAE" w:rsidP="00374B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согласованию кандидатуры на должность</w:t>
      </w:r>
    </w:p>
    <w:p w:rsidR="00374BAE" w:rsidRDefault="00374BAE" w:rsidP="0037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374BAE" w:rsidRDefault="00374BAE" w:rsidP="00374B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социальной сферы</w:t>
      </w:r>
    </w:p>
    <w:p w:rsidR="00374BAE" w:rsidRDefault="00374BAE" w:rsidP="00374BAE">
      <w:pPr>
        <w:jc w:val="center"/>
        <w:rPr>
          <w:sz w:val="28"/>
          <w:szCs w:val="28"/>
        </w:rPr>
      </w:pPr>
    </w:p>
    <w:tbl>
      <w:tblPr>
        <w:tblStyle w:val="a3"/>
        <w:tblW w:w="47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913"/>
        <w:gridCol w:w="945"/>
        <w:gridCol w:w="907"/>
        <w:gridCol w:w="1026"/>
        <w:gridCol w:w="18"/>
      </w:tblGrid>
      <w:tr w:rsidR="00374BAE" w:rsidTr="00E90A6C">
        <w:trPr>
          <w:trHeight w:hRule="exact" w:val="907"/>
        </w:trPr>
        <w:tc>
          <w:tcPr>
            <w:tcW w:w="3077" w:type="pct"/>
            <w:tcBorders>
              <w:bottom w:val="single" w:sz="2" w:space="0" w:color="auto"/>
              <w:right w:val="single" w:sz="24" w:space="0" w:color="auto"/>
            </w:tcBorders>
            <w:vAlign w:val="bottom"/>
          </w:tcPr>
          <w:p w:rsidR="00374BAE" w:rsidRPr="00807776" w:rsidRDefault="00374BAE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74BAE" w:rsidRPr="00807776" w:rsidRDefault="00374BAE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7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374BAE" w:rsidRDefault="00374BAE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74BAE" w:rsidRDefault="00374BAE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  <w:gridSpan w:val="2"/>
            <w:tcBorders>
              <w:left w:val="single" w:sz="24" w:space="0" w:color="auto"/>
            </w:tcBorders>
            <w:vAlign w:val="bottom"/>
          </w:tcPr>
          <w:p w:rsidR="00374BAE" w:rsidRDefault="00374BAE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74BAE" w:rsidTr="00E90A6C">
        <w:trPr>
          <w:gridAfter w:val="1"/>
          <w:wAfter w:w="9" w:type="pct"/>
          <w:trHeight w:hRule="exact" w:val="567"/>
        </w:trPr>
        <w:tc>
          <w:tcPr>
            <w:tcW w:w="3077" w:type="pct"/>
            <w:tcBorders>
              <w:top w:val="single" w:sz="2" w:space="0" w:color="auto"/>
            </w:tcBorders>
          </w:tcPr>
          <w:p w:rsidR="00374BAE" w:rsidRPr="00807776" w:rsidRDefault="00374BAE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  <w:tc>
          <w:tcPr>
            <w:tcW w:w="461" w:type="pct"/>
            <w:tcBorders>
              <w:top w:val="single" w:sz="24" w:space="0" w:color="auto"/>
            </w:tcBorders>
            <w:vAlign w:val="bottom"/>
          </w:tcPr>
          <w:p w:rsidR="00374BAE" w:rsidRPr="00807776" w:rsidRDefault="00374BAE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53" w:type="pct"/>
            <w:gridSpan w:val="3"/>
            <w:vAlign w:val="bottom"/>
          </w:tcPr>
          <w:p w:rsidR="00374BAE" w:rsidRDefault="00374BAE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</w:tbl>
    <w:p w:rsidR="00374BAE" w:rsidRDefault="00374BAE" w:rsidP="00374BAE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F213B" wp14:editId="53AAA4D5">
                <wp:simplePos x="0" y="0"/>
                <wp:positionH relativeFrom="column">
                  <wp:posOffset>-709472</wp:posOffset>
                </wp:positionH>
                <wp:positionV relativeFrom="paragraph">
                  <wp:posOffset>230771</wp:posOffset>
                </wp:positionV>
                <wp:extent cx="7666990" cy="52705"/>
                <wp:effectExtent l="0" t="0" r="10160" b="2349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66990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BD1EE" id="AutoShape 15" o:spid="_x0000_s1026" type="#_x0000_t32" style="position:absolute;margin-left:-55.85pt;margin-top:18.15pt;width:603.7pt;height:4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QjKgIAAEoEAAAOAAAAZHJzL2Uyb0RvYy54bWysVE2P2yAQvVfqf0DcE9tpPq04q5Wd9LLt&#10;Rtpt7wRwjIoBAYkTVf3vHXCSZttLVdUHPJiZN29mHl4+nFqJjtw6oVWBs2GKEVdUM6H2Bf7yuhnM&#10;MXKeKEakVrzAZ+7ww+r9u2Vncj7SjZaMWwQgyuWdKXDjvcmTxNGGt8QNteEKDmttW+Jha/cJs6QD&#10;9FYmozSdJp22zFhNuXPwteoP8Sri1zWn/rmuHfdIFhi4+bjauO7CmqyWJN9bYhpBLzTIP7BoiVCQ&#10;9AZVEU/QwYo/oFpBrXa69kOq20TXtaA81gDVZOlv1bw0xPBYCzTHmVub3P+DpZ+PW4sEK/AII0Va&#10;GNHjweuYGWWT0J/OuBzcSrW1oUJ6Ui/mSdNvDildNkTtefR+PRsIzkJE8iYkbJyBLLvuk2bgQyBB&#10;bNapti2qpTBfQ2AAh4agU5zO+TYdfvKIwsfZdDpdLGCIFM4mo1ka2SUkDzAh2FjnP3LdomAU2HlL&#10;xL7xpVYKdKBtn4Icn5wPJH8FhGClN0LKKAepUFfgxWQ0iZycloKFw+Dm7H5XSouOJAgqPrFiOLl3&#10;s/qgWARrOGHri+2JkL0NyaUKeFAc0LlYvWK+L9LFer6ejwfj0XQ9GKdVNXjclOPBdJPNJtWHqiyr&#10;7Eeglo3zRjDGVWB3VW82/jt1XO5Rr7ubfm9tSN6ix34B2es7ko5zDqPtRbLT7Ly11/mDYKPz5XKF&#10;G3G/B/v+F7D6CQAA//8DAFBLAwQUAAYACAAAACEAUl9ns98AAAALAQAADwAAAGRycy9kb3ducmV2&#10;LnhtbEyPwU6DQBCG7ya+w2ZMvLULFmlFhsaYaDwYEqvet+wIKDuL7Bbo27s92ePMfPnn+/PtbDox&#10;0uBaywjxMgJBXFndco3w8f602IBwXrFWnWVCOJKDbXF5katM24nfaNz5WoQQdplCaLzvMyld1ZBR&#10;bml74nD7soNRPoxDLfWgphBuOnkTRak0quXwoVE9PTZU/ewOBuGX18fPRI6b77L06fPLa81UTojX&#10;V/PDPQhPs/+H4aQf1KEITnt7YO1Eh7CI43gdWIRVugJxIqK727DZIyRJCrLI5XmH4g8AAP//AwBQ&#10;SwECLQAUAAYACAAAACEAtoM4kv4AAADhAQAAEwAAAAAAAAAAAAAAAAAAAAAAW0NvbnRlbnRfVHlw&#10;ZXNdLnhtbFBLAQItABQABgAIAAAAIQA4/SH/1gAAAJQBAAALAAAAAAAAAAAAAAAAAC8BAABfcmVs&#10;cy8ucmVsc1BLAQItABQABgAIAAAAIQAu/8QjKgIAAEoEAAAOAAAAAAAAAAAAAAAAAC4CAABkcnMv&#10;ZTJvRG9jLnhtbFBLAQItABQABgAIAAAAIQBSX2ez3wAAAAsBAAAPAAAAAAAAAAAAAAAAAIQEAABk&#10;cnMvZG93bnJldi54bWxQSwUGAAAAAAQABADzAAAAkAUAAAAA&#10;"/>
            </w:pict>
          </mc:Fallback>
        </mc:AlternateContent>
      </w:r>
    </w:p>
    <w:p w:rsidR="00374BAE" w:rsidRDefault="00374BAE" w:rsidP="00374BAE">
      <w:pPr>
        <w:ind w:left="360"/>
        <w:rPr>
          <w:sz w:val="24"/>
          <w:szCs w:val="24"/>
        </w:rPr>
      </w:pPr>
    </w:p>
    <w:p w:rsidR="00374BAE" w:rsidRPr="00BB03E5" w:rsidRDefault="00374BAE" w:rsidP="00374BAE">
      <w:pPr>
        <w:ind w:left="360"/>
        <w:jc w:val="center"/>
        <w:rPr>
          <w:sz w:val="24"/>
          <w:szCs w:val="24"/>
        </w:rPr>
      </w:pPr>
      <w:r w:rsidRPr="00BB03E5">
        <w:rPr>
          <w:sz w:val="24"/>
          <w:szCs w:val="24"/>
        </w:rPr>
        <w:t>ПОРЯДОК ЗАПОЛНЕНИЯ БЮЛЛЕТЕНЯ</w:t>
      </w:r>
    </w:p>
    <w:p w:rsidR="00374BAE" w:rsidRPr="00BB03E5" w:rsidRDefault="00374BAE" w:rsidP="00374BAE">
      <w:pPr>
        <w:jc w:val="center"/>
      </w:pPr>
    </w:p>
    <w:p w:rsidR="00374BAE" w:rsidRPr="0071240C" w:rsidRDefault="00374BAE" w:rsidP="00374BAE">
      <w:pPr>
        <w:ind w:left="-142"/>
        <w:jc w:val="both"/>
      </w:pPr>
      <w:r w:rsidRPr="0071240C">
        <w:t xml:space="preserve">Поставьте любой знак в </w:t>
      </w:r>
      <w:r>
        <w:t xml:space="preserve">одном </w:t>
      </w:r>
      <w:r w:rsidRPr="0071240C">
        <w:t>пустом квадрате справа от фамилии.</w:t>
      </w:r>
    </w:p>
    <w:p w:rsidR="00374BAE" w:rsidRPr="0071240C" w:rsidRDefault="00374BAE" w:rsidP="00374BAE">
      <w:pPr>
        <w:ind w:left="-142"/>
        <w:jc w:val="both"/>
      </w:pPr>
      <w:proofErr w:type="gramStart"/>
      <w:r w:rsidRPr="0071240C">
        <w:t>Бюллетень, в котором любой знак (знаки) поставлен (проставлены) более чем в одном квадрате либо не проставлен ни в одном из них, считается недействительным.</w:t>
      </w:r>
      <w:proofErr w:type="gramEnd"/>
    </w:p>
    <w:p w:rsidR="00374BAE" w:rsidRPr="0071240C" w:rsidRDefault="00374BAE" w:rsidP="00374BAE">
      <w:pPr>
        <w:ind w:left="-142"/>
        <w:jc w:val="both"/>
      </w:pPr>
      <w:r w:rsidRPr="0071240C">
        <w:t>Бюллетень, не заверенный подписями двух членов счетной комиссии, признается бюллетенем неустановленной формы и при подсчете голосов не учитывается.</w:t>
      </w:r>
    </w:p>
    <w:p w:rsidR="00374BAE" w:rsidRDefault="00374BAE" w:rsidP="00374BA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25565" wp14:editId="2712F19D">
                <wp:simplePos x="0" y="0"/>
                <wp:positionH relativeFrom="column">
                  <wp:posOffset>-764540</wp:posOffset>
                </wp:positionH>
                <wp:positionV relativeFrom="paragraph">
                  <wp:posOffset>52705</wp:posOffset>
                </wp:positionV>
                <wp:extent cx="7877175" cy="0"/>
                <wp:effectExtent l="0" t="0" r="9525" b="190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F7CA28" id="AutoShape 17" o:spid="_x0000_s1026" type="#_x0000_t32" style="position:absolute;margin-left:-60.2pt;margin-top:4.15pt;width:62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qKHwIAADwEAAAOAAAAZHJzL2Uyb0RvYy54bWysU8GO2jAQvVfqP1i+QxIWFogIq1UCvWxb&#10;pN1+gLGdxKpjW7YhoKr/3rEhiG0vVVUOZpyZefNm5nn1dOokOnLrhFYFzsYpRlxRzYRqCvztbTta&#10;YOQ8UYxIrXiBz9zhp/XHD6ve5HyiWy0ZtwhAlMt7U+DWe5MniaMt74gba8MVOGttO+LhapuEWdID&#10;eieTSZo+Jr22zFhNuXPwtbo48Tri1zWn/mtdO+6RLDBw8/G08dyHM1mvSN5YYlpBrzTIP7DoiFBQ&#10;9AZVEU/QwYo/oDpBrXa69mOqu0TXtaA89gDdZOlv3by2xPDYCwzHmduY3P+DpV+OO4sEK/ADRop0&#10;sKLng9exMsrmYT69cTmElWpnQ4f0pF7Ni6bfHVK6bIlqeIx+OxtIzkJG8i4lXJyBKvv+s2YQQ6BA&#10;HNaptl2AhDGgU9zJ+bYTfvKIwsf5Yj7P5jOM6OBLSD4kGuv8J647FIwCO2+JaFpfaqVg89pmsQw5&#10;vjgfaJF8SAhVld4KKaMApEJ9gZezySwmOC0FC84Q5myzL6VFRxIkFH+xR/Dch1l9UCyCtZywzdX2&#10;RMiLDcWlCnjQGNC5WheN/Fimy81is5iOppPHzWiaVtXoeVtOR49baL16qMqyyn4Gatk0bwVjXAV2&#10;g16z6d/p4fpyLkq7KfY2huQ9epwXkB3+I+m42bDMiyz2mp13dtg4SDQGX59TeAP3d7DvH/36FwAA&#10;AP//AwBQSwMEFAAGAAgAAAAhAEi3Y3/dAAAACQEAAA8AAABkcnMvZG93bnJldi54bWxMj8tOwzAQ&#10;RfdI/QdrkNig1k54qIQ4VVWJBcs+JLbTeEgC8TiKnSb063G7geXcObpzJl9NthUn6n3jWEOyUCCI&#10;S2carjQc9m/zJQgfkA22jknDD3lYFbObHDPjRt7SaRcqEUvYZ6ihDqHLpPRlTRb9wnXEcffpeosh&#10;jn0lTY9jLLetTJV6lhYbjhdq7GhTU/m9G6wG8sNTotYvtjq8n8f7j/T8NXZ7re9up/UriEBT+IPh&#10;oh/VoYhORzew8aLVME9S9RhZDcsHEBcgBgmI4zWQRS7/f1D8AgAA//8DAFBLAQItABQABgAIAAAA&#10;IQC2gziS/gAAAOEBAAATAAAAAAAAAAAAAAAAAAAAAABbQ29udGVudF9UeXBlc10ueG1sUEsBAi0A&#10;FAAGAAgAAAAhADj9If/WAAAAlAEAAAsAAAAAAAAAAAAAAAAALwEAAF9yZWxzLy5yZWxzUEsBAi0A&#10;FAAGAAgAAAAhAEVfioofAgAAPAQAAA4AAAAAAAAAAAAAAAAALgIAAGRycy9lMm9Eb2MueG1sUEsB&#10;Ai0AFAAGAAgAAAAhAEi3Y3/dAAAACQEAAA8AAAAAAAAAAAAAAAAAeQQAAGRycy9kb3ducmV2Lnht&#10;bFBLBQYAAAAABAAEAPMAAACDBQAAAAA=&#10;"/>
            </w:pict>
          </mc:Fallback>
        </mc:AlternateContent>
      </w:r>
    </w:p>
    <w:p w:rsidR="00E21C99" w:rsidRDefault="00E21C9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1C99" w:rsidRPr="007A38E5" w:rsidRDefault="00E21C99" w:rsidP="00E21C99">
      <w:pPr>
        <w:ind w:left="652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21C99" w:rsidRDefault="00E21C99" w:rsidP="00E21C99">
      <w:pPr>
        <w:ind w:left="6521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21C99" w:rsidRDefault="00E21C99" w:rsidP="00E21C99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E21C99" w:rsidRDefault="00E90A6C" w:rsidP="00E21C99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26.02.2015 </w:t>
      </w:r>
      <w:bookmarkStart w:id="0" w:name="_GoBack"/>
      <w:bookmarkEnd w:id="0"/>
      <w:r>
        <w:rPr>
          <w:sz w:val="28"/>
          <w:szCs w:val="28"/>
        </w:rPr>
        <w:t xml:space="preserve"> № 8-38р </w:t>
      </w:r>
    </w:p>
    <w:p w:rsidR="00E21C99" w:rsidRDefault="00E21C99" w:rsidP="00E21C99">
      <w:pPr>
        <w:jc w:val="right"/>
        <w:rPr>
          <w:sz w:val="28"/>
          <w:szCs w:val="28"/>
        </w:rPr>
      </w:pPr>
    </w:p>
    <w:p w:rsidR="00E21C99" w:rsidRPr="00BB03E5" w:rsidRDefault="00E21C99" w:rsidP="00E21C99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Pr="00BB03E5">
        <w:rPr>
          <w:sz w:val="28"/>
          <w:szCs w:val="28"/>
        </w:rPr>
        <w:t>.02.2015</w:t>
      </w:r>
    </w:p>
    <w:p w:rsidR="00E21C99" w:rsidRPr="007C6847" w:rsidRDefault="00E21C99" w:rsidP="00E21C99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>Подписи двух членов</w:t>
      </w:r>
    </w:p>
    <w:p w:rsidR="00E21C99" w:rsidRPr="007C6847" w:rsidRDefault="00E21C99" w:rsidP="00E21C99">
      <w:pPr>
        <w:jc w:val="right"/>
        <w:rPr>
          <w:sz w:val="24"/>
          <w:szCs w:val="24"/>
        </w:rPr>
      </w:pPr>
      <w:r w:rsidRPr="007C6847">
        <w:rPr>
          <w:sz w:val="24"/>
          <w:szCs w:val="24"/>
        </w:rPr>
        <w:t xml:space="preserve"> счетной комиссии</w:t>
      </w:r>
    </w:p>
    <w:p w:rsidR="00E21C99" w:rsidRDefault="00E21C99" w:rsidP="00E21C99">
      <w:pPr>
        <w:jc w:val="center"/>
        <w:rPr>
          <w:b/>
          <w:sz w:val="28"/>
          <w:szCs w:val="28"/>
        </w:rPr>
      </w:pPr>
    </w:p>
    <w:p w:rsidR="00E21C99" w:rsidRDefault="00E21C99" w:rsidP="00E21C99">
      <w:pPr>
        <w:jc w:val="center"/>
        <w:rPr>
          <w:b/>
          <w:sz w:val="28"/>
          <w:szCs w:val="28"/>
        </w:rPr>
      </w:pPr>
      <w:r w:rsidRPr="001D2312">
        <w:rPr>
          <w:b/>
          <w:sz w:val="28"/>
          <w:szCs w:val="28"/>
        </w:rPr>
        <w:t>БЮЛЛЕТЕНЬ</w:t>
      </w:r>
    </w:p>
    <w:p w:rsidR="00E21C99" w:rsidRDefault="00E21C99" w:rsidP="00E21C99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тайного голосования</w:t>
      </w:r>
    </w:p>
    <w:p w:rsidR="00E21C99" w:rsidRDefault="00E21C99" w:rsidP="00E21C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согласованию кандидатуры на должность</w:t>
      </w:r>
    </w:p>
    <w:p w:rsidR="00E21C99" w:rsidRDefault="00E21C99" w:rsidP="00E21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E21C99" w:rsidRDefault="00E21C99" w:rsidP="00E21C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экономике и финансам</w:t>
      </w:r>
    </w:p>
    <w:p w:rsidR="00E21C99" w:rsidRDefault="00E21C99" w:rsidP="00E21C99">
      <w:pPr>
        <w:jc w:val="center"/>
        <w:rPr>
          <w:sz w:val="28"/>
          <w:szCs w:val="28"/>
        </w:rPr>
      </w:pPr>
    </w:p>
    <w:tbl>
      <w:tblPr>
        <w:tblStyle w:val="a3"/>
        <w:tblW w:w="47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913"/>
        <w:gridCol w:w="945"/>
        <w:gridCol w:w="907"/>
        <w:gridCol w:w="1026"/>
        <w:gridCol w:w="18"/>
      </w:tblGrid>
      <w:tr w:rsidR="00E21C99" w:rsidTr="00E90A6C">
        <w:trPr>
          <w:trHeight w:hRule="exact" w:val="907"/>
        </w:trPr>
        <w:tc>
          <w:tcPr>
            <w:tcW w:w="3077" w:type="pct"/>
            <w:tcBorders>
              <w:bottom w:val="single" w:sz="2" w:space="0" w:color="auto"/>
              <w:right w:val="single" w:sz="24" w:space="0" w:color="auto"/>
            </w:tcBorders>
            <w:vAlign w:val="bottom"/>
          </w:tcPr>
          <w:p w:rsidR="00E21C99" w:rsidRPr="00807776" w:rsidRDefault="00E21C99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21C99" w:rsidRPr="00807776" w:rsidRDefault="00E21C99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7" w:type="pct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E21C99" w:rsidRDefault="00E21C99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21C99" w:rsidRDefault="00E21C99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  <w:gridSpan w:val="2"/>
            <w:tcBorders>
              <w:left w:val="single" w:sz="24" w:space="0" w:color="auto"/>
            </w:tcBorders>
            <w:vAlign w:val="bottom"/>
          </w:tcPr>
          <w:p w:rsidR="00E21C99" w:rsidRDefault="00E21C99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21C99" w:rsidTr="00E90A6C">
        <w:trPr>
          <w:gridAfter w:val="1"/>
          <w:wAfter w:w="9" w:type="pct"/>
          <w:trHeight w:hRule="exact" w:val="567"/>
        </w:trPr>
        <w:tc>
          <w:tcPr>
            <w:tcW w:w="3077" w:type="pct"/>
            <w:tcBorders>
              <w:top w:val="single" w:sz="2" w:space="0" w:color="auto"/>
            </w:tcBorders>
          </w:tcPr>
          <w:p w:rsidR="00E21C99" w:rsidRPr="00807776" w:rsidRDefault="00E21C99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(Ф.И.О.)</w:t>
            </w:r>
          </w:p>
        </w:tc>
        <w:tc>
          <w:tcPr>
            <w:tcW w:w="461" w:type="pct"/>
            <w:tcBorders>
              <w:top w:val="single" w:sz="24" w:space="0" w:color="auto"/>
            </w:tcBorders>
            <w:vAlign w:val="bottom"/>
          </w:tcPr>
          <w:p w:rsidR="00E21C99" w:rsidRPr="00807776" w:rsidRDefault="00E21C99" w:rsidP="00E90A6C">
            <w:pPr>
              <w:tabs>
                <w:tab w:val="left" w:pos="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53" w:type="pct"/>
            <w:gridSpan w:val="3"/>
            <w:vAlign w:val="bottom"/>
          </w:tcPr>
          <w:p w:rsidR="00E21C99" w:rsidRDefault="00E21C99" w:rsidP="00E90A6C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</w:tbl>
    <w:p w:rsidR="00E21C99" w:rsidRDefault="00E21C99" w:rsidP="00E21C99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CB329" wp14:editId="26022DE6">
                <wp:simplePos x="0" y="0"/>
                <wp:positionH relativeFrom="column">
                  <wp:posOffset>-709472</wp:posOffset>
                </wp:positionH>
                <wp:positionV relativeFrom="paragraph">
                  <wp:posOffset>230771</wp:posOffset>
                </wp:positionV>
                <wp:extent cx="7666990" cy="52705"/>
                <wp:effectExtent l="0" t="0" r="10160" b="2349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66990" cy="5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A0AF9" id="AutoShape 15" o:spid="_x0000_s1026" type="#_x0000_t32" style="position:absolute;margin-left:-55.85pt;margin-top:18.15pt;width:603.7pt;height:4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1nKg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zjBTp&#10;YESPe69jZpSNQ3964wpwq9TGhgrpUb2YJ02/OaR01RK149H79WQgOAsRyZuQsHEGsmz7T5qBD4EE&#10;sVnHxnaokcJ8DYEBHBqCjnE6p9t0+NEjCh+nk8lkPochUjgbj6ZpZJeQIsCEYGOd/8h1h4JRYuct&#10;EbvWV1op0IG25xTk8OR8IPkrIAQrvRZSRjlIhfoSz8ejceTktBQsHAY3Z3fbSlp0IEFQ8YkVw8m9&#10;m9V7xSJYywlbXWxPhDzbkFyqgAfFAZ2LdVbM93k6X81Ws3yQjyarQZ7W9eBxXeWDyTqbjusPdVXV&#10;2Y9ALcuLVjDGVWB3VW+W/506LvforLubfm9tSN6ix34B2es7ko5zDqM9i2Sr2Wljr/MHwUbny+UK&#10;N+J+D/b9L2D5EwAA//8DAFBLAwQUAAYACAAAACEAUl9ns98AAAALAQAADwAAAGRycy9kb3ducmV2&#10;LnhtbEyPwU6DQBCG7ya+w2ZMvLULFmlFhsaYaDwYEqvet+wIKDuL7Bbo27s92ePMfPnn+/PtbDox&#10;0uBaywjxMgJBXFndco3w8f602IBwXrFWnWVCOJKDbXF5katM24nfaNz5WoQQdplCaLzvMyld1ZBR&#10;bml74nD7soNRPoxDLfWgphBuOnkTRak0quXwoVE9PTZU/ewOBuGX18fPRI6b77L06fPLa81UTojX&#10;V/PDPQhPs/+H4aQf1KEITnt7YO1Eh7CI43gdWIRVugJxIqK727DZIyRJCrLI5XmH4g8AAP//AwBQ&#10;SwECLQAUAAYACAAAACEAtoM4kv4AAADhAQAAEwAAAAAAAAAAAAAAAAAAAAAAW0NvbnRlbnRfVHlw&#10;ZXNdLnhtbFBLAQItABQABgAIAAAAIQA4/SH/1gAAAJQBAAALAAAAAAAAAAAAAAAAAC8BAABfcmVs&#10;cy8ucmVsc1BLAQItABQABgAIAAAAIQDsPI1nKgIAAEoEAAAOAAAAAAAAAAAAAAAAAC4CAABkcnMv&#10;ZTJvRG9jLnhtbFBLAQItABQABgAIAAAAIQBSX2ez3wAAAAsBAAAPAAAAAAAAAAAAAAAAAIQEAABk&#10;cnMvZG93bnJldi54bWxQSwUGAAAAAAQABADzAAAAkAUAAAAA&#10;"/>
            </w:pict>
          </mc:Fallback>
        </mc:AlternateContent>
      </w:r>
    </w:p>
    <w:p w:rsidR="00E21C99" w:rsidRDefault="00E21C99" w:rsidP="00E21C99">
      <w:pPr>
        <w:ind w:left="360"/>
        <w:rPr>
          <w:sz w:val="24"/>
          <w:szCs w:val="24"/>
        </w:rPr>
      </w:pPr>
    </w:p>
    <w:p w:rsidR="00E21C99" w:rsidRPr="00BB03E5" w:rsidRDefault="00E21C99" w:rsidP="00E21C99">
      <w:pPr>
        <w:ind w:left="360"/>
        <w:jc w:val="center"/>
        <w:rPr>
          <w:sz w:val="24"/>
          <w:szCs w:val="24"/>
        </w:rPr>
      </w:pPr>
      <w:r w:rsidRPr="00BB03E5">
        <w:rPr>
          <w:sz w:val="24"/>
          <w:szCs w:val="24"/>
        </w:rPr>
        <w:t>ПОРЯДОК ЗАПОЛНЕНИЯ БЮЛЛЕТЕНЯ</w:t>
      </w:r>
    </w:p>
    <w:p w:rsidR="00E21C99" w:rsidRPr="00BB03E5" w:rsidRDefault="00E21C99" w:rsidP="00E21C99">
      <w:pPr>
        <w:jc w:val="center"/>
      </w:pPr>
    </w:p>
    <w:p w:rsidR="00E21C99" w:rsidRPr="0071240C" w:rsidRDefault="00E21C99" w:rsidP="00E21C99">
      <w:pPr>
        <w:ind w:left="-142"/>
        <w:jc w:val="both"/>
      </w:pPr>
      <w:r w:rsidRPr="0071240C">
        <w:t xml:space="preserve">Поставьте любой знак в </w:t>
      </w:r>
      <w:r>
        <w:t xml:space="preserve">одном </w:t>
      </w:r>
      <w:r w:rsidRPr="0071240C">
        <w:t>пустом квадрате справа от фамилии.</w:t>
      </w:r>
    </w:p>
    <w:p w:rsidR="00E21C99" w:rsidRPr="0071240C" w:rsidRDefault="00E21C99" w:rsidP="00E21C99">
      <w:pPr>
        <w:ind w:left="-142"/>
        <w:jc w:val="both"/>
      </w:pPr>
      <w:proofErr w:type="gramStart"/>
      <w:r w:rsidRPr="0071240C">
        <w:t>Бюллетень, в котором любой знак (знаки) поставлен (проставлены) более чем в одном квадрате либо не проставлен ни в одном из них, считается недействительным.</w:t>
      </w:r>
      <w:proofErr w:type="gramEnd"/>
    </w:p>
    <w:p w:rsidR="00E21C99" w:rsidRPr="0071240C" w:rsidRDefault="00E21C99" w:rsidP="00E21C99">
      <w:pPr>
        <w:ind w:left="-142"/>
        <w:jc w:val="both"/>
      </w:pPr>
      <w:r w:rsidRPr="0071240C">
        <w:t>Бюллетень, не заверенный подписями двух членов счетной комиссии, признается бюллетенем неустановленной формы и при подсчете голосов не учитывается.</w:t>
      </w:r>
    </w:p>
    <w:p w:rsidR="00E21C99" w:rsidRDefault="00E21C99" w:rsidP="00E21C9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789BA" wp14:editId="025B6EC1">
                <wp:simplePos x="0" y="0"/>
                <wp:positionH relativeFrom="column">
                  <wp:posOffset>-764540</wp:posOffset>
                </wp:positionH>
                <wp:positionV relativeFrom="paragraph">
                  <wp:posOffset>52705</wp:posOffset>
                </wp:positionV>
                <wp:extent cx="7877175" cy="0"/>
                <wp:effectExtent l="0" t="0" r="9525" b="1905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58EED8" id="AutoShape 17" o:spid="_x0000_s1026" type="#_x0000_t32" style="position:absolute;margin-left:-60.2pt;margin-top:4.15pt;width:62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j1HwIAADwEAAAOAAAAZHJzL2Uyb0RvYy54bWysU8GO2jAQvVfqP1i+QxIaN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SRJ&#10;Dyt6OjgVKqMk8/MZtM0hrJQ74zukJ/mqnxX9bpFUZUtkw0P021lDcuIzoncp/mI1VNkPXxSDGAIF&#10;wrBOtek9JIwBncJOzred8JNDFD5miyxLsjlGdPRFJB8TtbHuM1c98kaBrTNENK0rlZSweWWSUIYc&#10;n63ztEg+JviqUm1F1wUBdBINBV7OZ/OQYFUnmHf6MGuafdkZdCReQuEXegTPfZhRB8kCWMsJ21xt&#10;R0R3saF4Jz0eNAZ0rtZFIz+W8XKz2CzSSTp72EzSuKomT9synTxsofXqU1WWVfLTU0vSvBWMcenZ&#10;jXpN0r/Tw/XlXJR2U+xtDNF79DAvIDv+B9Jhs36ZF1nsFTvvzLhxkGgIvj4n/wbu72DfP/r1LwAA&#10;AP//AwBQSwMEFAAGAAgAAAAhAEi3Y3/dAAAACQEAAA8AAABkcnMvZG93bnJldi54bWxMj8tOwzAQ&#10;RfdI/QdrkNig1k54qIQ4VVWJBcs+JLbTeEgC8TiKnSb063G7geXcObpzJl9NthUn6n3jWEOyUCCI&#10;S2carjQc9m/zJQgfkA22jknDD3lYFbObHDPjRt7SaRcqEUvYZ6ihDqHLpPRlTRb9wnXEcffpeosh&#10;jn0lTY9jLLetTJV6lhYbjhdq7GhTU/m9G6wG8sNTotYvtjq8n8f7j/T8NXZ7re9up/UriEBT+IPh&#10;oh/VoYhORzew8aLVME9S9RhZDcsHEBcgBgmI4zWQRS7/f1D8AgAA//8DAFBLAQItABQABgAIAAAA&#10;IQC2gziS/gAAAOEBAAATAAAAAAAAAAAAAAAAAAAAAABbQ29udGVudF9UeXBlc10ueG1sUEsBAi0A&#10;FAAGAAgAAAAhADj9If/WAAAAlAEAAAsAAAAAAAAAAAAAAAAALwEAAF9yZWxzLy5yZWxzUEsBAi0A&#10;FAAGAAgAAAAhAImLKPUfAgAAPAQAAA4AAAAAAAAAAAAAAAAALgIAAGRycy9lMm9Eb2MueG1sUEsB&#10;Ai0AFAAGAAgAAAAhAEi3Y3/dAAAACQEAAA8AAAAAAAAAAAAAAAAAeQQAAGRycy9kb3ducmV2Lnht&#10;bFBLBQYAAAAABAAEAPMAAACDBQAAAAA=&#10;"/>
            </w:pict>
          </mc:Fallback>
        </mc:AlternateContent>
      </w:r>
    </w:p>
    <w:p w:rsidR="00E21C99" w:rsidRPr="0026434E" w:rsidRDefault="00E21C99" w:rsidP="00E21C99">
      <w:pPr>
        <w:rPr>
          <w:sz w:val="28"/>
          <w:szCs w:val="28"/>
        </w:rPr>
      </w:pPr>
    </w:p>
    <w:p w:rsidR="00374BAE" w:rsidRPr="0026434E" w:rsidRDefault="00374BAE" w:rsidP="00374BAE">
      <w:pPr>
        <w:rPr>
          <w:sz w:val="28"/>
          <w:szCs w:val="28"/>
        </w:rPr>
      </w:pPr>
    </w:p>
    <w:p w:rsidR="00807776" w:rsidRDefault="00807776" w:rsidP="00117CD7">
      <w:pPr>
        <w:jc w:val="both"/>
        <w:rPr>
          <w:sz w:val="28"/>
          <w:szCs w:val="28"/>
        </w:rPr>
      </w:pPr>
    </w:p>
    <w:sectPr w:rsidR="00807776" w:rsidSect="00E21C99">
      <w:pgSz w:w="11906" w:h="16838"/>
      <w:pgMar w:top="567" w:right="567" w:bottom="709" w:left="111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6C" w:rsidRDefault="00E90A6C">
      <w:r>
        <w:separator/>
      </w:r>
    </w:p>
  </w:endnote>
  <w:endnote w:type="continuationSeparator" w:id="0">
    <w:p w:rsidR="00E90A6C" w:rsidRDefault="00E9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6C" w:rsidRDefault="00E90A6C">
      <w:r>
        <w:separator/>
      </w:r>
    </w:p>
  </w:footnote>
  <w:footnote w:type="continuationSeparator" w:id="0">
    <w:p w:rsidR="00E90A6C" w:rsidRDefault="00E9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79C73C1"/>
    <w:multiLevelType w:val="hybridMultilevel"/>
    <w:tmpl w:val="2CC602EE"/>
    <w:lvl w:ilvl="0" w:tplc="41468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AD65B69"/>
    <w:multiLevelType w:val="hybridMultilevel"/>
    <w:tmpl w:val="8AE0289E"/>
    <w:lvl w:ilvl="0" w:tplc="BDF85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4ED2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1E5"/>
    <w:rsid w:val="00200218"/>
    <w:rsid w:val="00234897"/>
    <w:rsid w:val="00252D14"/>
    <w:rsid w:val="00263A5A"/>
    <w:rsid w:val="002766C5"/>
    <w:rsid w:val="002934C4"/>
    <w:rsid w:val="002B0633"/>
    <w:rsid w:val="002C4D5D"/>
    <w:rsid w:val="002D3793"/>
    <w:rsid w:val="002F38DF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4BAE"/>
    <w:rsid w:val="0037692B"/>
    <w:rsid w:val="003B5CAA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C1486"/>
    <w:rsid w:val="004C6A85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53FF4"/>
    <w:rsid w:val="00676090"/>
    <w:rsid w:val="006958BE"/>
    <w:rsid w:val="006A2AA0"/>
    <w:rsid w:val="006A2B57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38E5"/>
    <w:rsid w:val="007A58A5"/>
    <w:rsid w:val="007B1FCB"/>
    <w:rsid w:val="007C5B4E"/>
    <w:rsid w:val="007F4A7D"/>
    <w:rsid w:val="00806D4A"/>
    <w:rsid w:val="00807776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A4446"/>
    <w:rsid w:val="009B766B"/>
    <w:rsid w:val="009C332A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531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026D7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11366"/>
    <w:rsid w:val="00E1763D"/>
    <w:rsid w:val="00E21C99"/>
    <w:rsid w:val="00E30854"/>
    <w:rsid w:val="00E4115D"/>
    <w:rsid w:val="00E44026"/>
    <w:rsid w:val="00E46E17"/>
    <w:rsid w:val="00E473FF"/>
    <w:rsid w:val="00E75EB8"/>
    <w:rsid w:val="00E80629"/>
    <w:rsid w:val="00E82B74"/>
    <w:rsid w:val="00E90A6C"/>
    <w:rsid w:val="00EA5F5A"/>
    <w:rsid w:val="00EC5559"/>
    <w:rsid w:val="00EC7F72"/>
    <w:rsid w:val="00ED296F"/>
    <w:rsid w:val="00ED5A89"/>
    <w:rsid w:val="00EE35BD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F52A-1072-4E6A-9BE0-FC797A3F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468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27</cp:revision>
  <cp:lastPrinted>2015-02-26T09:32:00Z</cp:lastPrinted>
  <dcterms:created xsi:type="dcterms:W3CDTF">2015-02-11T04:05:00Z</dcterms:created>
  <dcterms:modified xsi:type="dcterms:W3CDTF">2015-02-26T09:51:00Z</dcterms:modified>
</cp:coreProperties>
</file>