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2C" w:rsidRPr="00872B62" w:rsidRDefault="00BE562C" w:rsidP="00BE562C">
      <w:pPr>
        <w:pStyle w:val="125"/>
        <w:ind w:left="-284" w:firstLine="0"/>
        <w:jc w:val="center"/>
        <w:rPr>
          <w:b/>
          <w:sz w:val="26"/>
          <w:szCs w:val="26"/>
        </w:rPr>
      </w:pPr>
      <w:r w:rsidRPr="00872B62">
        <w:rPr>
          <w:b/>
          <w:sz w:val="26"/>
          <w:szCs w:val="26"/>
        </w:rPr>
        <w:t>Методические рекомендации по принятию собственниками помещений</w:t>
      </w:r>
      <w:r w:rsidR="00425F81" w:rsidRPr="00872B62">
        <w:rPr>
          <w:b/>
          <w:sz w:val="26"/>
          <w:szCs w:val="26"/>
        </w:rPr>
        <w:t xml:space="preserve"> </w:t>
      </w:r>
      <w:r w:rsidRPr="00872B62">
        <w:rPr>
          <w:b/>
          <w:sz w:val="26"/>
          <w:szCs w:val="26"/>
        </w:rPr>
        <w:t>в многоквартирных домах решений по вопросам провед</w:t>
      </w:r>
      <w:r w:rsidR="00534CB6" w:rsidRPr="00872B62">
        <w:rPr>
          <w:b/>
          <w:sz w:val="26"/>
          <w:szCs w:val="26"/>
        </w:rPr>
        <w:t>ения капитального ремонта в 2016</w:t>
      </w:r>
      <w:r w:rsidRPr="00872B62">
        <w:rPr>
          <w:b/>
          <w:sz w:val="26"/>
          <w:szCs w:val="26"/>
        </w:rPr>
        <w:t xml:space="preserve"> году</w:t>
      </w:r>
    </w:p>
    <w:p w:rsidR="00BE562C" w:rsidRPr="00872B62" w:rsidRDefault="00BE562C" w:rsidP="00BE562C">
      <w:pPr>
        <w:pStyle w:val="125"/>
        <w:ind w:left="-284" w:firstLine="0"/>
        <w:jc w:val="center"/>
        <w:rPr>
          <w:b/>
          <w:sz w:val="26"/>
          <w:szCs w:val="26"/>
        </w:rPr>
      </w:pPr>
    </w:p>
    <w:p w:rsidR="00572133" w:rsidRPr="00872B62" w:rsidRDefault="00BE562C" w:rsidP="00B107C6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 xml:space="preserve">В соответствии со статьей </w:t>
      </w:r>
      <w:r w:rsidR="00572133" w:rsidRPr="00872B62">
        <w:rPr>
          <w:sz w:val="26"/>
          <w:szCs w:val="26"/>
        </w:rPr>
        <w:t xml:space="preserve">16 </w:t>
      </w:r>
      <w:r w:rsidR="00572133" w:rsidRPr="00872B62">
        <w:rPr>
          <w:iCs/>
          <w:sz w:val="26"/>
          <w:szCs w:val="26"/>
        </w:rPr>
        <w:t xml:space="preserve">Закона Красноярского края от 27.06.2013 N 4-1451 (ред. от 16.12.2014) «Об организации проведения капитального ремонта общего имущества в многоквартирных домах, расположенных на территории Красноярского края» </w:t>
      </w:r>
      <w:r w:rsidR="00B107C6" w:rsidRPr="00872B62">
        <w:rPr>
          <w:iCs/>
          <w:sz w:val="26"/>
          <w:szCs w:val="26"/>
        </w:rPr>
        <w:t xml:space="preserve">(далее – Закон Края) </w:t>
      </w:r>
      <w:r w:rsidR="00572133" w:rsidRPr="00872B62">
        <w:rPr>
          <w:iCs/>
          <w:sz w:val="26"/>
          <w:szCs w:val="26"/>
        </w:rPr>
        <w:t>н</w:t>
      </w:r>
      <w:r w:rsidR="008B5DFD" w:rsidRPr="00872B62">
        <w:rPr>
          <w:sz w:val="26"/>
          <w:szCs w:val="26"/>
        </w:rPr>
        <w:t xml:space="preserve">е менее чем за один месяц до наступления года, в течение которого в соответствии с региональной программой капитального ремонта должен быть проведен капитальный ремонт общего имущества в многоквартирном доме, </w:t>
      </w:r>
      <w:r w:rsidR="008B5DFD" w:rsidRPr="00872B62">
        <w:rPr>
          <w:b/>
          <w:sz w:val="26"/>
          <w:szCs w:val="26"/>
        </w:rPr>
        <w:t>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региональный оператор</w:t>
      </w:r>
      <w:r w:rsidR="008B5DFD" w:rsidRPr="00872B62">
        <w:rPr>
          <w:sz w:val="26"/>
          <w:szCs w:val="26"/>
        </w:rPr>
        <w:t xml:space="preserve"> (в случае если собственники помещений в многоквартирном доме формируют фонд капитального ремонта на счете, счетах регионального оператора) </w:t>
      </w:r>
      <w:r w:rsidR="008B5DFD" w:rsidRPr="00872B62">
        <w:rPr>
          <w:b/>
          <w:sz w:val="26"/>
          <w:szCs w:val="26"/>
        </w:rPr>
        <w:t>представляют таким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</w:t>
      </w:r>
      <w:r w:rsidR="00B107C6" w:rsidRPr="00872B62">
        <w:rPr>
          <w:sz w:val="26"/>
          <w:szCs w:val="26"/>
        </w:rPr>
        <w:t xml:space="preserve">. 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 xml:space="preserve">Собственники помещений в многоквартирном доме не позднее чем через </w:t>
      </w:r>
      <w:r w:rsidRPr="00872B62">
        <w:rPr>
          <w:b/>
          <w:sz w:val="26"/>
          <w:szCs w:val="26"/>
        </w:rPr>
        <w:t>три месяца</w:t>
      </w:r>
      <w:r w:rsidRPr="00872B62">
        <w:rPr>
          <w:sz w:val="26"/>
          <w:szCs w:val="26"/>
        </w:rPr>
        <w:t xml:space="preserve"> с момента получения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указанных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 xml:space="preserve">предложений </w:t>
      </w:r>
      <w:r w:rsidRPr="00872B62">
        <w:rPr>
          <w:b/>
          <w:sz w:val="26"/>
          <w:szCs w:val="26"/>
        </w:rPr>
        <w:t>обязаны рассмотреть эти предложения</w:t>
      </w:r>
      <w:r w:rsidRPr="00872B62">
        <w:rPr>
          <w:sz w:val="26"/>
          <w:szCs w:val="26"/>
        </w:rPr>
        <w:t xml:space="preserve"> и </w:t>
      </w:r>
      <w:r w:rsidRPr="00872B62">
        <w:rPr>
          <w:b/>
          <w:sz w:val="26"/>
          <w:szCs w:val="26"/>
        </w:rPr>
        <w:t>принять на своем общем собрании решение о проведении капитального ремонта общего имущества в этом многоквартирном доме</w:t>
      </w:r>
      <w:r w:rsidRPr="00872B62">
        <w:rPr>
          <w:sz w:val="26"/>
          <w:szCs w:val="26"/>
        </w:rPr>
        <w:t>.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bookmarkStart w:id="0" w:name="Par1"/>
      <w:bookmarkEnd w:id="0"/>
      <w:r w:rsidRPr="00872B62">
        <w:rPr>
          <w:sz w:val="26"/>
          <w:szCs w:val="26"/>
        </w:rPr>
        <w:t>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утверждены: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1) перечень работ по капитальному ремонту;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2) смета расходов на капитальный ремонт;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3) сроки проведения капитального ремонта;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4) источники финансирования капитального ремонта;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5) 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 xml:space="preserve">С учетом вышеизложенного региональному оператору (в случае, если собственники помещений в многоквартирном доме формируют фонд капитального ремонта </w:t>
      </w:r>
      <w:r w:rsidRPr="00872B62">
        <w:rPr>
          <w:b/>
          <w:sz w:val="26"/>
          <w:szCs w:val="26"/>
        </w:rPr>
        <w:t>на счете регионального оператора)</w:t>
      </w:r>
      <w:r w:rsidRPr="00872B62">
        <w:rPr>
          <w:sz w:val="26"/>
          <w:szCs w:val="26"/>
        </w:rPr>
        <w:t>, а также управляющим организациям, товариществам собственников жилья, жилищным кооперативам или иным специализированным потребительским кооперативам (далее – ТСЖ, ЖК, ЖСК),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осуществляющим управление многоквартирными домами, собственники помещений в которых приняли решение о формировании фонда капитального ремонта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b/>
          <w:sz w:val="26"/>
          <w:szCs w:val="26"/>
        </w:rPr>
        <w:t>на специальных счетах</w:t>
      </w:r>
      <w:r w:rsidRPr="00872B62">
        <w:rPr>
          <w:sz w:val="26"/>
          <w:szCs w:val="26"/>
        </w:rPr>
        <w:t>, владельцами которых являются региональный оператор или ТСЖ, ЖК, ЖСК, необходимо в установленный законодательством срок направить собственникам помещений в многоквартирных домах, включенных</w:t>
      </w:r>
      <w:r w:rsidR="00967A9D" w:rsidRPr="00872B62">
        <w:rPr>
          <w:sz w:val="26"/>
          <w:szCs w:val="26"/>
        </w:rPr>
        <w:t xml:space="preserve"> в </w:t>
      </w:r>
      <w:r w:rsidRPr="00872B62">
        <w:rPr>
          <w:sz w:val="26"/>
          <w:szCs w:val="26"/>
        </w:rPr>
        <w:t>краткосрочн</w:t>
      </w:r>
      <w:r w:rsidR="00967A9D" w:rsidRPr="00872B62">
        <w:rPr>
          <w:sz w:val="26"/>
          <w:szCs w:val="26"/>
        </w:rPr>
        <w:t>ый</w:t>
      </w:r>
      <w:r w:rsidRPr="00872B62">
        <w:rPr>
          <w:sz w:val="26"/>
          <w:szCs w:val="26"/>
        </w:rPr>
        <w:t xml:space="preserve"> план </w:t>
      </w:r>
      <w:r w:rsidR="008A326A" w:rsidRPr="00872B62">
        <w:rPr>
          <w:sz w:val="26"/>
          <w:szCs w:val="26"/>
        </w:rPr>
        <w:t xml:space="preserve">реализации </w:t>
      </w:r>
      <w:r w:rsidR="00AA383F" w:rsidRPr="00872B62">
        <w:rPr>
          <w:sz w:val="26"/>
          <w:szCs w:val="26"/>
        </w:rPr>
        <w:t xml:space="preserve">региональной программы капитального ремонта общего имущества в многоквартирных домах, расположенных на территории Красноярского края, утвержденной </w:t>
      </w:r>
      <w:r w:rsidR="00052FF7" w:rsidRPr="00872B62">
        <w:rPr>
          <w:sz w:val="26"/>
          <w:szCs w:val="26"/>
        </w:rPr>
        <w:t xml:space="preserve"> </w:t>
      </w:r>
      <w:r w:rsidR="00AA383F" w:rsidRPr="00872B62">
        <w:rPr>
          <w:sz w:val="26"/>
          <w:szCs w:val="26"/>
        </w:rPr>
        <w:t>постановлением</w:t>
      </w:r>
      <w:r w:rsidR="00052FF7" w:rsidRPr="00872B62">
        <w:rPr>
          <w:sz w:val="26"/>
          <w:szCs w:val="26"/>
        </w:rPr>
        <w:t xml:space="preserve"> </w:t>
      </w:r>
      <w:r w:rsidR="00AA383F" w:rsidRPr="00872B62">
        <w:rPr>
          <w:sz w:val="26"/>
          <w:szCs w:val="26"/>
        </w:rPr>
        <w:t xml:space="preserve"> Правительства </w:t>
      </w:r>
      <w:r w:rsidR="00052FF7" w:rsidRPr="00872B62">
        <w:rPr>
          <w:sz w:val="26"/>
          <w:szCs w:val="26"/>
        </w:rPr>
        <w:t xml:space="preserve"> </w:t>
      </w:r>
      <w:r w:rsidR="00AA383F" w:rsidRPr="00872B62">
        <w:rPr>
          <w:sz w:val="26"/>
          <w:szCs w:val="26"/>
        </w:rPr>
        <w:t>Красноярского</w:t>
      </w:r>
      <w:r w:rsidR="00052FF7" w:rsidRPr="00872B62">
        <w:rPr>
          <w:sz w:val="26"/>
          <w:szCs w:val="26"/>
        </w:rPr>
        <w:t xml:space="preserve"> </w:t>
      </w:r>
      <w:r w:rsidR="00AA383F" w:rsidRPr="00872B62">
        <w:rPr>
          <w:sz w:val="26"/>
          <w:szCs w:val="26"/>
        </w:rPr>
        <w:t xml:space="preserve"> края</w:t>
      </w:r>
      <w:r w:rsidR="00052FF7" w:rsidRPr="00872B62">
        <w:rPr>
          <w:sz w:val="26"/>
          <w:szCs w:val="26"/>
        </w:rPr>
        <w:t xml:space="preserve"> </w:t>
      </w:r>
      <w:r w:rsidR="00AA383F" w:rsidRPr="00872B62">
        <w:rPr>
          <w:sz w:val="26"/>
          <w:szCs w:val="26"/>
        </w:rPr>
        <w:t xml:space="preserve"> от 27.12.2013 </w:t>
      </w:r>
      <w:r w:rsidR="00052FF7" w:rsidRPr="00872B62">
        <w:rPr>
          <w:sz w:val="26"/>
          <w:szCs w:val="26"/>
        </w:rPr>
        <w:t>№ 709-п, на 2016</w:t>
      </w:r>
      <w:r w:rsidR="00AA383F" w:rsidRPr="00872B62">
        <w:rPr>
          <w:sz w:val="26"/>
          <w:szCs w:val="26"/>
        </w:rPr>
        <w:t xml:space="preserve"> год </w:t>
      </w:r>
      <w:r w:rsidRPr="00872B62">
        <w:rPr>
          <w:sz w:val="26"/>
          <w:szCs w:val="26"/>
        </w:rPr>
        <w:t>(далее –</w:t>
      </w:r>
      <w:r w:rsidR="00052FF7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краткосрочн</w:t>
      </w:r>
      <w:r w:rsidR="00967A9D" w:rsidRPr="00872B62">
        <w:rPr>
          <w:sz w:val="26"/>
          <w:szCs w:val="26"/>
        </w:rPr>
        <w:t>ый</w:t>
      </w:r>
      <w:r w:rsidR="00534CB6" w:rsidRPr="00872B62">
        <w:rPr>
          <w:sz w:val="26"/>
          <w:szCs w:val="26"/>
        </w:rPr>
        <w:t xml:space="preserve"> план 2016</w:t>
      </w:r>
      <w:r w:rsidRPr="00872B62">
        <w:rPr>
          <w:sz w:val="26"/>
          <w:szCs w:val="26"/>
        </w:rPr>
        <w:t xml:space="preserve"> года),</w:t>
      </w:r>
      <w:r w:rsidRPr="00872B62">
        <w:rPr>
          <w:b/>
          <w:sz w:val="26"/>
          <w:szCs w:val="26"/>
        </w:rPr>
        <w:t xml:space="preserve"> предложения </w:t>
      </w:r>
      <w:r w:rsidRPr="00872B62">
        <w:rPr>
          <w:sz w:val="26"/>
          <w:szCs w:val="26"/>
        </w:rPr>
        <w:t xml:space="preserve">о </w:t>
      </w:r>
      <w:r w:rsidRPr="00872B62">
        <w:rPr>
          <w:sz w:val="26"/>
          <w:szCs w:val="26"/>
        </w:rPr>
        <w:lastRenderedPageBreak/>
        <w:t>проведении капитального ремонта общего имущества в этих многоквартирных домах (далее - Предложения).</w:t>
      </w:r>
    </w:p>
    <w:p w:rsidR="00B107C6" w:rsidRPr="00872B62" w:rsidRDefault="00F3544E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b/>
          <w:sz w:val="26"/>
          <w:szCs w:val="26"/>
        </w:rPr>
        <w:t>Краткосрочный план</w:t>
      </w:r>
      <w:r w:rsidRPr="00872B62">
        <w:rPr>
          <w:sz w:val="26"/>
          <w:szCs w:val="26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№ 709-п, на 201</w:t>
      </w:r>
      <w:r w:rsidR="004215FE" w:rsidRPr="00872B62">
        <w:rPr>
          <w:sz w:val="26"/>
          <w:szCs w:val="26"/>
        </w:rPr>
        <w:t>6</w:t>
      </w:r>
      <w:r w:rsidRPr="00872B62">
        <w:rPr>
          <w:sz w:val="26"/>
          <w:szCs w:val="26"/>
        </w:rPr>
        <w:t xml:space="preserve"> год </w:t>
      </w:r>
      <w:r w:rsidRPr="00872B62">
        <w:rPr>
          <w:b/>
          <w:sz w:val="26"/>
          <w:szCs w:val="26"/>
        </w:rPr>
        <w:t xml:space="preserve">утвержден постановлением Правительства </w:t>
      </w:r>
      <w:r w:rsidR="00534CB6" w:rsidRPr="00872B62">
        <w:rPr>
          <w:b/>
          <w:sz w:val="26"/>
          <w:szCs w:val="26"/>
        </w:rPr>
        <w:t xml:space="preserve">Красноярского края от </w:t>
      </w:r>
      <w:r w:rsidR="00052FF7" w:rsidRPr="00872B62">
        <w:rPr>
          <w:b/>
          <w:sz w:val="26"/>
          <w:szCs w:val="26"/>
        </w:rPr>
        <w:t>01.10.2015</w:t>
      </w:r>
      <w:r w:rsidR="00534CB6" w:rsidRPr="00872B62">
        <w:rPr>
          <w:b/>
          <w:sz w:val="26"/>
          <w:szCs w:val="26"/>
        </w:rPr>
        <w:t xml:space="preserve"> № </w:t>
      </w:r>
      <w:r w:rsidR="00052FF7" w:rsidRPr="00872B62">
        <w:rPr>
          <w:b/>
          <w:sz w:val="26"/>
          <w:szCs w:val="26"/>
        </w:rPr>
        <w:t>502-п</w:t>
      </w:r>
      <w:r w:rsidRPr="00872B62">
        <w:rPr>
          <w:sz w:val="26"/>
          <w:szCs w:val="26"/>
        </w:rPr>
        <w:t>.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Собственникам помещений в многоквартирных домах, включенных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в краткосрочн</w:t>
      </w:r>
      <w:r w:rsidR="00A61CCF" w:rsidRPr="00872B62">
        <w:rPr>
          <w:sz w:val="26"/>
          <w:szCs w:val="26"/>
        </w:rPr>
        <w:t xml:space="preserve">ый план </w:t>
      </w:r>
      <w:r w:rsidR="00534CB6" w:rsidRPr="00872B62">
        <w:rPr>
          <w:sz w:val="26"/>
          <w:szCs w:val="26"/>
        </w:rPr>
        <w:t>2016</w:t>
      </w:r>
      <w:r w:rsidRPr="00872B62">
        <w:rPr>
          <w:sz w:val="26"/>
          <w:szCs w:val="26"/>
        </w:rPr>
        <w:t xml:space="preserve"> года (далее - Собственники помещений), следует: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1. В</w:t>
      </w:r>
      <w:r w:rsidRPr="00872B62">
        <w:rPr>
          <w:b/>
          <w:sz w:val="26"/>
          <w:szCs w:val="26"/>
        </w:rPr>
        <w:t xml:space="preserve"> течение трех месяцев после получения Предложений</w:t>
      </w:r>
      <w:r w:rsidRPr="00872B62">
        <w:rPr>
          <w:sz w:val="26"/>
          <w:szCs w:val="26"/>
        </w:rPr>
        <w:t xml:space="preserve"> провести свои общие собрания для рассмотрения полученных Предложений и принятия решений, связанных с проведением капитального ремонта обще</w:t>
      </w:r>
      <w:r w:rsidR="00534CB6" w:rsidRPr="00872B62">
        <w:rPr>
          <w:sz w:val="26"/>
          <w:szCs w:val="26"/>
        </w:rPr>
        <w:t>го имущества в этих домах в 2016</w:t>
      </w:r>
      <w:r w:rsidRPr="00872B62">
        <w:rPr>
          <w:sz w:val="26"/>
          <w:szCs w:val="26"/>
        </w:rPr>
        <w:t xml:space="preserve"> году;</w:t>
      </w:r>
    </w:p>
    <w:p w:rsidR="00BE562C" w:rsidRPr="00872B62" w:rsidRDefault="00BE562C" w:rsidP="00BE562C">
      <w:pPr>
        <w:widowControl/>
        <w:tabs>
          <w:tab w:val="left" w:pos="851"/>
        </w:tabs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2. В течение 5 дней после проведения общего собрания, предусмотренного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пунктом 1 настоящ</w:t>
      </w:r>
      <w:r w:rsidR="00A61CCF" w:rsidRPr="00872B62">
        <w:rPr>
          <w:sz w:val="26"/>
          <w:szCs w:val="26"/>
        </w:rPr>
        <w:t>их рекомендаций</w:t>
      </w:r>
      <w:r w:rsidRPr="00872B62">
        <w:rPr>
          <w:sz w:val="26"/>
          <w:szCs w:val="26"/>
        </w:rPr>
        <w:t>, направить оригиналы протокола указанного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 xml:space="preserve">собрания в администрацию </w:t>
      </w:r>
      <w:r w:rsidR="00A61CCF" w:rsidRPr="00872B62">
        <w:rPr>
          <w:sz w:val="26"/>
          <w:szCs w:val="26"/>
        </w:rPr>
        <w:t>соответствующего</w:t>
      </w:r>
      <w:r w:rsidRPr="00872B62">
        <w:rPr>
          <w:sz w:val="26"/>
          <w:szCs w:val="26"/>
        </w:rPr>
        <w:t xml:space="preserve"> </w:t>
      </w:r>
      <w:r w:rsidR="00A61CCF" w:rsidRPr="00872B62">
        <w:rPr>
          <w:sz w:val="26"/>
          <w:szCs w:val="26"/>
        </w:rPr>
        <w:t>муниципального образования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и региональному оператору в случае формирования фонда капитального ремонта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на счете регионального оператора или специальном счете, владельцем которого является региональный оператор.</w:t>
      </w:r>
      <w:r w:rsidR="00A61CCF" w:rsidRPr="00872B62">
        <w:rPr>
          <w:sz w:val="26"/>
          <w:szCs w:val="26"/>
        </w:rPr>
        <w:t xml:space="preserve"> 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Согласно части 6 статьи 189 ЖК РФ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 xml:space="preserve">в случае, если в трехмесячный срок после получения Предложений собственники помещений в многоквартирном доме, формирующие фонд капитального ремонта </w:t>
      </w:r>
      <w:r w:rsidRPr="00872B62">
        <w:rPr>
          <w:b/>
          <w:sz w:val="26"/>
          <w:szCs w:val="26"/>
        </w:rPr>
        <w:t>на счете регионального оператора</w:t>
      </w:r>
      <w:r w:rsidRPr="00872B62">
        <w:rPr>
          <w:sz w:val="26"/>
          <w:szCs w:val="26"/>
        </w:rPr>
        <w:t>,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 xml:space="preserve">не приняли решение о проведении капитального ремонта общего имущества в своем доме, </w:t>
      </w:r>
      <w:r w:rsidRPr="00872B62">
        <w:rPr>
          <w:b/>
          <w:sz w:val="26"/>
          <w:szCs w:val="26"/>
        </w:rPr>
        <w:t xml:space="preserve">администрация </w:t>
      </w:r>
      <w:r w:rsidR="00A61CCF" w:rsidRPr="00872B62">
        <w:rPr>
          <w:b/>
          <w:sz w:val="26"/>
          <w:szCs w:val="26"/>
        </w:rPr>
        <w:t xml:space="preserve">муниципального образования </w:t>
      </w:r>
      <w:r w:rsidRPr="00872B62">
        <w:rPr>
          <w:b/>
          <w:sz w:val="26"/>
          <w:szCs w:val="26"/>
        </w:rPr>
        <w:t>принимает решение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о проведении такого капитального ремонта в соответствии с региональной программой капитального ремонта и Предложениями регионального оператора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и оформляет да</w:t>
      </w:r>
      <w:r w:rsidR="00534CB6" w:rsidRPr="00872B62">
        <w:rPr>
          <w:sz w:val="26"/>
          <w:szCs w:val="26"/>
        </w:rPr>
        <w:t>нное решение своим правовым актом</w:t>
      </w:r>
      <w:r w:rsidRPr="00872B62">
        <w:rPr>
          <w:sz w:val="26"/>
          <w:szCs w:val="26"/>
        </w:rPr>
        <w:t>.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b/>
          <w:sz w:val="26"/>
          <w:szCs w:val="26"/>
        </w:rPr>
      </w:pPr>
      <w:r w:rsidRPr="00872B62">
        <w:rPr>
          <w:sz w:val="26"/>
          <w:szCs w:val="26"/>
        </w:rPr>
        <w:t xml:space="preserve"> После принятия такого решения администрацией </w:t>
      </w:r>
      <w:r w:rsidR="00A61CCF" w:rsidRPr="00872B62">
        <w:rPr>
          <w:sz w:val="26"/>
          <w:szCs w:val="26"/>
        </w:rPr>
        <w:t>муниципального образования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b/>
          <w:sz w:val="26"/>
          <w:szCs w:val="26"/>
        </w:rPr>
        <w:t>собственники помещений в многоквартирном доме лишаются права на участие в приемке выполненных работ</w:t>
      </w:r>
      <w:r w:rsidRPr="00872B62">
        <w:rPr>
          <w:sz w:val="26"/>
          <w:szCs w:val="26"/>
        </w:rPr>
        <w:t xml:space="preserve"> по капитальному ремонту, поскольку </w:t>
      </w:r>
      <w:r w:rsidRPr="00872B62">
        <w:rPr>
          <w:b/>
          <w:sz w:val="26"/>
          <w:szCs w:val="26"/>
        </w:rPr>
        <w:t xml:space="preserve">с учетом положений части 2 статьи 190 ЖК РФ </w:t>
      </w:r>
      <w:r w:rsidRPr="00872B62">
        <w:rPr>
          <w:sz w:val="26"/>
          <w:szCs w:val="26"/>
        </w:rPr>
        <w:t xml:space="preserve">акт приемки выполненных работ согласовывается с лицом, которое уполномочено действовать от имени указанных собственников, </w:t>
      </w:r>
      <w:r w:rsidRPr="00872B62">
        <w:rPr>
          <w:b/>
          <w:sz w:val="26"/>
          <w:szCs w:val="26"/>
        </w:rPr>
        <w:t>только</w:t>
      </w:r>
      <w:r w:rsidR="00A61CCF" w:rsidRPr="00872B62">
        <w:rPr>
          <w:b/>
          <w:sz w:val="26"/>
          <w:szCs w:val="26"/>
        </w:rPr>
        <w:t xml:space="preserve"> </w:t>
      </w:r>
      <w:r w:rsidRPr="00872B62">
        <w:rPr>
          <w:b/>
          <w:sz w:val="26"/>
          <w:szCs w:val="26"/>
        </w:rPr>
        <w:t>в случае, если капитальный ремонт общего имущества</w:t>
      </w:r>
      <w:r w:rsidR="00425F81" w:rsidRPr="00872B62">
        <w:rPr>
          <w:b/>
          <w:sz w:val="26"/>
          <w:szCs w:val="26"/>
        </w:rPr>
        <w:t xml:space="preserve"> </w:t>
      </w:r>
      <w:r w:rsidRPr="00872B62">
        <w:rPr>
          <w:b/>
          <w:sz w:val="26"/>
          <w:szCs w:val="26"/>
        </w:rPr>
        <w:t>в многоквартирном доме проводился на основании решения собственников помещений в этом доме.</w:t>
      </w:r>
    </w:p>
    <w:p w:rsidR="00BE562C" w:rsidRPr="00872B62" w:rsidRDefault="00BE562C" w:rsidP="008A159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В целях оказания методической помощи в подготовке Предложений, а также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 xml:space="preserve">в проведении общих собраний Собственников помещений </w:t>
      </w:r>
      <w:r w:rsidR="00052FF7" w:rsidRPr="00872B62">
        <w:rPr>
          <w:sz w:val="26"/>
          <w:szCs w:val="26"/>
        </w:rPr>
        <w:t>для принятия</w:t>
      </w:r>
      <w:r w:rsidRPr="00872B62">
        <w:rPr>
          <w:sz w:val="26"/>
          <w:szCs w:val="26"/>
        </w:rPr>
        <w:t xml:space="preserve"> указанных решений о проведении капитального ремонта общего имущества в мног</w:t>
      </w:r>
      <w:r w:rsidR="00052FF7" w:rsidRPr="00872B62">
        <w:rPr>
          <w:sz w:val="26"/>
          <w:szCs w:val="26"/>
        </w:rPr>
        <w:t>оквартирных домах, включенных в краткосрочный план</w:t>
      </w:r>
      <w:r w:rsidR="00534CB6" w:rsidRPr="00872B62">
        <w:rPr>
          <w:sz w:val="26"/>
          <w:szCs w:val="26"/>
        </w:rPr>
        <w:t xml:space="preserve"> 2016</w:t>
      </w:r>
      <w:r w:rsidRPr="00872B62">
        <w:rPr>
          <w:sz w:val="26"/>
          <w:szCs w:val="26"/>
        </w:rPr>
        <w:t xml:space="preserve"> года, разработаны примерные формы документов, содержащиеся</w:t>
      </w:r>
      <w:r w:rsidR="00425F81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в приложениях</w:t>
      </w:r>
      <w:r w:rsidR="00A61CCF" w:rsidRPr="00872B62">
        <w:rPr>
          <w:sz w:val="26"/>
          <w:szCs w:val="26"/>
        </w:rPr>
        <w:t xml:space="preserve"> </w:t>
      </w:r>
      <w:r w:rsidRPr="00872B62">
        <w:rPr>
          <w:sz w:val="26"/>
          <w:szCs w:val="26"/>
        </w:rPr>
        <w:t>к на</w:t>
      </w:r>
      <w:r w:rsidR="008B65CE" w:rsidRPr="00872B62">
        <w:rPr>
          <w:sz w:val="26"/>
          <w:szCs w:val="26"/>
        </w:rPr>
        <w:t>стоящим рекомендациям</w:t>
      </w:r>
      <w:r w:rsidRPr="00872B62">
        <w:rPr>
          <w:sz w:val="26"/>
          <w:szCs w:val="26"/>
        </w:rPr>
        <w:t xml:space="preserve">. </w:t>
      </w:r>
    </w:p>
    <w:p w:rsidR="00BE562C" w:rsidRPr="00872B62" w:rsidRDefault="00BE562C" w:rsidP="00BE562C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 xml:space="preserve">В электронном виде разработанные примерные формы документов размещены на официальном сайте </w:t>
      </w:r>
      <w:r w:rsidR="008B65CE" w:rsidRPr="00872B62">
        <w:rPr>
          <w:sz w:val="26"/>
          <w:szCs w:val="26"/>
        </w:rPr>
        <w:t>Регионального оператора</w:t>
      </w:r>
      <w:r w:rsidRPr="00872B62">
        <w:rPr>
          <w:sz w:val="26"/>
          <w:szCs w:val="26"/>
        </w:rPr>
        <w:t xml:space="preserve">: </w:t>
      </w:r>
      <w:r w:rsidRPr="00872B62">
        <w:rPr>
          <w:b/>
          <w:sz w:val="26"/>
          <w:szCs w:val="26"/>
          <w:lang w:val="en-US"/>
        </w:rPr>
        <w:t>http</w:t>
      </w:r>
      <w:r w:rsidRPr="00872B62">
        <w:rPr>
          <w:b/>
          <w:sz w:val="26"/>
          <w:szCs w:val="26"/>
        </w:rPr>
        <w:t>:/</w:t>
      </w:r>
      <w:proofErr w:type="spellStart"/>
      <w:r w:rsidR="008B65CE" w:rsidRPr="00872B62">
        <w:rPr>
          <w:b/>
          <w:sz w:val="26"/>
          <w:szCs w:val="26"/>
          <w:lang w:val="en-US"/>
        </w:rPr>
        <w:t>fondkr</w:t>
      </w:r>
      <w:proofErr w:type="spellEnd"/>
      <w:r w:rsidR="008B65CE" w:rsidRPr="00872B62">
        <w:rPr>
          <w:b/>
          <w:sz w:val="26"/>
          <w:szCs w:val="26"/>
        </w:rPr>
        <w:t>24</w:t>
      </w:r>
      <w:r w:rsidRPr="00872B62">
        <w:rPr>
          <w:b/>
          <w:sz w:val="26"/>
          <w:szCs w:val="26"/>
        </w:rPr>
        <w:t>.ru</w:t>
      </w:r>
      <w:r w:rsidRPr="00872B62">
        <w:rPr>
          <w:sz w:val="26"/>
          <w:szCs w:val="26"/>
        </w:rPr>
        <w:t xml:space="preserve"> в разделе «</w:t>
      </w:r>
      <w:r w:rsidR="008B65CE" w:rsidRPr="00872B62">
        <w:rPr>
          <w:sz w:val="26"/>
          <w:szCs w:val="26"/>
        </w:rPr>
        <w:t>Собственникам</w:t>
      </w:r>
      <w:r w:rsidRPr="00872B62">
        <w:rPr>
          <w:sz w:val="26"/>
          <w:szCs w:val="26"/>
        </w:rPr>
        <w:t>».</w:t>
      </w:r>
    </w:p>
    <w:p w:rsidR="00465D74" w:rsidRPr="00872B62" w:rsidRDefault="00465D74" w:rsidP="00465D74">
      <w:pPr>
        <w:pStyle w:val="af0"/>
        <w:ind w:firstLine="567"/>
        <w:jc w:val="both"/>
        <w:rPr>
          <w:sz w:val="26"/>
          <w:szCs w:val="26"/>
        </w:rPr>
      </w:pPr>
      <w:r w:rsidRPr="00872B62">
        <w:rPr>
          <w:sz w:val="26"/>
          <w:szCs w:val="26"/>
        </w:rPr>
        <w:t xml:space="preserve">Лицо, по инициативе которого созывается общее собрание собственников помещений в многоквартирном доме, обязано сообщить собственникам помещений в данном доме о проведении такого собрания не позднее, чем за десять дней до даты его проведения. </w:t>
      </w:r>
    </w:p>
    <w:p w:rsidR="00465D74" w:rsidRPr="00872B62" w:rsidRDefault="00465D74" w:rsidP="00465D74">
      <w:pPr>
        <w:pStyle w:val="af0"/>
        <w:ind w:firstLine="567"/>
        <w:jc w:val="both"/>
        <w:rPr>
          <w:sz w:val="26"/>
          <w:szCs w:val="26"/>
        </w:rPr>
      </w:pPr>
      <w:r w:rsidRPr="00872B62">
        <w:rPr>
          <w:sz w:val="26"/>
          <w:szCs w:val="26"/>
        </w:rPr>
        <w:t xml:space="preserve">В указанный срок сообщение о проведении общего собрания собственников помещений в многоквартирном доме должно быть направлено каждому собственнику </w:t>
      </w:r>
      <w:r w:rsidRPr="00872B62">
        <w:rPr>
          <w:sz w:val="26"/>
          <w:szCs w:val="26"/>
        </w:rPr>
        <w:lastRenderedPageBreak/>
        <w:t>помещения в данном доме заказным письмом, если решением общего собрания собственников помещений в данном доме не предусмотрен иной способ направления этого сообщения в письменной форме, или вручено каждому собственнику помещения в данном доме под роспись, либо размещено в помещении данного дома.</w:t>
      </w:r>
    </w:p>
    <w:p w:rsidR="00465D74" w:rsidRPr="00872B62" w:rsidRDefault="00465D74" w:rsidP="00465D74">
      <w:pPr>
        <w:pStyle w:val="af0"/>
        <w:ind w:firstLine="567"/>
        <w:jc w:val="both"/>
        <w:rPr>
          <w:sz w:val="26"/>
          <w:szCs w:val="26"/>
        </w:rPr>
      </w:pPr>
      <w:r w:rsidRPr="00872B62">
        <w:rPr>
          <w:sz w:val="26"/>
          <w:szCs w:val="26"/>
        </w:rPr>
        <w:t xml:space="preserve"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 (ст. 48 ЖК РФ). </w:t>
      </w:r>
    </w:p>
    <w:p w:rsidR="00465D74" w:rsidRPr="00872B62" w:rsidRDefault="00465D74" w:rsidP="00465D74">
      <w:pPr>
        <w:pStyle w:val="af0"/>
        <w:ind w:firstLine="567"/>
        <w:jc w:val="both"/>
        <w:rPr>
          <w:sz w:val="26"/>
          <w:szCs w:val="26"/>
        </w:rPr>
      </w:pPr>
      <w:r w:rsidRPr="00872B62">
        <w:rPr>
          <w:sz w:val="26"/>
          <w:szCs w:val="26"/>
        </w:rPr>
        <w:t>В соответствии с ч. 1 ст. 48 ЖК РФ голосование на общем собрании собственников помещений осуществляется собственником как лично, так и через своего представителя.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 ч. 4, 5 ст. 185 Гражданского кодекса РФ).</w:t>
      </w:r>
    </w:p>
    <w:p w:rsidR="00DD65B8" w:rsidRPr="00872B62" w:rsidRDefault="00DD65B8" w:rsidP="00DD65B8">
      <w:pPr>
        <w:pStyle w:val="af0"/>
        <w:ind w:firstLine="567"/>
        <w:jc w:val="both"/>
        <w:rPr>
          <w:sz w:val="26"/>
          <w:szCs w:val="26"/>
        </w:rPr>
      </w:pPr>
      <w:r w:rsidRPr="00872B62">
        <w:rPr>
          <w:sz w:val="26"/>
          <w:szCs w:val="26"/>
        </w:rPr>
        <w:t xml:space="preserve">Собрание считается правомочным при условии поступления решений собственников (бюллетеней), обладающих не менее 2/3 голосов от общего числа голосов собственников помещений в многоквартирном доме, которые получены до даты окончания их приема, указанной в сообщении о проведении собрания. </w:t>
      </w:r>
    </w:p>
    <w:p w:rsidR="00465D74" w:rsidRPr="00872B62" w:rsidRDefault="00465D74" w:rsidP="0094310E">
      <w:pPr>
        <w:widowControl/>
        <w:overflowPunct/>
        <w:ind w:right="141" w:firstLine="540"/>
        <w:jc w:val="both"/>
        <w:textAlignment w:val="auto"/>
        <w:rPr>
          <w:b/>
          <w:sz w:val="26"/>
          <w:szCs w:val="26"/>
        </w:rPr>
      </w:pPr>
    </w:p>
    <w:p w:rsidR="00465D74" w:rsidRPr="00872B62" w:rsidRDefault="00465D74" w:rsidP="00465D74">
      <w:pPr>
        <w:widowControl/>
        <w:overflowPunct/>
        <w:ind w:right="141" w:firstLine="540"/>
        <w:jc w:val="both"/>
        <w:textAlignment w:val="auto"/>
        <w:rPr>
          <w:sz w:val="26"/>
          <w:szCs w:val="26"/>
        </w:rPr>
      </w:pPr>
      <w:r w:rsidRPr="00872B62">
        <w:rPr>
          <w:sz w:val="26"/>
          <w:szCs w:val="26"/>
        </w:rPr>
        <w:t>Администрациям муниципальных образований необходимо довести информацию, содержащуюся в настоящем письме, до сведения управляющих организаций, ТСЖ, ЖК, ЖСК, управляющих многоквартирными домами, включенными в краткосрочный план 2016 года.</w:t>
      </w:r>
    </w:p>
    <w:p w:rsidR="00457642" w:rsidRPr="00872B62" w:rsidRDefault="00457642" w:rsidP="00BE562C">
      <w:pPr>
        <w:pStyle w:val="ConsTitle"/>
        <w:widowControl/>
        <w:ind w:right="141" w:firstLine="56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E562C" w:rsidRPr="00872B62" w:rsidRDefault="00BE562C" w:rsidP="00BE562C">
      <w:pPr>
        <w:pStyle w:val="ConsTitle"/>
        <w:widowControl/>
        <w:ind w:right="141" w:firstLine="56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2B62">
        <w:rPr>
          <w:rFonts w:ascii="Times New Roman" w:hAnsi="Times New Roman" w:cs="Times New Roman"/>
          <w:b w:val="0"/>
          <w:sz w:val="26"/>
          <w:szCs w:val="26"/>
        </w:rPr>
        <w:t>Приложение: на _______ листах.</w:t>
      </w:r>
    </w:p>
    <w:p w:rsidR="00BE562C" w:rsidRPr="00872B62" w:rsidRDefault="00BE562C" w:rsidP="00BE562C">
      <w:pPr>
        <w:pStyle w:val="ConsTitle"/>
        <w:widowControl/>
        <w:ind w:right="141" w:firstLine="56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2B62">
        <w:rPr>
          <w:rFonts w:ascii="Times New Roman" w:hAnsi="Times New Roman" w:cs="Times New Roman"/>
          <w:b w:val="0"/>
          <w:sz w:val="26"/>
          <w:szCs w:val="26"/>
        </w:rPr>
        <w:t xml:space="preserve">Приложение 1. </w:t>
      </w:r>
      <w:r w:rsidR="00D52290" w:rsidRPr="00872B62">
        <w:rPr>
          <w:rFonts w:ascii="Times New Roman" w:hAnsi="Times New Roman" w:cs="Times New Roman"/>
          <w:b w:val="0"/>
          <w:sz w:val="26"/>
          <w:szCs w:val="26"/>
        </w:rPr>
        <w:t>Ф</w:t>
      </w:r>
      <w:r w:rsidRPr="00872B62">
        <w:rPr>
          <w:rFonts w:ascii="Times New Roman" w:hAnsi="Times New Roman" w:cs="Times New Roman"/>
          <w:b w:val="0"/>
          <w:sz w:val="26"/>
          <w:szCs w:val="26"/>
        </w:rPr>
        <w:t xml:space="preserve">орма </w:t>
      </w:r>
      <w:r w:rsidR="00D52290" w:rsidRPr="00872B62">
        <w:rPr>
          <w:rFonts w:ascii="Times New Roman" w:hAnsi="Times New Roman" w:cs="Times New Roman"/>
          <w:b w:val="0"/>
          <w:sz w:val="26"/>
          <w:szCs w:val="26"/>
        </w:rPr>
        <w:t>предложения</w:t>
      </w:r>
      <w:r w:rsidRPr="00872B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2290" w:rsidRPr="00872B62">
        <w:rPr>
          <w:rFonts w:ascii="Times New Roman" w:hAnsi="Times New Roman" w:cs="Times New Roman"/>
          <w:b w:val="0"/>
          <w:sz w:val="26"/>
          <w:szCs w:val="26"/>
        </w:rPr>
        <w:t xml:space="preserve">о проведении капитального ремонта </w:t>
      </w:r>
      <w:r w:rsidR="00A36640" w:rsidRPr="00872B62">
        <w:rPr>
          <w:rFonts w:ascii="Times New Roman" w:hAnsi="Times New Roman" w:cs="Times New Roman"/>
          <w:b w:val="0"/>
          <w:sz w:val="26"/>
          <w:szCs w:val="26"/>
        </w:rPr>
        <w:t>общего имущества,</w:t>
      </w:r>
      <w:r w:rsidR="00D52290" w:rsidRPr="00872B62">
        <w:rPr>
          <w:rFonts w:ascii="Times New Roman" w:hAnsi="Times New Roman" w:cs="Times New Roman"/>
          <w:b w:val="0"/>
          <w:sz w:val="26"/>
          <w:szCs w:val="26"/>
        </w:rPr>
        <w:t xml:space="preserve"> направляемого </w:t>
      </w:r>
      <w:r w:rsidRPr="00872B62">
        <w:rPr>
          <w:rFonts w:ascii="Times New Roman" w:hAnsi="Times New Roman" w:cs="Times New Roman"/>
          <w:b w:val="0"/>
          <w:sz w:val="26"/>
          <w:szCs w:val="26"/>
        </w:rPr>
        <w:t>собственникам помещений в многоквартирных домах, включенных в</w:t>
      </w:r>
      <w:r w:rsidR="00A36640" w:rsidRPr="00872B62">
        <w:rPr>
          <w:rFonts w:ascii="Times New Roman" w:hAnsi="Times New Roman" w:cs="Times New Roman"/>
          <w:b w:val="0"/>
          <w:sz w:val="26"/>
          <w:szCs w:val="26"/>
        </w:rPr>
        <w:t xml:space="preserve"> краткосрочный план</w:t>
      </w:r>
      <w:r w:rsidR="00534CB6" w:rsidRPr="00872B62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 w:rsidR="00A36640" w:rsidRPr="00872B62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872B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2290" w:rsidRPr="00872B62">
        <w:rPr>
          <w:rFonts w:ascii="Times New Roman" w:hAnsi="Times New Roman" w:cs="Times New Roman"/>
          <w:b w:val="0"/>
          <w:sz w:val="26"/>
          <w:szCs w:val="26"/>
        </w:rPr>
        <w:t>Региональным фондом капитального ремонта многоквартирных домов на территории Красноярского края</w:t>
      </w:r>
      <w:r w:rsidRPr="00872B6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52290" w:rsidRPr="00872B62" w:rsidRDefault="00D52290" w:rsidP="00BE562C">
      <w:pPr>
        <w:pStyle w:val="ConsTitle"/>
        <w:widowControl/>
        <w:ind w:right="141" w:firstLine="56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2B62">
        <w:rPr>
          <w:rFonts w:ascii="Times New Roman" w:hAnsi="Times New Roman" w:cs="Times New Roman"/>
          <w:b w:val="0"/>
          <w:sz w:val="26"/>
          <w:szCs w:val="26"/>
        </w:rPr>
        <w:t xml:space="preserve">Приложение 1.1 Примерная форма письма, направляемого иными лицами собственникам помещений в многоквартирных домах, включенных </w:t>
      </w:r>
      <w:r w:rsidR="00A36640" w:rsidRPr="00872B62">
        <w:rPr>
          <w:rFonts w:ascii="Times New Roman" w:hAnsi="Times New Roman" w:cs="Times New Roman"/>
          <w:b w:val="0"/>
          <w:sz w:val="26"/>
          <w:szCs w:val="26"/>
        </w:rPr>
        <w:t>в краткосрочный план</w:t>
      </w:r>
      <w:r w:rsidR="00534CB6" w:rsidRPr="00872B62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 w:rsidRPr="00872B62">
        <w:rPr>
          <w:rFonts w:ascii="Times New Roman" w:hAnsi="Times New Roman" w:cs="Times New Roman"/>
          <w:b w:val="0"/>
          <w:sz w:val="26"/>
          <w:szCs w:val="26"/>
        </w:rPr>
        <w:t xml:space="preserve"> года, содержащего предложения о проведении капитального ремонта общего имущества в этих домах.</w:t>
      </w:r>
    </w:p>
    <w:p w:rsidR="00BE562C" w:rsidRPr="00872B62" w:rsidRDefault="00BE562C" w:rsidP="00BE562C">
      <w:pPr>
        <w:pStyle w:val="ConsNormal"/>
        <w:widowControl/>
        <w:ind w:right="14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72B62">
        <w:rPr>
          <w:rFonts w:ascii="Times New Roman" w:hAnsi="Times New Roman" w:cs="Times New Roman"/>
          <w:sz w:val="26"/>
          <w:szCs w:val="26"/>
        </w:rPr>
        <w:t xml:space="preserve">Приложение 2. Сообщение о проведении общего собрания собственников помещений в многоквартирном доме. </w:t>
      </w:r>
    </w:p>
    <w:p w:rsidR="00BE562C" w:rsidRPr="00872B62" w:rsidRDefault="00BE562C" w:rsidP="00BE562C">
      <w:pPr>
        <w:pStyle w:val="ConsNormal"/>
        <w:widowControl/>
        <w:ind w:right="14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72B62">
        <w:rPr>
          <w:rFonts w:ascii="Times New Roman" w:hAnsi="Times New Roman" w:cs="Times New Roman"/>
          <w:sz w:val="26"/>
          <w:szCs w:val="26"/>
        </w:rPr>
        <w:t>Приложение 3. Решени</w:t>
      </w:r>
      <w:r w:rsidR="00942A41">
        <w:rPr>
          <w:rFonts w:ascii="Times New Roman" w:hAnsi="Times New Roman" w:cs="Times New Roman"/>
          <w:sz w:val="26"/>
          <w:szCs w:val="26"/>
        </w:rPr>
        <w:t>я</w:t>
      </w:r>
      <w:r w:rsidRPr="00872B62">
        <w:rPr>
          <w:rFonts w:ascii="Times New Roman" w:hAnsi="Times New Roman" w:cs="Times New Roman"/>
          <w:sz w:val="26"/>
          <w:szCs w:val="26"/>
        </w:rPr>
        <w:t xml:space="preserve"> собственник</w:t>
      </w:r>
      <w:r w:rsidR="001A05D8" w:rsidRPr="00872B62">
        <w:rPr>
          <w:rFonts w:ascii="Times New Roman" w:hAnsi="Times New Roman" w:cs="Times New Roman"/>
          <w:sz w:val="26"/>
          <w:szCs w:val="26"/>
        </w:rPr>
        <w:t>ов</w:t>
      </w:r>
      <w:r w:rsidRPr="00872B62">
        <w:rPr>
          <w:rFonts w:ascii="Times New Roman" w:hAnsi="Times New Roman" w:cs="Times New Roman"/>
          <w:sz w:val="26"/>
          <w:szCs w:val="26"/>
        </w:rPr>
        <w:t xml:space="preserve"> помещения в многоквартирном доме</w:t>
      </w:r>
      <w:r w:rsidR="00425F81" w:rsidRPr="00872B62">
        <w:rPr>
          <w:rFonts w:ascii="Times New Roman" w:hAnsi="Times New Roman" w:cs="Times New Roman"/>
          <w:sz w:val="26"/>
          <w:szCs w:val="26"/>
        </w:rPr>
        <w:t xml:space="preserve"> </w:t>
      </w:r>
      <w:r w:rsidRPr="00872B62">
        <w:rPr>
          <w:rFonts w:ascii="Times New Roman" w:hAnsi="Times New Roman" w:cs="Times New Roman"/>
          <w:sz w:val="26"/>
          <w:szCs w:val="26"/>
        </w:rPr>
        <w:t>на общем собрании таких собственников.</w:t>
      </w:r>
      <w:r w:rsidR="00A61CCF" w:rsidRPr="00872B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62C" w:rsidRPr="00872B62" w:rsidRDefault="00BE562C" w:rsidP="00BE562C">
      <w:pPr>
        <w:pStyle w:val="ConsNormal"/>
        <w:widowControl/>
        <w:ind w:right="14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872B62">
        <w:rPr>
          <w:rFonts w:ascii="Times New Roman" w:hAnsi="Times New Roman" w:cs="Times New Roman"/>
          <w:sz w:val="26"/>
          <w:szCs w:val="26"/>
        </w:rPr>
        <w:t>Приложение 4. Протокол общего собрания собственников помещений</w:t>
      </w:r>
      <w:r w:rsidR="00425F81" w:rsidRPr="00872B62">
        <w:rPr>
          <w:rFonts w:ascii="Times New Roman" w:hAnsi="Times New Roman" w:cs="Times New Roman"/>
          <w:sz w:val="26"/>
          <w:szCs w:val="26"/>
        </w:rPr>
        <w:t xml:space="preserve"> </w:t>
      </w:r>
      <w:r w:rsidRPr="00872B62">
        <w:rPr>
          <w:rFonts w:ascii="Times New Roman" w:hAnsi="Times New Roman" w:cs="Times New Roman"/>
          <w:sz w:val="26"/>
          <w:szCs w:val="26"/>
        </w:rPr>
        <w:t>в многоквартирном доме.</w:t>
      </w:r>
    </w:p>
    <w:p w:rsidR="00EC1AE0" w:rsidRPr="00872B62" w:rsidRDefault="00EC1AE0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b/>
          <w:sz w:val="26"/>
          <w:szCs w:val="26"/>
        </w:rPr>
      </w:pPr>
    </w:p>
    <w:p w:rsidR="00BE562C" w:rsidRPr="00872B62" w:rsidRDefault="00BE562C" w:rsidP="00BE562C">
      <w:pPr>
        <w:ind w:firstLine="4820"/>
        <w:jc w:val="right"/>
        <w:rPr>
          <w:szCs w:val="28"/>
        </w:rPr>
      </w:pPr>
    </w:p>
    <w:p w:rsidR="008D739F" w:rsidRPr="00872B62" w:rsidRDefault="008D739F" w:rsidP="00BE562C">
      <w:pPr>
        <w:ind w:firstLine="4820"/>
        <w:jc w:val="right"/>
        <w:rPr>
          <w:szCs w:val="28"/>
        </w:rPr>
        <w:sectPr w:rsidR="008D739F" w:rsidRPr="00872B62" w:rsidSect="008D6BCC">
          <w:headerReference w:type="default" r:id="rId8"/>
          <w:endnotePr>
            <w:numFmt w:val="decimal"/>
          </w:endnotePr>
          <w:type w:val="continuous"/>
          <w:pgSz w:w="11907" w:h="16840"/>
          <w:pgMar w:top="993" w:right="850" w:bottom="993" w:left="1418" w:header="720" w:footer="765" w:gutter="0"/>
          <w:cols w:space="720"/>
          <w:titlePg/>
          <w:docGrid w:linePitch="326"/>
        </w:sectPr>
      </w:pPr>
    </w:p>
    <w:p w:rsidR="00BE562C" w:rsidRPr="00872B62" w:rsidRDefault="00BE562C" w:rsidP="00BE562C">
      <w:pPr>
        <w:ind w:firstLine="4820"/>
        <w:jc w:val="right"/>
        <w:rPr>
          <w:sz w:val="22"/>
          <w:szCs w:val="22"/>
        </w:rPr>
      </w:pPr>
      <w:r w:rsidRPr="00872B62">
        <w:rPr>
          <w:sz w:val="22"/>
          <w:szCs w:val="22"/>
        </w:rPr>
        <w:lastRenderedPageBreak/>
        <w:t xml:space="preserve">Приложение 1. Предложения о проведении капитального ремонта общего </w:t>
      </w:r>
    </w:p>
    <w:p w:rsidR="00BE562C" w:rsidRPr="00872B62" w:rsidRDefault="00BE562C" w:rsidP="00BE562C">
      <w:pPr>
        <w:ind w:firstLine="4820"/>
        <w:jc w:val="right"/>
        <w:rPr>
          <w:sz w:val="22"/>
          <w:szCs w:val="22"/>
        </w:rPr>
      </w:pPr>
      <w:r w:rsidRPr="00872B62">
        <w:rPr>
          <w:sz w:val="22"/>
          <w:szCs w:val="22"/>
        </w:rPr>
        <w:t>имущества в многоквартирном доме</w:t>
      </w:r>
    </w:p>
    <w:tbl>
      <w:tblPr>
        <w:tblW w:w="15910" w:type="dxa"/>
        <w:tblLook w:val="04A0" w:firstRow="1" w:lastRow="0" w:firstColumn="1" w:lastColumn="0" w:noHBand="0" w:noVBand="1"/>
      </w:tblPr>
      <w:tblGrid>
        <w:gridCol w:w="11340"/>
        <w:gridCol w:w="4570"/>
      </w:tblGrid>
      <w:tr w:rsidR="00BE562C" w:rsidRPr="00872B62" w:rsidTr="00883CEC">
        <w:tc>
          <w:tcPr>
            <w:tcW w:w="11340" w:type="dxa"/>
          </w:tcPr>
          <w:p w:rsidR="00BE562C" w:rsidRPr="00872B62" w:rsidRDefault="00BE562C" w:rsidP="00AC6892">
            <w:pPr>
              <w:tabs>
                <w:tab w:val="center" w:pos="4153"/>
                <w:tab w:val="right" w:pos="8306"/>
              </w:tabs>
              <w:ind w:right="13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70" w:type="dxa"/>
          </w:tcPr>
          <w:p w:rsidR="00BE562C" w:rsidRPr="00872B62" w:rsidRDefault="00BE562C" w:rsidP="00AC6892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:rsidR="00BE562C" w:rsidRPr="00872B62" w:rsidRDefault="00BE562C" w:rsidP="007B7324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</w:p>
        </w:tc>
      </w:tr>
    </w:tbl>
    <w:p w:rsidR="00C10096" w:rsidRPr="00872B62" w:rsidRDefault="00C10096" w:rsidP="00C1009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72B62">
        <w:rPr>
          <w:rFonts w:ascii="Times New Roman" w:hAnsi="Times New Roman" w:cs="Times New Roman"/>
          <w:b/>
          <w:bCs/>
        </w:rPr>
        <w:t>ПРЕДЛОЖЕНИЯ</w:t>
      </w:r>
    </w:p>
    <w:p w:rsidR="00C10096" w:rsidRPr="00872B62" w:rsidRDefault="00C10096" w:rsidP="00C1009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72B62">
        <w:rPr>
          <w:rFonts w:ascii="Times New Roman" w:hAnsi="Times New Roman" w:cs="Times New Roman"/>
          <w:b/>
          <w:bCs/>
        </w:rPr>
        <w:t>О ПРОВЕДЕНИИ КАПИТАЛЬНОГО РЕМОНТА ОБЩЕГО ИМУЩЕСТВА</w:t>
      </w:r>
    </w:p>
    <w:p w:rsidR="00C10096" w:rsidRPr="00872B62" w:rsidRDefault="00C10096" w:rsidP="00C10096">
      <w:pPr>
        <w:contextualSpacing/>
        <w:jc w:val="center"/>
        <w:rPr>
          <w:b/>
          <w:bCs/>
          <w:sz w:val="20"/>
        </w:rPr>
      </w:pPr>
      <w:r w:rsidRPr="00872B62">
        <w:rPr>
          <w:b/>
          <w:bCs/>
          <w:sz w:val="20"/>
        </w:rPr>
        <w:t>В МНОГОКВАРТИРНОМ ДОМЕ</w:t>
      </w:r>
    </w:p>
    <w:p w:rsidR="00C10096" w:rsidRPr="00872B62" w:rsidRDefault="00C10096" w:rsidP="00C10096">
      <w:pPr>
        <w:contextualSpacing/>
        <w:jc w:val="center"/>
        <w:rPr>
          <w:b/>
          <w:sz w:val="20"/>
        </w:rPr>
      </w:pPr>
    </w:p>
    <w:p w:rsidR="00C10096" w:rsidRPr="00872B62" w:rsidRDefault="00C10096" w:rsidP="00C10096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872B62">
        <w:rPr>
          <w:rFonts w:eastAsia="Calibri"/>
          <w:sz w:val="20"/>
          <w:szCs w:val="20"/>
        </w:rPr>
        <w:t xml:space="preserve">Региональный фонд капитального ремонта многоквартирных домов на территории Красноярского края, руководствуясь ст. </w:t>
      </w:r>
      <w:r w:rsidRPr="00872B62">
        <w:rPr>
          <w:sz w:val="20"/>
          <w:szCs w:val="20"/>
        </w:rPr>
        <w:t>189 ЖК РФ,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 xml:space="preserve"> Правительства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 xml:space="preserve"> Красноярского 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>края</w:t>
      </w:r>
      <w:r w:rsidR="00A36640" w:rsidRPr="00872B62">
        <w:rPr>
          <w:sz w:val="20"/>
          <w:szCs w:val="20"/>
        </w:rPr>
        <w:t xml:space="preserve">  от 27.12.2013 № 709-п, на 2016</w:t>
      </w:r>
      <w:r w:rsidRPr="00872B62">
        <w:rPr>
          <w:sz w:val="20"/>
          <w:szCs w:val="20"/>
        </w:rPr>
        <w:t xml:space="preserve"> год,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 xml:space="preserve"> утвержденным  постановлением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 xml:space="preserve"> Правительства 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>Красноярского</w:t>
      </w:r>
      <w:r w:rsidR="00A36640" w:rsidRPr="00872B62">
        <w:rPr>
          <w:sz w:val="20"/>
          <w:szCs w:val="20"/>
        </w:rPr>
        <w:t xml:space="preserve"> </w:t>
      </w:r>
      <w:r w:rsidRPr="00872B62">
        <w:rPr>
          <w:sz w:val="20"/>
          <w:szCs w:val="20"/>
        </w:rPr>
        <w:t xml:space="preserve"> края </w:t>
      </w:r>
      <w:r w:rsidR="00534CB6" w:rsidRPr="00872B62">
        <w:rPr>
          <w:color w:val="auto"/>
          <w:sz w:val="20"/>
          <w:szCs w:val="20"/>
        </w:rPr>
        <w:t xml:space="preserve">от </w:t>
      </w:r>
      <w:r w:rsidR="00A36640" w:rsidRPr="00872B62">
        <w:rPr>
          <w:color w:val="auto"/>
          <w:sz w:val="20"/>
          <w:szCs w:val="20"/>
        </w:rPr>
        <w:t>01.10.2015</w:t>
      </w:r>
      <w:r w:rsidR="00534CB6" w:rsidRPr="00872B62">
        <w:rPr>
          <w:color w:val="auto"/>
          <w:sz w:val="20"/>
          <w:szCs w:val="20"/>
        </w:rPr>
        <w:t xml:space="preserve"> № </w:t>
      </w:r>
      <w:r w:rsidR="00A36640" w:rsidRPr="00872B62">
        <w:rPr>
          <w:color w:val="auto"/>
          <w:sz w:val="20"/>
          <w:szCs w:val="20"/>
        </w:rPr>
        <w:t>502-п</w:t>
      </w:r>
      <w:r w:rsidRPr="00872B62">
        <w:rPr>
          <w:color w:val="auto"/>
          <w:sz w:val="20"/>
          <w:szCs w:val="20"/>
        </w:rPr>
        <w:t xml:space="preserve"> (далее</w:t>
      </w:r>
      <w:r w:rsidR="00534CB6" w:rsidRPr="00872B62">
        <w:rPr>
          <w:color w:val="auto"/>
          <w:sz w:val="20"/>
          <w:szCs w:val="20"/>
        </w:rPr>
        <w:t xml:space="preserve"> – краткосрочный план на 2016</w:t>
      </w:r>
      <w:r w:rsidRPr="00872B62">
        <w:rPr>
          <w:color w:val="auto"/>
          <w:sz w:val="20"/>
          <w:szCs w:val="20"/>
        </w:rPr>
        <w:t xml:space="preserve"> год), направляет в Ваш адрес предложения </w:t>
      </w:r>
      <w:r w:rsidRPr="00872B62">
        <w:rPr>
          <w:rFonts w:eastAsia="Times New Roman"/>
          <w:color w:val="auto"/>
          <w:sz w:val="20"/>
          <w:szCs w:val="20"/>
          <w:lang w:eastAsia="ru-RU"/>
        </w:rPr>
        <w:t>о проведении капитального ремонта общего имущества в Вашем доме:</w:t>
      </w: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3114"/>
        <w:gridCol w:w="3544"/>
        <w:gridCol w:w="2126"/>
        <w:gridCol w:w="3969"/>
        <w:gridCol w:w="1984"/>
      </w:tblGrid>
      <w:tr w:rsidR="00C10096" w:rsidRPr="00872B62" w:rsidTr="00C462B0">
        <w:tc>
          <w:tcPr>
            <w:tcW w:w="3114" w:type="dxa"/>
            <w:vAlign w:val="center"/>
          </w:tcPr>
          <w:p w:rsidR="00C10096" w:rsidRPr="00872B62" w:rsidRDefault="00C1009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  <w:r w:rsidRPr="00872B62">
              <w:rPr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3544" w:type="dxa"/>
            <w:vAlign w:val="center"/>
          </w:tcPr>
          <w:p w:rsidR="00C10096" w:rsidRPr="00872B62" w:rsidRDefault="00C1009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  <w:r w:rsidRPr="00872B62">
              <w:rPr>
                <w:color w:val="auto"/>
                <w:sz w:val="20"/>
                <w:szCs w:val="20"/>
              </w:rPr>
              <w:t>Перечень работ и (или) услуг*</w:t>
            </w:r>
          </w:p>
        </w:tc>
        <w:tc>
          <w:tcPr>
            <w:tcW w:w="2126" w:type="dxa"/>
            <w:vAlign w:val="center"/>
          </w:tcPr>
          <w:p w:rsidR="00C10096" w:rsidRPr="00872B62" w:rsidRDefault="00C1009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  <w:r w:rsidRPr="00872B62">
              <w:rPr>
                <w:color w:val="auto"/>
                <w:sz w:val="20"/>
                <w:szCs w:val="20"/>
              </w:rPr>
              <w:t>Срок начала проведения работ</w:t>
            </w:r>
          </w:p>
        </w:tc>
        <w:tc>
          <w:tcPr>
            <w:tcW w:w="3969" w:type="dxa"/>
            <w:vAlign w:val="center"/>
          </w:tcPr>
          <w:p w:rsidR="00C10096" w:rsidRPr="004C7EDD" w:rsidRDefault="00C10096" w:rsidP="00C462B0">
            <w:pPr>
              <w:pStyle w:val="Default"/>
              <w:ind w:right="33" w:firstLine="0"/>
              <w:jc w:val="center"/>
              <w:rPr>
                <w:color w:val="171717" w:themeColor="background2" w:themeShade="1A"/>
                <w:sz w:val="20"/>
                <w:szCs w:val="20"/>
              </w:rPr>
            </w:pPr>
            <w:r w:rsidRPr="004C7EDD">
              <w:rPr>
                <w:color w:val="171717" w:themeColor="background2" w:themeShade="1A"/>
                <w:sz w:val="20"/>
                <w:szCs w:val="20"/>
              </w:rPr>
              <w:t>Объем предполагаемых работ, кв. м. **</w:t>
            </w:r>
          </w:p>
        </w:tc>
        <w:tc>
          <w:tcPr>
            <w:tcW w:w="1984" w:type="dxa"/>
            <w:vAlign w:val="center"/>
          </w:tcPr>
          <w:p w:rsidR="00C10096" w:rsidRPr="00872B62" w:rsidRDefault="00C1009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  <w:r w:rsidRPr="00872B62">
              <w:rPr>
                <w:color w:val="auto"/>
                <w:sz w:val="20"/>
                <w:szCs w:val="20"/>
              </w:rPr>
              <w:t>Стоимость работ, тыс. руб. **</w:t>
            </w:r>
          </w:p>
        </w:tc>
      </w:tr>
      <w:tr w:rsidR="00C10096" w:rsidRPr="00872B62" w:rsidTr="00C462B0">
        <w:trPr>
          <w:trHeight w:val="363"/>
        </w:trPr>
        <w:tc>
          <w:tcPr>
            <w:tcW w:w="3114" w:type="dxa"/>
            <w:vAlign w:val="center"/>
          </w:tcPr>
          <w:p w:rsidR="00C10096" w:rsidRPr="00872B62" w:rsidRDefault="00C1009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10096" w:rsidRPr="00872B62" w:rsidRDefault="00C1009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10096" w:rsidRPr="00872B62" w:rsidRDefault="00534CB6" w:rsidP="00C462B0">
            <w:pPr>
              <w:pStyle w:val="Default"/>
              <w:ind w:right="33" w:firstLine="0"/>
              <w:jc w:val="center"/>
              <w:rPr>
                <w:color w:val="auto"/>
                <w:sz w:val="20"/>
                <w:szCs w:val="20"/>
              </w:rPr>
            </w:pPr>
            <w:r w:rsidRPr="00872B62">
              <w:rPr>
                <w:color w:val="auto"/>
                <w:sz w:val="20"/>
                <w:szCs w:val="20"/>
              </w:rPr>
              <w:t>2016</w:t>
            </w:r>
            <w:r w:rsidR="00C10096" w:rsidRPr="00872B62">
              <w:rPr>
                <w:color w:val="auto"/>
                <w:sz w:val="20"/>
                <w:szCs w:val="20"/>
              </w:rPr>
              <w:t xml:space="preserve"> год</w:t>
            </w:r>
          </w:p>
        </w:tc>
        <w:tc>
          <w:tcPr>
            <w:tcW w:w="3969" w:type="dxa"/>
            <w:vAlign w:val="center"/>
          </w:tcPr>
          <w:p w:rsidR="00C10096" w:rsidRPr="004C7EDD" w:rsidRDefault="00C10096" w:rsidP="00C462B0">
            <w:pPr>
              <w:ind w:right="33" w:firstLine="0"/>
              <w:jc w:val="center"/>
              <w:rPr>
                <w:color w:val="171717" w:themeColor="background2" w:themeShade="1A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10096" w:rsidRPr="00872B62" w:rsidRDefault="00C10096" w:rsidP="00C462B0">
            <w:pPr>
              <w:ind w:right="33" w:firstLine="0"/>
              <w:jc w:val="center"/>
              <w:rPr>
                <w:sz w:val="20"/>
              </w:rPr>
            </w:pPr>
          </w:p>
        </w:tc>
      </w:tr>
    </w:tbl>
    <w:p w:rsidR="00C10096" w:rsidRPr="00872B62" w:rsidRDefault="00C10096" w:rsidP="00C10096">
      <w:pPr>
        <w:pStyle w:val="Default"/>
        <w:ind w:firstLine="426"/>
        <w:jc w:val="both"/>
        <w:rPr>
          <w:color w:val="auto"/>
          <w:sz w:val="20"/>
          <w:szCs w:val="20"/>
        </w:rPr>
      </w:pPr>
      <w:r w:rsidRPr="00872B62">
        <w:rPr>
          <w:color w:val="auto"/>
          <w:sz w:val="20"/>
          <w:szCs w:val="20"/>
        </w:rPr>
        <w:t xml:space="preserve">* </w:t>
      </w:r>
      <w:r w:rsidRPr="00872B62">
        <w:rPr>
          <w:i/>
          <w:color w:val="auto"/>
          <w:sz w:val="20"/>
          <w:szCs w:val="20"/>
        </w:rPr>
        <w:t>Перечень работ и (или) услуг указан в соответствии с перечнем, указанн</w:t>
      </w:r>
      <w:r w:rsidR="00534CB6" w:rsidRPr="00872B62">
        <w:rPr>
          <w:i/>
          <w:color w:val="auto"/>
          <w:sz w:val="20"/>
          <w:szCs w:val="20"/>
        </w:rPr>
        <w:t>ым в краткосрочном плане на 2016</w:t>
      </w:r>
      <w:r w:rsidRPr="00872B62">
        <w:rPr>
          <w:i/>
          <w:color w:val="auto"/>
          <w:sz w:val="20"/>
          <w:szCs w:val="20"/>
        </w:rPr>
        <w:t xml:space="preserve"> год.</w:t>
      </w:r>
    </w:p>
    <w:p w:rsidR="00C10096" w:rsidRPr="00872B62" w:rsidRDefault="00C10096" w:rsidP="00C10096">
      <w:pPr>
        <w:pStyle w:val="Default"/>
        <w:ind w:firstLine="426"/>
        <w:jc w:val="both"/>
        <w:rPr>
          <w:i/>
          <w:color w:val="auto"/>
          <w:sz w:val="20"/>
          <w:szCs w:val="20"/>
        </w:rPr>
      </w:pPr>
      <w:r w:rsidRPr="00872B62">
        <w:rPr>
          <w:color w:val="auto"/>
          <w:sz w:val="20"/>
          <w:szCs w:val="20"/>
        </w:rPr>
        <w:t>**</w:t>
      </w:r>
      <w:r w:rsidRPr="00872B62">
        <w:rPr>
          <w:i/>
          <w:color w:val="auto"/>
          <w:sz w:val="20"/>
          <w:szCs w:val="20"/>
        </w:rPr>
        <w:t>Объем и стоимость работ указаны в соответстви</w:t>
      </w:r>
      <w:r w:rsidR="00534CB6" w:rsidRPr="00872B62">
        <w:rPr>
          <w:i/>
          <w:color w:val="auto"/>
          <w:sz w:val="20"/>
          <w:szCs w:val="20"/>
        </w:rPr>
        <w:t>и с краткосрочным планом на 2016</w:t>
      </w:r>
      <w:r w:rsidRPr="00872B62">
        <w:rPr>
          <w:i/>
          <w:color w:val="auto"/>
          <w:sz w:val="20"/>
          <w:szCs w:val="20"/>
        </w:rPr>
        <w:t xml:space="preserve"> год и подлежат корректировке в соответствии с технической (проектно-сметной) документацией, разработанной на выполнение работ по капитальному ремонту общего имущества, указанных в настоящем предложении.</w:t>
      </w:r>
    </w:p>
    <w:p w:rsidR="00C10096" w:rsidRPr="00872B62" w:rsidRDefault="00C10096" w:rsidP="00C10096">
      <w:pPr>
        <w:pStyle w:val="Default"/>
        <w:ind w:firstLine="426"/>
        <w:jc w:val="both"/>
        <w:rPr>
          <w:i/>
          <w:color w:val="auto"/>
          <w:sz w:val="20"/>
          <w:szCs w:val="20"/>
        </w:rPr>
      </w:pPr>
      <w:r w:rsidRPr="00872B62">
        <w:rPr>
          <w:i/>
          <w:color w:val="auto"/>
          <w:sz w:val="20"/>
          <w:szCs w:val="20"/>
        </w:rPr>
        <w:t>При этом стоимость работ, скорректированная с учетом разработанной технической(проектно-сметной) документации, не может превышать предельную стоимость, указанную в настоящем предложении.</w:t>
      </w:r>
    </w:p>
    <w:p w:rsidR="00C10096" w:rsidRPr="00872B62" w:rsidRDefault="00C10096" w:rsidP="00C10096">
      <w:pPr>
        <w:pStyle w:val="Default"/>
        <w:ind w:firstLine="567"/>
        <w:jc w:val="both"/>
        <w:rPr>
          <w:sz w:val="20"/>
          <w:szCs w:val="20"/>
        </w:rPr>
      </w:pPr>
      <w:r w:rsidRPr="00872B62">
        <w:rPr>
          <w:sz w:val="20"/>
          <w:szCs w:val="20"/>
        </w:rPr>
        <w:t>Источник финансирования: средства собственников, вносимые на счет регионального оператора.</w:t>
      </w:r>
    </w:p>
    <w:p w:rsidR="00C10096" w:rsidRPr="00872B62" w:rsidRDefault="00C10096" w:rsidP="00C10096">
      <w:pPr>
        <w:pStyle w:val="Default"/>
        <w:ind w:firstLine="567"/>
        <w:jc w:val="both"/>
        <w:rPr>
          <w:sz w:val="20"/>
          <w:szCs w:val="20"/>
        </w:rPr>
      </w:pPr>
      <w:r w:rsidRPr="00872B62">
        <w:rPr>
          <w:sz w:val="20"/>
          <w:szCs w:val="20"/>
        </w:rPr>
        <w:t xml:space="preserve">Финансирование работ будет производится </w:t>
      </w:r>
      <w:proofErr w:type="gramStart"/>
      <w:r w:rsidRPr="00872B62">
        <w:rPr>
          <w:sz w:val="20"/>
          <w:szCs w:val="20"/>
        </w:rPr>
        <w:t>в порядке</w:t>
      </w:r>
      <w:proofErr w:type="gramEnd"/>
      <w:r w:rsidRPr="00872B62">
        <w:rPr>
          <w:sz w:val="20"/>
          <w:szCs w:val="20"/>
        </w:rPr>
        <w:t xml:space="preserve"> установленном Жилищным кодексом РФ.</w:t>
      </w:r>
    </w:p>
    <w:p w:rsidR="00C10096" w:rsidRPr="00872B62" w:rsidRDefault="00C10096" w:rsidP="00C10096">
      <w:pPr>
        <w:pStyle w:val="Default"/>
        <w:ind w:firstLine="567"/>
        <w:jc w:val="both"/>
        <w:rPr>
          <w:sz w:val="20"/>
          <w:szCs w:val="20"/>
        </w:rPr>
      </w:pPr>
      <w:r w:rsidRPr="00872B62">
        <w:rPr>
          <w:sz w:val="20"/>
          <w:szCs w:val="20"/>
        </w:rPr>
        <w:t>Информация о видах, источниках и объемах работ подготовлена на основа</w:t>
      </w:r>
      <w:r w:rsidR="00534CB6" w:rsidRPr="00872B62">
        <w:rPr>
          <w:sz w:val="20"/>
          <w:szCs w:val="20"/>
        </w:rPr>
        <w:t>нии краткосрочного плана на 2016</w:t>
      </w:r>
      <w:r w:rsidRPr="00872B62">
        <w:rPr>
          <w:sz w:val="20"/>
          <w:szCs w:val="20"/>
        </w:rPr>
        <w:t xml:space="preserve"> год.</w:t>
      </w:r>
    </w:p>
    <w:p w:rsidR="00C10096" w:rsidRPr="00872B62" w:rsidRDefault="00C10096" w:rsidP="00C10096">
      <w:pPr>
        <w:pStyle w:val="Default"/>
        <w:ind w:firstLine="567"/>
        <w:jc w:val="both"/>
        <w:rPr>
          <w:sz w:val="20"/>
          <w:szCs w:val="20"/>
        </w:rPr>
      </w:pPr>
      <w:r w:rsidRPr="00872B62">
        <w:rPr>
          <w:sz w:val="20"/>
          <w:szCs w:val="20"/>
        </w:rPr>
        <w:t xml:space="preserve">Уведомляем Вас о том, что в соответствии с пунктом 4 статьи 189 ЖК РФ собственники помещений МКД после получения настоящего предложения, обязаны рассмотреть и принять не позднее чем через 3 месяца на общем собрании решение о проведении капитального ремонта с оформлением протокола. Копию протокола </w:t>
      </w:r>
      <w:r w:rsidR="00534CB6" w:rsidRPr="00872B62">
        <w:rPr>
          <w:sz w:val="20"/>
          <w:szCs w:val="20"/>
        </w:rPr>
        <w:t xml:space="preserve">(с приложениями) </w:t>
      </w:r>
      <w:r w:rsidRPr="00872B62">
        <w:rPr>
          <w:sz w:val="20"/>
          <w:szCs w:val="20"/>
        </w:rPr>
        <w:t>необходимо предоставить</w:t>
      </w:r>
      <w:r w:rsidRPr="00872B62">
        <w:rPr>
          <w:rFonts w:eastAsia="Calibri"/>
          <w:sz w:val="20"/>
          <w:szCs w:val="20"/>
        </w:rPr>
        <w:t xml:space="preserve"> в Региональный фонд</w:t>
      </w:r>
      <w:r w:rsidRPr="00872B62">
        <w:rPr>
          <w:sz w:val="20"/>
          <w:szCs w:val="20"/>
        </w:rPr>
        <w:t xml:space="preserve"> по адресу: 660099, г. Красноярск, ул. Ады Лебедевой, 101 А.</w:t>
      </w:r>
    </w:p>
    <w:p w:rsidR="00C10096" w:rsidRPr="00872B62" w:rsidRDefault="00C10096" w:rsidP="00C10096">
      <w:pPr>
        <w:pStyle w:val="Default"/>
        <w:ind w:firstLine="567"/>
        <w:jc w:val="both"/>
        <w:rPr>
          <w:sz w:val="20"/>
          <w:szCs w:val="20"/>
        </w:rPr>
      </w:pPr>
      <w:r w:rsidRPr="00872B62">
        <w:rPr>
          <w:sz w:val="20"/>
          <w:szCs w:val="20"/>
        </w:rPr>
        <w:t>В случае если собственниками</w:t>
      </w:r>
      <w:r w:rsidR="00534CB6" w:rsidRPr="00872B62">
        <w:rPr>
          <w:sz w:val="20"/>
          <w:szCs w:val="20"/>
        </w:rPr>
        <w:t xml:space="preserve"> помещений </w:t>
      </w:r>
      <w:r w:rsidRPr="00872B62">
        <w:rPr>
          <w:sz w:val="20"/>
          <w:szCs w:val="20"/>
        </w:rPr>
        <w:t>в установленный законом срок не будет принято решение о проведении капитального ремонта общего имуществ</w:t>
      </w:r>
      <w:r w:rsidR="00534CB6" w:rsidRPr="00872B62">
        <w:rPr>
          <w:sz w:val="20"/>
          <w:szCs w:val="20"/>
        </w:rPr>
        <w:t>а в МКД</w:t>
      </w:r>
      <w:r w:rsidRPr="00872B62">
        <w:rPr>
          <w:sz w:val="20"/>
          <w:szCs w:val="20"/>
        </w:rPr>
        <w:t>, право принятия решения по проведению такого ремонта переходит органу местного самоуправления согласно пункта 6 статьи 189 ЖК РФ.</w:t>
      </w:r>
    </w:p>
    <w:p w:rsidR="00C10096" w:rsidRPr="00872B62" w:rsidRDefault="00C10096" w:rsidP="00C10096">
      <w:pPr>
        <w:pStyle w:val="Default"/>
        <w:ind w:firstLine="567"/>
        <w:jc w:val="both"/>
        <w:rPr>
          <w:sz w:val="20"/>
          <w:szCs w:val="20"/>
        </w:rPr>
      </w:pPr>
      <w:r w:rsidRPr="00872B62">
        <w:rPr>
          <w:sz w:val="20"/>
          <w:szCs w:val="20"/>
        </w:rPr>
        <w:t xml:space="preserve">Для организации проведения общего собрания Вы вправе воспользоваться бланками, разработанными и размещенными на сайте Регионального фонда: </w:t>
      </w:r>
      <w:proofErr w:type="spellStart"/>
      <w:r w:rsidRPr="00872B62">
        <w:rPr>
          <w:sz w:val="20"/>
          <w:szCs w:val="20"/>
          <w:lang w:val="en-US"/>
        </w:rPr>
        <w:t>fondkr</w:t>
      </w:r>
      <w:proofErr w:type="spellEnd"/>
      <w:r w:rsidRPr="00872B62">
        <w:rPr>
          <w:sz w:val="20"/>
          <w:szCs w:val="20"/>
        </w:rPr>
        <w:t>24.</w:t>
      </w:r>
      <w:proofErr w:type="spellStart"/>
      <w:r w:rsidRPr="00872B62">
        <w:rPr>
          <w:sz w:val="20"/>
          <w:szCs w:val="20"/>
          <w:lang w:val="en-US"/>
        </w:rPr>
        <w:t>ru</w:t>
      </w:r>
      <w:proofErr w:type="spellEnd"/>
      <w:r w:rsidRPr="00872B62">
        <w:rPr>
          <w:sz w:val="20"/>
          <w:szCs w:val="20"/>
        </w:rPr>
        <w:t xml:space="preserve">, в разделе Собственникам/Бланки документов. </w:t>
      </w:r>
    </w:p>
    <w:p w:rsidR="00BE562C" w:rsidRPr="00872B62" w:rsidRDefault="00BE562C" w:rsidP="00D52290">
      <w:pPr>
        <w:pStyle w:val="Default"/>
        <w:ind w:firstLine="567"/>
        <w:jc w:val="both"/>
        <w:rPr>
          <w:sz w:val="20"/>
          <w:szCs w:val="20"/>
        </w:rPr>
      </w:pPr>
    </w:p>
    <w:p w:rsidR="00BE562C" w:rsidRPr="00872B62" w:rsidRDefault="00BE562C" w:rsidP="00BE562C">
      <w:pPr>
        <w:jc w:val="right"/>
        <w:rPr>
          <w:sz w:val="22"/>
          <w:szCs w:val="22"/>
        </w:rPr>
        <w:sectPr w:rsidR="00BE562C" w:rsidRPr="00872B62" w:rsidSect="008D6BCC">
          <w:endnotePr>
            <w:numFmt w:val="decimal"/>
          </w:endnotePr>
          <w:pgSz w:w="16840" w:h="11907" w:orient="landscape"/>
          <w:pgMar w:top="567" w:right="992" w:bottom="851" w:left="992" w:header="720" w:footer="765" w:gutter="0"/>
          <w:cols w:space="720"/>
        </w:sectPr>
      </w:pPr>
    </w:p>
    <w:p w:rsidR="00D52290" w:rsidRPr="00872B62" w:rsidRDefault="00D52290" w:rsidP="004316FE">
      <w:pPr>
        <w:tabs>
          <w:tab w:val="left" w:pos="993"/>
        </w:tabs>
        <w:jc w:val="right"/>
        <w:rPr>
          <w:sz w:val="20"/>
        </w:rPr>
      </w:pPr>
      <w:r w:rsidRPr="00872B62">
        <w:rPr>
          <w:sz w:val="20"/>
        </w:rPr>
        <w:lastRenderedPageBreak/>
        <w:t>Приложение 1.</w:t>
      </w:r>
      <w:r w:rsidR="00FD6CC9" w:rsidRPr="00872B62">
        <w:rPr>
          <w:sz w:val="20"/>
        </w:rPr>
        <w:t>1</w:t>
      </w:r>
      <w:r w:rsidRPr="00872B62">
        <w:rPr>
          <w:sz w:val="20"/>
        </w:rPr>
        <w:t xml:space="preserve"> Предложения о проведении капитального ремонта общего </w:t>
      </w:r>
    </w:p>
    <w:p w:rsidR="00D52290" w:rsidRPr="00872B62" w:rsidRDefault="00D52290" w:rsidP="004316FE">
      <w:pPr>
        <w:tabs>
          <w:tab w:val="left" w:pos="993"/>
        </w:tabs>
        <w:jc w:val="right"/>
        <w:rPr>
          <w:sz w:val="20"/>
        </w:rPr>
      </w:pPr>
      <w:r w:rsidRPr="00872B62">
        <w:rPr>
          <w:sz w:val="20"/>
        </w:rPr>
        <w:t>имущества в многоквартирном доме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52290" w:rsidRPr="00872B62" w:rsidTr="00AC6892">
        <w:tc>
          <w:tcPr>
            <w:tcW w:w="5211" w:type="dxa"/>
          </w:tcPr>
          <w:p w:rsidR="00D52290" w:rsidRPr="00872B62" w:rsidRDefault="00D52290" w:rsidP="004316FE">
            <w:pPr>
              <w:tabs>
                <w:tab w:val="left" w:pos="993"/>
                <w:tab w:val="center" w:pos="4153"/>
                <w:tab w:val="right" w:pos="8306"/>
              </w:tabs>
              <w:ind w:right="1309"/>
              <w:jc w:val="center"/>
              <w:rPr>
                <w:b/>
                <w:sz w:val="20"/>
              </w:rPr>
            </w:pPr>
            <w:r w:rsidRPr="00872B62">
              <w:rPr>
                <w:i/>
                <w:sz w:val="20"/>
              </w:rPr>
              <w:t>Оформляется на бланке организации, управляющей</w:t>
            </w:r>
            <w:r w:rsidR="00425F81" w:rsidRPr="00872B62">
              <w:rPr>
                <w:i/>
                <w:sz w:val="20"/>
              </w:rPr>
              <w:t xml:space="preserve"> </w:t>
            </w:r>
            <w:r w:rsidRPr="00872B62">
              <w:rPr>
                <w:i/>
                <w:sz w:val="20"/>
              </w:rPr>
              <w:t>многоквартирным домом</w:t>
            </w:r>
          </w:p>
        </w:tc>
        <w:tc>
          <w:tcPr>
            <w:tcW w:w="4360" w:type="dxa"/>
          </w:tcPr>
          <w:p w:rsidR="00D52290" w:rsidRPr="00872B62" w:rsidRDefault="00D52290" w:rsidP="004316FE">
            <w:pPr>
              <w:tabs>
                <w:tab w:val="left" w:pos="993"/>
                <w:tab w:val="center" w:pos="4153"/>
                <w:tab w:val="right" w:pos="8306"/>
              </w:tabs>
              <w:rPr>
                <w:sz w:val="20"/>
              </w:rPr>
            </w:pPr>
          </w:p>
          <w:p w:rsidR="00D52290" w:rsidRPr="00872B62" w:rsidRDefault="00D52290" w:rsidP="004316FE">
            <w:pPr>
              <w:tabs>
                <w:tab w:val="left" w:pos="993"/>
                <w:tab w:val="center" w:pos="4153"/>
                <w:tab w:val="right" w:pos="8306"/>
              </w:tabs>
              <w:rPr>
                <w:sz w:val="20"/>
              </w:rPr>
            </w:pPr>
            <w:r w:rsidRPr="00872B62">
              <w:rPr>
                <w:sz w:val="20"/>
              </w:rPr>
              <w:t>Собственникам помещений</w:t>
            </w:r>
          </w:p>
          <w:p w:rsidR="00D52290" w:rsidRPr="00872B62" w:rsidRDefault="00D52290" w:rsidP="004316FE">
            <w:pPr>
              <w:tabs>
                <w:tab w:val="left" w:pos="993"/>
                <w:tab w:val="center" w:pos="4153"/>
                <w:tab w:val="right" w:pos="8306"/>
              </w:tabs>
              <w:rPr>
                <w:sz w:val="20"/>
              </w:rPr>
            </w:pPr>
            <w:r w:rsidRPr="00872B62">
              <w:rPr>
                <w:sz w:val="20"/>
              </w:rPr>
              <w:t>в многоквартирном доме по адресу:</w:t>
            </w:r>
          </w:p>
          <w:p w:rsidR="00D52290" w:rsidRPr="00872B62" w:rsidRDefault="00D52290" w:rsidP="004316FE">
            <w:pPr>
              <w:tabs>
                <w:tab w:val="left" w:pos="993"/>
                <w:tab w:val="center" w:pos="4153"/>
                <w:tab w:val="right" w:pos="8306"/>
              </w:tabs>
              <w:rPr>
                <w:sz w:val="20"/>
              </w:rPr>
            </w:pPr>
            <w:r w:rsidRPr="00872B62">
              <w:rPr>
                <w:sz w:val="20"/>
              </w:rPr>
              <w:t>_______________________________</w:t>
            </w:r>
          </w:p>
          <w:p w:rsidR="00D52290" w:rsidRPr="00872B62" w:rsidRDefault="00D52290" w:rsidP="004316FE">
            <w:pPr>
              <w:tabs>
                <w:tab w:val="left" w:pos="993"/>
                <w:tab w:val="center" w:pos="4153"/>
                <w:tab w:val="right" w:pos="8306"/>
              </w:tabs>
              <w:rPr>
                <w:b/>
                <w:sz w:val="20"/>
              </w:rPr>
            </w:pPr>
          </w:p>
        </w:tc>
      </w:tr>
    </w:tbl>
    <w:p w:rsidR="00D52290" w:rsidRPr="00872B62" w:rsidRDefault="00D52290" w:rsidP="004316FE">
      <w:pPr>
        <w:tabs>
          <w:tab w:val="left" w:pos="993"/>
        </w:tabs>
        <w:ind w:firstLine="709"/>
        <w:jc w:val="center"/>
        <w:rPr>
          <w:b/>
          <w:sz w:val="20"/>
        </w:rPr>
      </w:pPr>
      <w:r w:rsidRPr="00872B62">
        <w:rPr>
          <w:b/>
          <w:sz w:val="20"/>
        </w:rPr>
        <w:t xml:space="preserve">Уважаемые собственники помещений в многоквартирном доме </w:t>
      </w:r>
    </w:p>
    <w:p w:rsidR="00D52290" w:rsidRPr="00872B62" w:rsidRDefault="00D52290" w:rsidP="004316FE">
      <w:pPr>
        <w:tabs>
          <w:tab w:val="left" w:pos="993"/>
        </w:tabs>
        <w:ind w:firstLine="709"/>
        <w:jc w:val="center"/>
        <w:rPr>
          <w:b/>
          <w:sz w:val="20"/>
        </w:rPr>
      </w:pPr>
      <w:r w:rsidRPr="00872B62">
        <w:rPr>
          <w:b/>
          <w:sz w:val="20"/>
        </w:rPr>
        <w:t xml:space="preserve">по </w:t>
      </w:r>
      <w:proofErr w:type="gramStart"/>
      <w:r w:rsidRPr="00872B62">
        <w:rPr>
          <w:b/>
          <w:sz w:val="20"/>
        </w:rPr>
        <w:t>адресу:_</w:t>
      </w:r>
      <w:proofErr w:type="gramEnd"/>
      <w:r w:rsidRPr="00872B62">
        <w:rPr>
          <w:b/>
          <w:sz w:val="20"/>
        </w:rPr>
        <w:t>______________________________!</w:t>
      </w: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>В соответствии с частью 3 статьи 189 Жилищного кодекса РФ (далее – ЖК РФ)</w:t>
      </w:r>
      <w:r w:rsidR="00425F81" w:rsidRPr="00872B62">
        <w:rPr>
          <w:sz w:val="20"/>
        </w:rPr>
        <w:t xml:space="preserve"> </w:t>
      </w: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>___________________________________________________________________________</w:t>
      </w: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 xml:space="preserve">(наименование организации, управляющей домом, в том числе </w:t>
      </w:r>
      <w:proofErr w:type="gramStart"/>
      <w:r w:rsidRPr="00872B62">
        <w:rPr>
          <w:sz w:val="20"/>
        </w:rPr>
        <w:t>ЖСК,ЖК</w:t>
      </w:r>
      <w:proofErr w:type="gramEnd"/>
      <w:r w:rsidRPr="00872B62">
        <w:rPr>
          <w:sz w:val="20"/>
        </w:rPr>
        <w:t xml:space="preserve">,ТСЖ) </w:t>
      </w: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>направляет Вам предложения о проведении работ и (или) оказании услуг по капитальному ремонту общего имущества в многоквартирном доме (далее - Предложения):</w:t>
      </w:r>
    </w:p>
    <w:p w:rsidR="00D52290" w:rsidRPr="00872B62" w:rsidRDefault="00AB73E3" w:rsidP="004316FE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0"/>
        </w:rPr>
      </w:pPr>
      <w:r w:rsidRPr="00872B62">
        <w:rPr>
          <w:rFonts w:ascii="Times New Roman" w:eastAsiaTheme="minorHAnsi" w:hAnsi="Times New Roman"/>
          <w:sz w:val="20"/>
        </w:rPr>
        <w:t>Перечень услуг и (или) работ по капитальному ремонту</w:t>
      </w:r>
      <w:r w:rsidR="00D52290" w:rsidRPr="00872B62">
        <w:rPr>
          <w:rFonts w:ascii="Times New Roman" w:hAnsi="Times New Roman"/>
          <w:sz w:val="20"/>
          <w:szCs w:val="20"/>
        </w:rPr>
        <w:t>:</w:t>
      </w:r>
    </w:p>
    <w:p w:rsidR="004316FE" w:rsidRDefault="00D52290" w:rsidP="004316FE">
      <w:pPr>
        <w:pStyle w:val="ad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1.1.______________________________________________________________________________</w:t>
      </w:r>
    </w:p>
    <w:p w:rsidR="00D52290" w:rsidRPr="00872B62" w:rsidRDefault="00D52290" w:rsidP="004316FE">
      <w:pPr>
        <w:pStyle w:val="ad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1.2.______________________________________________________________________________</w:t>
      </w:r>
    </w:p>
    <w:p w:rsidR="00D52290" w:rsidRPr="00872B62" w:rsidRDefault="00D52290" w:rsidP="004316FE">
      <w:pPr>
        <w:pStyle w:val="ad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Стоимость работ и (или) услуг по капитальному ремонту (по видам работ и (или) услуг):</w:t>
      </w:r>
    </w:p>
    <w:p w:rsidR="00D52290" w:rsidRPr="00872B62" w:rsidRDefault="00D52290" w:rsidP="004316FE">
      <w:pPr>
        <w:pStyle w:val="ad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2.1. ________________________________________________________________________ (руб</w:t>
      </w:r>
      <w:r w:rsidR="004C7EDD">
        <w:rPr>
          <w:rFonts w:ascii="Times New Roman" w:hAnsi="Times New Roman"/>
          <w:sz w:val="20"/>
          <w:szCs w:val="20"/>
        </w:rPr>
        <w:t>.</w:t>
      </w:r>
      <w:r w:rsidRPr="00872B62">
        <w:rPr>
          <w:rFonts w:ascii="Times New Roman" w:hAnsi="Times New Roman"/>
          <w:sz w:val="20"/>
          <w:szCs w:val="20"/>
        </w:rPr>
        <w:t>).</w:t>
      </w:r>
    </w:p>
    <w:p w:rsidR="00D52290" w:rsidRPr="00872B62" w:rsidRDefault="00D52290" w:rsidP="004316FE">
      <w:pPr>
        <w:pStyle w:val="ad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2.2.________________________________________________________________________ (руб</w:t>
      </w:r>
      <w:r w:rsidR="004C7EDD">
        <w:rPr>
          <w:rFonts w:ascii="Times New Roman" w:hAnsi="Times New Roman"/>
          <w:sz w:val="20"/>
          <w:szCs w:val="20"/>
        </w:rPr>
        <w:t>.</w:t>
      </w:r>
      <w:r w:rsidRPr="00872B62">
        <w:rPr>
          <w:rFonts w:ascii="Times New Roman" w:hAnsi="Times New Roman"/>
          <w:sz w:val="20"/>
          <w:szCs w:val="20"/>
        </w:rPr>
        <w:t>).</w:t>
      </w:r>
    </w:p>
    <w:p w:rsidR="00704B08" w:rsidRPr="00872B62" w:rsidRDefault="00D52290" w:rsidP="004316FE">
      <w:pPr>
        <w:pStyle w:val="ad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 xml:space="preserve">Срок </w:t>
      </w:r>
      <w:r w:rsidR="00704B08" w:rsidRPr="00872B62">
        <w:rPr>
          <w:rFonts w:ascii="Times New Roman" w:hAnsi="Times New Roman"/>
          <w:sz w:val="20"/>
          <w:szCs w:val="20"/>
        </w:rPr>
        <w:t xml:space="preserve">проведения капитального ремонта: в соответствии со сроками, установленными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</w:t>
      </w:r>
      <w:proofErr w:type="gramStart"/>
      <w:r w:rsidR="00704B08" w:rsidRPr="00872B62">
        <w:rPr>
          <w:rFonts w:ascii="Times New Roman" w:hAnsi="Times New Roman"/>
          <w:sz w:val="20"/>
          <w:szCs w:val="20"/>
        </w:rPr>
        <w:t>постановлением  Правительства</w:t>
      </w:r>
      <w:proofErr w:type="gramEnd"/>
      <w:r w:rsidR="00704B08" w:rsidRPr="00872B62">
        <w:rPr>
          <w:rFonts w:ascii="Times New Roman" w:hAnsi="Times New Roman"/>
          <w:sz w:val="20"/>
          <w:szCs w:val="20"/>
        </w:rPr>
        <w:t xml:space="preserve">  Красноярского  края  от 27.12.2013 № 709-п, на 2016 год,  утвержденным  постановлением  Правительства  Красноярского  края от 01.10.2015 № 502-п </w:t>
      </w:r>
    </w:p>
    <w:p w:rsidR="00D52290" w:rsidRPr="00872B62" w:rsidRDefault="0031739C" w:rsidP="004316FE">
      <w:pPr>
        <w:pStyle w:val="ad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И</w:t>
      </w:r>
      <w:r w:rsidR="00D52290" w:rsidRPr="00872B62">
        <w:rPr>
          <w:rFonts w:ascii="Times New Roman" w:hAnsi="Times New Roman"/>
          <w:sz w:val="20"/>
          <w:szCs w:val="20"/>
        </w:rPr>
        <w:t>сточник</w:t>
      </w:r>
      <w:r w:rsidR="00ED31AF" w:rsidRPr="00872B62">
        <w:rPr>
          <w:rFonts w:ascii="Times New Roman" w:hAnsi="Times New Roman"/>
          <w:sz w:val="20"/>
          <w:szCs w:val="20"/>
        </w:rPr>
        <w:t>и</w:t>
      </w:r>
      <w:r w:rsidR="00D52290" w:rsidRPr="00872B62">
        <w:rPr>
          <w:rFonts w:ascii="Times New Roman" w:hAnsi="Times New Roman"/>
          <w:sz w:val="20"/>
          <w:szCs w:val="20"/>
        </w:rPr>
        <w:t xml:space="preserve"> финансирования капитального ремонта.</w:t>
      </w:r>
    </w:p>
    <w:p w:rsidR="00D52290" w:rsidRPr="00872B62" w:rsidRDefault="00D52290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Финансирование капитального ремонта осуществляется за счет:</w:t>
      </w:r>
    </w:p>
    <w:p w:rsidR="00D52290" w:rsidRPr="00872B62" w:rsidRDefault="00D52290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а) средств фонда капитального ремонта, сформированного за счет взносов на капитальный ремонт общего имущества в многоквартирных домах, перечисленных на___________________</w:t>
      </w:r>
      <w:r w:rsidR="004316FE">
        <w:rPr>
          <w:rFonts w:ascii="Times New Roman" w:hAnsi="Times New Roman"/>
          <w:sz w:val="20"/>
          <w:szCs w:val="20"/>
        </w:rPr>
        <w:t>_____________________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right"/>
        <w:textAlignment w:val="auto"/>
        <w:rPr>
          <w:sz w:val="20"/>
        </w:rPr>
      </w:pPr>
      <w:r w:rsidRPr="00872B62">
        <w:rPr>
          <w:sz w:val="20"/>
        </w:rPr>
        <w:t>(счет регионального оператора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sz w:val="20"/>
        </w:rPr>
      </w:pPr>
      <w:r w:rsidRPr="00872B62">
        <w:rPr>
          <w:sz w:val="20"/>
        </w:rPr>
        <w:t>___________________________________________________________________________</w:t>
      </w:r>
      <w:r w:rsidR="00EA409A">
        <w:rPr>
          <w:sz w:val="20"/>
        </w:rPr>
        <w:t>_____</w:t>
      </w:r>
      <w:r w:rsidR="004316FE">
        <w:rPr>
          <w:sz w:val="20"/>
        </w:rPr>
        <w:t>________</w:t>
      </w:r>
      <w:r w:rsidRPr="00872B62">
        <w:rPr>
          <w:sz w:val="20"/>
        </w:rPr>
        <w:t>,</w:t>
      </w:r>
      <w:r w:rsidR="00425F81" w:rsidRPr="00872B62">
        <w:rPr>
          <w:sz w:val="20"/>
        </w:rPr>
        <w:t xml:space="preserve"> 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sz w:val="20"/>
        </w:rPr>
      </w:pPr>
      <w:r w:rsidRPr="00872B62">
        <w:rPr>
          <w:sz w:val="20"/>
        </w:rPr>
        <w:t>или специальный счет, владельцем которого является ТСЖ, ЖК, ЖСК или региональный оператор)</w:t>
      </w:r>
      <w:r w:rsidR="00425F81" w:rsidRPr="00872B62">
        <w:rPr>
          <w:sz w:val="20"/>
        </w:rPr>
        <w:t xml:space="preserve"> </w:t>
      </w:r>
    </w:p>
    <w:p w:rsidR="00D52290" w:rsidRPr="00872B62" w:rsidRDefault="00D52290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D52290" w:rsidRPr="00872B62" w:rsidRDefault="00D52290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872B62">
        <w:rPr>
          <w:rFonts w:ascii="Times New Roman" w:hAnsi="Times New Roman"/>
          <w:i/>
          <w:sz w:val="20"/>
          <w:szCs w:val="20"/>
        </w:rPr>
        <w:t>а также в случае, если фонд капитального ремонта формируется на счете регионального оператора:</w:t>
      </w:r>
    </w:p>
    <w:p w:rsidR="00D52290" w:rsidRPr="00872B62" w:rsidRDefault="003131F5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б</w:t>
      </w:r>
      <w:r w:rsidR="00D52290" w:rsidRPr="00872B62">
        <w:rPr>
          <w:rFonts w:ascii="Times New Roman" w:hAnsi="Times New Roman"/>
          <w:sz w:val="20"/>
          <w:szCs w:val="20"/>
        </w:rPr>
        <w:t>) средств, полученных региональным оператором от собственников помещений в других домах, формирующих фонды капитального ремонта на счете регионального оператора, привлекаемых на возвратной основе</w:t>
      </w:r>
      <w:r w:rsidR="00425F81" w:rsidRPr="00872B62">
        <w:rPr>
          <w:rFonts w:ascii="Times New Roman" w:hAnsi="Times New Roman"/>
          <w:sz w:val="20"/>
          <w:szCs w:val="20"/>
        </w:rPr>
        <w:t xml:space="preserve"> </w:t>
      </w:r>
      <w:r w:rsidR="00D52290" w:rsidRPr="00872B62">
        <w:rPr>
          <w:rFonts w:ascii="Times New Roman" w:hAnsi="Times New Roman"/>
          <w:sz w:val="20"/>
          <w:szCs w:val="20"/>
        </w:rPr>
        <w:t>(в случае недостаточности средств, собранных региональным оператором с собственников помещений в многоквартирном доме).</w:t>
      </w:r>
    </w:p>
    <w:p w:rsidR="00D52290" w:rsidRPr="00872B62" w:rsidRDefault="00D52290" w:rsidP="004316FE">
      <w:pPr>
        <w:pStyle w:val="ad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732368" w:rsidRPr="00872B62" w:rsidRDefault="00D52290" w:rsidP="004316FE">
      <w:pPr>
        <w:pStyle w:val="Default"/>
        <w:tabs>
          <w:tab w:val="left" w:pos="993"/>
        </w:tabs>
        <w:ind w:firstLine="709"/>
        <w:jc w:val="both"/>
        <w:rPr>
          <w:color w:val="auto"/>
          <w:sz w:val="20"/>
          <w:szCs w:val="20"/>
        </w:rPr>
      </w:pPr>
      <w:r w:rsidRPr="00872B62">
        <w:rPr>
          <w:sz w:val="20"/>
          <w:szCs w:val="20"/>
        </w:rPr>
        <w:t xml:space="preserve">5. </w:t>
      </w:r>
      <w:r w:rsidR="00797133" w:rsidRPr="00872B62">
        <w:rPr>
          <w:sz w:val="20"/>
          <w:szCs w:val="20"/>
        </w:rPr>
        <w:t>Смета расходов</w:t>
      </w:r>
      <w:r w:rsidRPr="00872B62">
        <w:rPr>
          <w:sz w:val="20"/>
          <w:szCs w:val="20"/>
        </w:rPr>
        <w:t xml:space="preserve"> на проведение работ и (или) оказание услуг по капитальному ремонту общего имущества в многоквартирном доме </w:t>
      </w:r>
      <w:r w:rsidR="00A55404" w:rsidRPr="00872B62">
        <w:rPr>
          <w:sz w:val="20"/>
          <w:szCs w:val="20"/>
        </w:rPr>
        <w:t xml:space="preserve">включает в себя работы </w:t>
      </w:r>
      <w:r w:rsidR="00732368" w:rsidRPr="00872B62">
        <w:rPr>
          <w:sz w:val="20"/>
          <w:szCs w:val="20"/>
        </w:rPr>
        <w:t xml:space="preserve">по </w:t>
      </w:r>
      <w:r w:rsidR="00732368" w:rsidRPr="00872B62">
        <w:rPr>
          <w:sz w:val="20"/>
        </w:rPr>
        <w:t xml:space="preserve">разработке проектно-сметной документации на выполнение работ по капитальному ремонту, проведению проверки достоверности определения сметной стоимости работ по капитальному ремонту, услуги по строительному контролю в процессе осуществления капитального ремонта в соответствии с Градостроительным кодексом Российской Федерации. Стоимость работ по смете указана </w:t>
      </w:r>
      <w:r w:rsidR="00732368" w:rsidRPr="00872B62">
        <w:rPr>
          <w:color w:val="auto"/>
          <w:sz w:val="20"/>
          <w:szCs w:val="20"/>
        </w:rPr>
        <w:t>в соответстви</w:t>
      </w:r>
      <w:r w:rsidR="00A36640" w:rsidRPr="00872B62">
        <w:rPr>
          <w:color w:val="auto"/>
          <w:sz w:val="20"/>
          <w:szCs w:val="20"/>
        </w:rPr>
        <w:t>и с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№ 709-п, на 2016 год, утвержденным постановлением Правительства Красноярского края от 01.10.2015 № 502-п</w:t>
      </w:r>
      <w:r w:rsidR="00732368" w:rsidRPr="00872B62">
        <w:rPr>
          <w:color w:val="auto"/>
          <w:sz w:val="20"/>
          <w:szCs w:val="20"/>
        </w:rPr>
        <w:t xml:space="preserve"> и подлежат корректировке в соответствии с технической (проектно-сметной) документацией, разработанной на выполнение работ по капитальному ремонту общего имущества, указанных в настоящем предложении.</w:t>
      </w:r>
    </w:p>
    <w:p w:rsidR="00732368" w:rsidRPr="00872B62" w:rsidRDefault="00732368" w:rsidP="004316FE">
      <w:pPr>
        <w:pStyle w:val="ad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</w:rPr>
      </w:pPr>
      <w:r w:rsidRPr="00872B62">
        <w:rPr>
          <w:rFonts w:ascii="Times New Roman" w:hAnsi="Times New Roman"/>
          <w:sz w:val="20"/>
          <w:szCs w:val="20"/>
        </w:rPr>
        <w:t>При этом стоимость работ, скорректированная с учетом разработанной технической(проектно-сметной) документации, не может превышать предельную стоимость, указанную в настоящем предложении</w:t>
      </w:r>
    </w:p>
    <w:p w:rsidR="00732368" w:rsidRPr="00872B62" w:rsidRDefault="00732368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52290" w:rsidRPr="00872B62" w:rsidRDefault="00D52290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 xml:space="preserve">Дополнительно сообщаем, что в соответствии с частью 4 статьи 189 ЖК РФ собственники помещений в многоквартирном доме не позднее чем через </w:t>
      </w:r>
      <w:r w:rsidRPr="00872B62">
        <w:rPr>
          <w:rFonts w:ascii="Times New Roman" w:hAnsi="Times New Roman"/>
          <w:b/>
          <w:sz w:val="20"/>
          <w:szCs w:val="20"/>
        </w:rPr>
        <w:t>три месяца</w:t>
      </w:r>
      <w:r w:rsidR="00425F81" w:rsidRPr="00872B62">
        <w:rPr>
          <w:rFonts w:ascii="Times New Roman" w:hAnsi="Times New Roman"/>
          <w:b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с момента получения данных Предложений обязаны рассмотреть их и принять на своем общем собрании решение о проведении капитального ремонта общего имущества в этом доме.</w:t>
      </w:r>
    </w:p>
    <w:p w:rsidR="00D52290" w:rsidRPr="00872B62" w:rsidRDefault="00D52290" w:rsidP="004316FE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На указанном собрании</w:t>
      </w:r>
      <w:r w:rsidR="00425F81" w:rsidRPr="00872B62">
        <w:rPr>
          <w:rFonts w:ascii="Times New Roman" w:hAnsi="Times New Roman"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должны быть утверждены:</w:t>
      </w:r>
    </w:p>
    <w:p w:rsidR="00D52290" w:rsidRPr="00872B62" w:rsidRDefault="00D52290" w:rsidP="004316FE">
      <w:pPr>
        <w:pStyle w:val="ad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 xml:space="preserve">перечень </w:t>
      </w:r>
      <w:r w:rsidR="004316FE" w:rsidRPr="00872B62">
        <w:rPr>
          <w:rFonts w:ascii="Times New Roman" w:eastAsiaTheme="minorHAnsi" w:hAnsi="Times New Roman"/>
          <w:sz w:val="20"/>
        </w:rPr>
        <w:t>услуг и (или) работ по капитальному ремонту</w:t>
      </w:r>
      <w:r w:rsidRPr="00872B62">
        <w:rPr>
          <w:rFonts w:ascii="Times New Roman" w:hAnsi="Times New Roman"/>
          <w:sz w:val="20"/>
          <w:szCs w:val="20"/>
        </w:rPr>
        <w:t>;</w:t>
      </w:r>
    </w:p>
    <w:p w:rsidR="00D52290" w:rsidRPr="00872B62" w:rsidRDefault="00D52290" w:rsidP="004316FE">
      <w:pPr>
        <w:pStyle w:val="ad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смета расходов на капитальный ремонт;</w:t>
      </w:r>
    </w:p>
    <w:p w:rsidR="00D52290" w:rsidRPr="00872B62" w:rsidRDefault="00D52290" w:rsidP="004316FE">
      <w:pPr>
        <w:pStyle w:val="ad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сроки проведения капитального ремонта;</w:t>
      </w:r>
    </w:p>
    <w:p w:rsidR="00D52290" w:rsidRPr="00872B62" w:rsidRDefault="00D52290" w:rsidP="004316FE">
      <w:pPr>
        <w:pStyle w:val="ad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источники финансирования капитального ремонта;</w:t>
      </w:r>
    </w:p>
    <w:p w:rsidR="00AB73E3" w:rsidRPr="00872B62" w:rsidRDefault="00AB73E3" w:rsidP="004316FE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0"/>
        </w:rPr>
      </w:pPr>
      <w:r w:rsidRPr="00872B62">
        <w:rPr>
          <w:rFonts w:ascii="Times New Roman" w:eastAsiaTheme="minorHAnsi" w:hAnsi="Times New Roman"/>
          <w:sz w:val="20"/>
        </w:rPr>
        <w:lastRenderedPageBreak/>
        <w:t>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i/>
          <w:sz w:val="20"/>
        </w:rPr>
      </w:pPr>
      <w:r w:rsidRPr="00872B62">
        <w:rPr>
          <w:i/>
          <w:sz w:val="20"/>
        </w:rPr>
        <w:t>Для собственников помещений, формирующих фонд капитального ремонта на счете регионального оператора</w:t>
      </w:r>
      <w:r w:rsidR="00425F81" w:rsidRPr="00872B62">
        <w:rPr>
          <w:i/>
          <w:sz w:val="20"/>
        </w:rPr>
        <w:t xml:space="preserve"> </w:t>
      </w:r>
      <w:r w:rsidRPr="00872B62">
        <w:rPr>
          <w:i/>
          <w:sz w:val="20"/>
        </w:rPr>
        <w:t xml:space="preserve">далее </w:t>
      </w:r>
      <w:proofErr w:type="gramStart"/>
      <w:r w:rsidRPr="00872B62">
        <w:rPr>
          <w:i/>
          <w:sz w:val="20"/>
        </w:rPr>
        <w:t>в уведомлении</w:t>
      </w:r>
      <w:proofErr w:type="gramEnd"/>
      <w:r w:rsidRPr="00872B62">
        <w:rPr>
          <w:i/>
          <w:sz w:val="20"/>
        </w:rPr>
        <w:t xml:space="preserve"> указывается: 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b/>
          <w:sz w:val="20"/>
        </w:rPr>
      </w:pPr>
      <w:r w:rsidRPr="00872B62">
        <w:rPr>
          <w:sz w:val="20"/>
        </w:rPr>
        <w:t xml:space="preserve">В течение 5 дней после завершения вышеуказанного общего собрания </w:t>
      </w:r>
      <w:r w:rsidRPr="00872B62">
        <w:rPr>
          <w:b/>
          <w:sz w:val="20"/>
        </w:rPr>
        <w:t>оригиналы</w:t>
      </w:r>
      <w:r w:rsidRPr="00872B62">
        <w:rPr>
          <w:sz w:val="20"/>
        </w:rPr>
        <w:t xml:space="preserve"> протокола этого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 xml:space="preserve">собрания следует направить в </w:t>
      </w:r>
      <w:r w:rsidRPr="00872B62">
        <w:rPr>
          <w:b/>
          <w:sz w:val="20"/>
        </w:rPr>
        <w:t xml:space="preserve">администрацию </w:t>
      </w:r>
      <w:r w:rsidR="003131F5" w:rsidRPr="00872B62">
        <w:rPr>
          <w:b/>
          <w:sz w:val="20"/>
        </w:rPr>
        <w:t>муниципального образования</w:t>
      </w:r>
      <w:r w:rsidRPr="00872B62">
        <w:rPr>
          <w:b/>
          <w:sz w:val="20"/>
        </w:rPr>
        <w:t xml:space="preserve"> и региональному оператору по адресу: ____________________________.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b/>
          <w:sz w:val="20"/>
        </w:rPr>
      </w:pPr>
      <w:r w:rsidRPr="00872B62">
        <w:rPr>
          <w:sz w:val="20"/>
        </w:rPr>
        <w:t xml:space="preserve"> Обращаем Ваше внимание на то обстоятельство, что в </w:t>
      </w:r>
      <w:r w:rsidR="006A0558" w:rsidRPr="00872B62">
        <w:rPr>
          <w:sz w:val="20"/>
        </w:rPr>
        <w:t>соответствии</w:t>
      </w:r>
      <w:r w:rsidRPr="00872B62">
        <w:rPr>
          <w:sz w:val="20"/>
        </w:rPr>
        <w:t xml:space="preserve"> с частью 6 статьи 189 ЖК РФ в случае, если в указанный трехмесячный срок собственники помещений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 xml:space="preserve">в многоквартирном доме, формирующие фонд капитального ремонта </w:t>
      </w:r>
      <w:r w:rsidRPr="00872B62">
        <w:rPr>
          <w:b/>
          <w:sz w:val="20"/>
        </w:rPr>
        <w:t>на счете регионального оператора</w:t>
      </w:r>
      <w:r w:rsidRPr="00872B62">
        <w:rPr>
          <w:sz w:val="20"/>
        </w:rPr>
        <w:t>, не приняли решение о проведении капитального ремонта общего имущества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 xml:space="preserve">в этом многоквартирном доме, </w:t>
      </w:r>
      <w:r w:rsidRPr="00872B62">
        <w:rPr>
          <w:b/>
          <w:sz w:val="20"/>
        </w:rPr>
        <w:t xml:space="preserve">администрация </w:t>
      </w:r>
      <w:r w:rsidR="0081103D" w:rsidRPr="00872B62">
        <w:rPr>
          <w:b/>
          <w:sz w:val="20"/>
        </w:rPr>
        <w:t>муниципального образования</w:t>
      </w:r>
      <w:r w:rsidRPr="00872B62">
        <w:rPr>
          <w:b/>
          <w:sz w:val="20"/>
        </w:rPr>
        <w:t xml:space="preserve"> принимает решение</w:t>
      </w:r>
      <w:r w:rsidRPr="00872B62">
        <w:rPr>
          <w:sz w:val="20"/>
        </w:rPr>
        <w:t xml:space="preserve"> о проведении такого капитального ремонта в соответствии с региональной программой капитального ремонта и предложениями регионального оператора. После принятия такого решения администрацией </w:t>
      </w:r>
      <w:r w:rsidR="00425F81" w:rsidRPr="00872B62">
        <w:rPr>
          <w:sz w:val="20"/>
        </w:rPr>
        <w:t>муниципального образования</w:t>
      </w:r>
      <w:r w:rsidRPr="00872B62">
        <w:rPr>
          <w:sz w:val="20"/>
        </w:rPr>
        <w:t xml:space="preserve"> собственники помещений в многоквартирном доме лишаются права на участие в приемке выполненных работ по капитальному ремонту, поскольку согласно части 2 статьи 190 ЖК РФ акт приемки выполненных работ согласовывается с лицом, которое уполномочено действовать от имени указанных собственников, только в случае, если капитальный ремонт общего имущества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в данном доме проводился</w:t>
      </w:r>
      <w:r w:rsidRPr="00872B62">
        <w:rPr>
          <w:b/>
          <w:sz w:val="20"/>
        </w:rPr>
        <w:t xml:space="preserve"> на основании решения собственников помещений в этом доме.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i/>
          <w:sz w:val="20"/>
        </w:rPr>
      </w:pP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sz w:val="20"/>
        </w:rPr>
      </w:pPr>
      <w:r w:rsidRPr="00872B62">
        <w:rPr>
          <w:i/>
          <w:sz w:val="20"/>
        </w:rPr>
        <w:t>Для собственников помещений, формирующих фонд капитального ремонта</w:t>
      </w:r>
      <w:r w:rsidR="00425F81" w:rsidRPr="00872B62">
        <w:rPr>
          <w:i/>
          <w:sz w:val="20"/>
        </w:rPr>
        <w:t xml:space="preserve"> </w:t>
      </w:r>
      <w:r w:rsidRPr="00872B62">
        <w:rPr>
          <w:i/>
          <w:sz w:val="20"/>
        </w:rPr>
        <w:t>на специальном счете, далее в уведомлении указывается: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sz w:val="20"/>
        </w:rPr>
      </w:pPr>
      <w:r w:rsidRPr="00872B62">
        <w:rPr>
          <w:sz w:val="20"/>
        </w:rPr>
        <w:t xml:space="preserve">В течение 5 дней после завершения вышеуказанного общего собрания </w:t>
      </w:r>
      <w:r w:rsidRPr="00872B62">
        <w:rPr>
          <w:b/>
          <w:sz w:val="20"/>
        </w:rPr>
        <w:t xml:space="preserve">оригиналы </w:t>
      </w:r>
      <w:r w:rsidRPr="00872B62">
        <w:rPr>
          <w:sz w:val="20"/>
        </w:rPr>
        <w:t xml:space="preserve">протокола этого собрания следует направить </w:t>
      </w:r>
      <w:r w:rsidRPr="00872B62">
        <w:rPr>
          <w:b/>
          <w:sz w:val="20"/>
        </w:rPr>
        <w:t>в администрацию</w:t>
      </w:r>
      <w:r w:rsidRPr="00872B62">
        <w:rPr>
          <w:sz w:val="20"/>
        </w:rPr>
        <w:t xml:space="preserve"> </w:t>
      </w:r>
      <w:r w:rsidR="0081103D" w:rsidRPr="00872B62">
        <w:rPr>
          <w:sz w:val="20"/>
        </w:rPr>
        <w:t>муниципального образования</w:t>
      </w:r>
      <w:r w:rsidRPr="00872B62">
        <w:rPr>
          <w:b/>
          <w:sz w:val="20"/>
        </w:rPr>
        <w:t>, а также региональному оператору</w:t>
      </w:r>
      <w:r w:rsidRPr="00872B62">
        <w:rPr>
          <w:sz w:val="20"/>
        </w:rPr>
        <w:t xml:space="preserve"> по адресу: ____________________</w:t>
      </w:r>
      <w:proofErr w:type="gramStart"/>
      <w:r w:rsidRPr="00872B62">
        <w:rPr>
          <w:sz w:val="20"/>
        </w:rPr>
        <w:t>_ ,</w:t>
      </w:r>
      <w:proofErr w:type="gramEnd"/>
      <w:r w:rsidRPr="00872B62">
        <w:rPr>
          <w:sz w:val="20"/>
        </w:rPr>
        <w:t xml:space="preserve"> если вл</w:t>
      </w:r>
      <w:r w:rsidR="0081103D" w:rsidRPr="00872B62">
        <w:rPr>
          <w:sz w:val="20"/>
        </w:rPr>
        <w:t>адельцем специального счета</w:t>
      </w:r>
      <w:r w:rsidR="00425F81" w:rsidRPr="00872B62">
        <w:rPr>
          <w:sz w:val="20"/>
        </w:rPr>
        <w:t xml:space="preserve"> </w:t>
      </w:r>
      <w:r w:rsidR="0081103D" w:rsidRPr="00872B62">
        <w:rPr>
          <w:sz w:val="20"/>
        </w:rPr>
        <w:t>яв</w:t>
      </w:r>
      <w:r w:rsidRPr="00872B62">
        <w:rPr>
          <w:sz w:val="20"/>
        </w:rPr>
        <w:t>ляется региональный оператор.</w:t>
      </w:r>
    </w:p>
    <w:p w:rsidR="00D52290" w:rsidRPr="00872B62" w:rsidRDefault="00D52290" w:rsidP="004316FE">
      <w:pPr>
        <w:widowControl/>
        <w:tabs>
          <w:tab w:val="left" w:pos="993"/>
        </w:tabs>
        <w:overflowPunct/>
        <w:ind w:firstLine="709"/>
        <w:jc w:val="both"/>
        <w:textAlignment w:val="auto"/>
        <w:rPr>
          <w:sz w:val="20"/>
        </w:rPr>
      </w:pPr>
      <w:r w:rsidRPr="00872B62">
        <w:rPr>
          <w:sz w:val="20"/>
        </w:rPr>
        <w:t xml:space="preserve">Обращаем Ваше внимание на то обстоятельство, что согласно части 7 статьи 189 ЖК РФ в случае, если капитальный ремонт общего имущества в многоквартирном доме, собственники помещений в котором формируют фонд капитального ремонта </w:t>
      </w:r>
      <w:r w:rsidRPr="00872B62">
        <w:rPr>
          <w:b/>
          <w:sz w:val="20"/>
        </w:rPr>
        <w:t>на специальном счете</w:t>
      </w:r>
      <w:r w:rsidRPr="00872B62">
        <w:rPr>
          <w:sz w:val="20"/>
        </w:rPr>
        <w:t xml:space="preserve">, не проведен в срок, предусмотренный региональной программой капитального ремонта,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какого-либо вида работ, предусмотренного для этого многоквартирного дома региональной программой капитального ремонта, </w:t>
      </w:r>
      <w:r w:rsidRPr="00872B62">
        <w:rPr>
          <w:b/>
          <w:sz w:val="20"/>
        </w:rPr>
        <w:t xml:space="preserve">администрация </w:t>
      </w:r>
      <w:r w:rsidR="0081103D" w:rsidRPr="00872B62">
        <w:rPr>
          <w:b/>
          <w:sz w:val="20"/>
        </w:rPr>
        <w:t>муниципального образования</w:t>
      </w:r>
      <w:r w:rsidR="00425F81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принимает решение</w:t>
      </w:r>
      <w:r w:rsidR="00425F81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о формировании фонда капитального ремонта на счете регионального оператора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 xml:space="preserve">и направляет такое решение владельцу специального счета. Владелец специального счета </w:t>
      </w:r>
      <w:r w:rsidRPr="00872B62">
        <w:rPr>
          <w:b/>
          <w:sz w:val="20"/>
        </w:rPr>
        <w:t>обязан перечислить средства, находящиеся на специальном счете, на счет регионального оператора</w:t>
      </w:r>
      <w:r w:rsidRPr="00872B62">
        <w:rPr>
          <w:sz w:val="20"/>
        </w:rPr>
        <w:t xml:space="preserve"> в течение </w:t>
      </w:r>
      <w:r w:rsidRPr="00872B62">
        <w:rPr>
          <w:b/>
          <w:sz w:val="20"/>
        </w:rPr>
        <w:t>одного месяца</w:t>
      </w:r>
      <w:r w:rsidRPr="00872B62">
        <w:rPr>
          <w:sz w:val="20"/>
        </w:rPr>
        <w:t xml:space="preserve"> с момента получения такого решения администрации </w:t>
      </w:r>
      <w:r w:rsidR="0081103D" w:rsidRPr="00872B62">
        <w:rPr>
          <w:sz w:val="20"/>
        </w:rPr>
        <w:t>муниципального образования</w:t>
      </w:r>
      <w:r w:rsidRPr="00872B62">
        <w:rPr>
          <w:sz w:val="20"/>
        </w:rPr>
        <w:t xml:space="preserve">. </w:t>
      </w: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>Примерные формы документов, необходимых для инициации и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проведени</w:t>
      </w:r>
      <w:r w:rsidR="00062DB7" w:rsidRPr="00872B62">
        <w:rPr>
          <w:sz w:val="20"/>
        </w:rPr>
        <w:t xml:space="preserve">я </w:t>
      </w:r>
      <w:r w:rsidRPr="00872B62">
        <w:rPr>
          <w:sz w:val="20"/>
        </w:rPr>
        <w:t xml:space="preserve">общего собрания собственников помещений в многоквартирном доме, размещены на сайте </w:t>
      </w:r>
      <w:proofErr w:type="spellStart"/>
      <w:r w:rsidR="00062DB7" w:rsidRPr="00872B62">
        <w:rPr>
          <w:sz w:val="20"/>
          <w:lang w:val="en-US"/>
        </w:rPr>
        <w:t>fondkr</w:t>
      </w:r>
      <w:proofErr w:type="spellEnd"/>
      <w:r w:rsidR="00062DB7" w:rsidRPr="00872B62">
        <w:rPr>
          <w:sz w:val="20"/>
        </w:rPr>
        <w:t>24.</w:t>
      </w:r>
      <w:proofErr w:type="spellStart"/>
      <w:r w:rsidR="00062DB7" w:rsidRPr="00872B62">
        <w:rPr>
          <w:sz w:val="20"/>
          <w:lang w:val="en-US"/>
        </w:rPr>
        <w:t>ru</w:t>
      </w:r>
      <w:proofErr w:type="spellEnd"/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в разделе «</w:t>
      </w:r>
      <w:r w:rsidR="00FD6CC9" w:rsidRPr="00872B62">
        <w:rPr>
          <w:sz w:val="20"/>
        </w:rPr>
        <w:t>Собственникам</w:t>
      </w:r>
      <w:r w:rsidRPr="00872B62">
        <w:rPr>
          <w:sz w:val="20"/>
        </w:rPr>
        <w:t>».</w:t>
      </w:r>
    </w:p>
    <w:p w:rsidR="00D52290" w:rsidRPr="00872B62" w:rsidRDefault="00D52290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>Справки по телефону: _______________, электронный адрес для направления письменных обращений: _________________.</w:t>
      </w:r>
    </w:p>
    <w:p w:rsidR="00D52290" w:rsidRPr="00872B62" w:rsidRDefault="00425F81" w:rsidP="004316FE">
      <w:pPr>
        <w:tabs>
          <w:tab w:val="left" w:pos="993"/>
        </w:tabs>
        <w:ind w:firstLine="709"/>
        <w:jc w:val="both"/>
        <w:rPr>
          <w:sz w:val="20"/>
        </w:rPr>
      </w:pPr>
      <w:r w:rsidRPr="00872B62">
        <w:rPr>
          <w:sz w:val="20"/>
        </w:rPr>
        <w:t xml:space="preserve"> </w:t>
      </w:r>
      <w:r w:rsidR="00D52290" w:rsidRPr="00872B62">
        <w:rPr>
          <w:sz w:val="20"/>
        </w:rPr>
        <w:t>«____» _______________ 20__ г.</w:t>
      </w:r>
    </w:p>
    <w:p w:rsidR="00D52290" w:rsidRPr="00872B62" w:rsidRDefault="00D52290" w:rsidP="004316FE">
      <w:pPr>
        <w:tabs>
          <w:tab w:val="left" w:pos="993"/>
        </w:tabs>
        <w:ind w:firstLine="709"/>
        <w:rPr>
          <w:sz w:val="20"/>
        </w:rPr>
      </w:pPr>
      <w:r w:rsidRPr="00872B62">
        <w:rPr>
          <w:sz w:val="20"/>
        </w:rPr>
        <w:t>_____________________________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____________________________________________</w:t>
      </w:r>
      <w:r w:rsidR="00425F81" w:rsidRPr="00872B62">
        <w:rPr>
          <w:sz w:val="20"/>
        </w:rPr>
        <w:t xml:space="preserve"> </w:t>
      </w:r>
    </w:p>
    <w:p w:rsidR="00D52290" w:rsidRPr="00872B62" w:rsidRDefault="00D52290" w:rsidP="004316FE">
      <w:pPr>
        <w:tabs>
          <w:tab w:val="left" w:pos="993"/>
        </w:tabs>
        <w:ind w:firstLine="709"/>
        <w:rPr>
          <w:sz w:val="20"/>
        </w:rPr>
      </w:pPr>
      <w:r w:rsidRPr="00872B62">
        <w:rPr>
          <w:sz w:val="20"/>
        </w:rPr>
        <w:t>Должность руководителя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М.П.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Ф.И.О. руководителя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(Подпись)</w:t>
      </w:r>
    </w:p>
    <w:p w:rsidR="00FD6CC9" w:rsidRPr="00872B62" w:rsidRDefault="00FD6CC9" w:rsidP="00BE562C">
      <w:pPr>
        <w:jc w:val="right"/>
        <w:rPr>
          <w:sz w:val="20"/>
        </w:rPr>
      </w:pPr>
      <w:r w:rsidRPr="00872B62">
        <w:rPr>
          <w:sz w:val="20"/>
        </w:rPr>
        <w:br w:type="page"/>
      </w:r>
    </w:p>
    <w:p w:rsidR="00BE562C" w:rsidRPr="00872B62" w:rsidRDefault="00BE562C" w:rsidP="00BE562C">
      <w:pPr>
        <w:jc w:val="right"/>
        <w:rPr>
          <w:sz w:val="20"/>
        </w:rPr>
      </w:pPr>
      <w:r w:rsidRPr="00872B62">
        <w:rPr>
          <w:sz w:val="20"/>
        </w:rPr>
        <w:lastRenderedPageBreak/>
        <w:t xml:space="preserve">Приложение 2. Сообщение о проведении общего собрания </w:t>
      </w:r>
    </w:p>
    <w:p w:rsidR="00BE562C" w:rsidRPr="00872B62" w:rsidRDefault="00BE562C" w:rsidP="00BE562C">
      <w:pPr>
        <w:jc w:val="right"/>
        <w:rPr>
          <w:sz w:val="20"/>
        </w:rPr>
      </w:pPr>
      <w:r w:rsidRPr="00872B62">
        <w:rPr>
          <w:sz w:val="20"/>
        </w:rPr>
        <w:t>собственников помещений</w:t>
      </w:r>
      <w:r w:rsidR="00A61CCF" w:rsidRPr="00872B62">
        <w:rPr>
          <w:sz w:val="20"/>
        </w:rPr>
        <w:t xml:space="preserve"> </w:t>
      </w:r>
      <w:r w:rsidRPr="00872B62">
        <w:rPr>
          <w:sz w:val="20"/>
        </w:rPr>
        <w:t xml:space="preserve">в многоквартирном доме </w:t>
      </w:r>
    </w:p>
    <w:tbl>
      <w:tblPr>
        <w:tblpPr w:leftFromText="181" w:rightFromText="181" w:vertAnchor="text" w:horzAnchor="margin" w:tblpX="-351" w:tblpY="101"/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BE562C" w:rsidRPr="00872B62" w:rsidTr="001A05D8">
        <w:trPr>
          <w:trHeight w:val="2124"/>
        </w:trPr>
        <w:tc>
          <w:tcPr>
            <w:tcW w:w="10314" w:type="dxa"/>
          </w:tcPr>
          <w:p w:rsidR="00BE562C" w:rsidRPr="00872B62" w:rsidRDefault="00BE562C" w:rsidP="00AC6892">
            <w:pPr>
              <w:jc w:val="right"/>
              <w:rPr>
                <w:sz w:val="20"/>
              </w:rPr>
            </w:pPr>
            <w:r w:rsidRPr="00872B62">
              <w:rPr>
                <w:sz w:val="20"/>
              </w:rPr>
              <w:t>Ф.И.О. собственника_______________________________________</w:t>
            </w:r>
          </w:p>
          <w:p w:rsidR="00BE562C" w:rsidRPr="00872B62" w:rsidRDefault="00BE562C" w:rsidP="00AC6892">
            <w:pPr>
              <w:ind w:right="209"/>
              <w:jc w:val="right"/>
              <w:rPr>
                <w:sz w:val="20"/>
              </w:rPr>
            </w:pPr>
            <w:r w:rsidRPr="00872B62">
              <w:rPr>
                <w:sz w:val="20"/>
              </w:rPr>
              <w:t xml:space="preserve">Адрес: </w:t>
            </w:r>
            <w:r w:rsidR="008A7CE7" w:rsidRPr="00872B62">
              <w:rPr>
                <w:sz w:val="20"/>
              </w:rPr>
              <w:t>_______________</w:t>
            </w:r>
            <w:r w:rsidRPr="00872B62">
              <w:rPr>
                <w:sz w:val="20"/>
              </w:rPr>
              <w:t xml:space="preserve">, </w:t>
            </w:r>
            <w:proofErr w:type="spellStart"/>
            <w:r w:rsidRPr="00872B62">
              <w:rPr>
                <w:i/>
                <w:iCs/>
                <w:sz w:val="20"/>
              </w:rPr>
              <w:t>ул</w:t>
            </w:r>
            <w:proofErr w:type="spellEnd"/>
            <w:r w:rsidRPr="00872B62">
              <w:rPr>
                <w:i/>
                <w:iCs/>
                <w:sz w:val="20"/>
              </w:rPr>
              <w:t>_____________________________</w:t>
            </w:r>
            <w:r w:rsidRPr="00872B62">
              <w:rPr>
                <w:sz w:val="20"/>
              </w:rPr>
              <w:t>________</w:t>
            </w:r>
          </w:p>
          <w:p w:rsidR="00BE562C" w:rsidRPr="00872B62" w:rsidRDefault="00BE562C" w:rsidP="00AC6892">
            <w:pPr>
              <w:pStyle w:val="1"/>
              <w:framePr w:hSpace="0" w:wrap="auto" w:vAnchor="margin" w:hAnchor="text" w:xAlign="left" w:yAlign="inline"/>
              <w:ind w:left="142" w:right="209"/>
              <w:rPr>
                <w:sz w:val="20"/>
              </w:rPr>
            </w:pPr>
          </w:p>
          <w:p w:rsidR="00BE562C" w:rsidRPr="00872B62" w:rsidRDefault="00BE562C" w:rsidP="00AC6892">
            <w:pPr>
              <w:pStyle w:val="1"/>
              <w:framePr w:hSpace="0" w:wrap="auto" w:vAnchor="margin" w:hAnchor="text" w:xAlign="left" w:yAlign="inline"/>
              <w:ind w:left="142" w:right="209"/>
              <w:rPr>
                <w:sz w:val="20"/>
              </w:rPr>
            </w:pPr>
            <w:r w:rsidRPr="00872B62">
              <w:rPr>
                <w:sz w:val="20"/>
              </w:rPr>
              <w:t>Сообщение</w:t>
            </w:r>
          </w:p>
          <w:p w:rsidR="00BE562C" w:rsidRPr="00872B62" w:rsidRDefault="00BE562C" w:rsidP="00AC6892">
            <w:pPr>
              <w:ind w:left="142" w:right="209"/>
              <w:jc w:val="center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>о проведении</w:t>
            </w:r>
            <w:r w:rsidR="00A61CCF" w:rsidRPr="00872B62">
              <w:rPr>
                <w:b/>
                <w:sz w:val="20"/>
              </w:rPr>
              <w:t xml:space="preserve"> </w:t>
            </w:r>
            <w:r w:rsidRPr="00872B62">
              <w:rPr>
                <w:b/>
                <w:sz w:val="20"/>
              </w:rPr>
              <w:t xml:space="preserve">общего собрания собственников помещений в многоквартирном доме </w:t>
            </w:r>
          </w:p>
          <w:p w:rsidR="00BE562C" w:rsidRPr="00872B62" w:rsidRDefault="00BE562C" w:rsidP="00AC6892">
            <w:pPr>
              <w:ind w:left="142" w:right="209"/>
              <w:jc w:val="center"/>
              <w:rPr>
                <w:b/>
                <w:i/>
                <w:iCs/>
                <w:sz w:val="20"/>
              </w:rPr>
            </w:pPr>
            <w:r w:rsidRPr="00872B62">
              <w:rPr>
                <w:b/>
                <w:sz w:val="20"/>
              </w:rPr>
              <w:t xml:space="preserve">по </w:t>
            </w:r>
            <w:proofErr w:type="gramStart"/>
            <w:r w:rsidRPr="00872B62">
              <w:rPr>
                <w:b/>
                <w:sz w:val="20"/>
              </w:rPr>
              <w:t>адресу:_</w:t>
            </w:r>
            <w:proofErr w:type="gramEnd"/>
            <w:r w:rsidRPr="00872B62">
              <w:rPr>
                <w:b/>
                <w:sz w:val="20"/>
              </w:rPr>
              <w:t xml:space="preserve">_____________________________ </w:t>
            </w:r>
          </w:p>
          <w:p w:rsidR="00425F81" w:rsidRPr="00872B62" w:rsidRDefault="00425F81" w:rsidP="0031739C">
            <w:pPr>
              <w:ind w:right="209"/>
              <w:jc w:val="both"/>
              <w:rPr>
                <w:b/>
                <w:bCs/>
                <w:sz w:val="20"/>
              </w:rPr>
            </w:pPr>
          </w:p>
          <w:p w:rsidR="00BE562C" w:rsidRPr="00872B62" w:rsidRDefault="00BE562C" w:rsidP="00AC6892">
            <w:pPr>
              <w:pStyle w:val="ConsNormal"/>
              <w:widowControl/>
              <w:tabs>
                <w:tab w:val="left" w:pos="165"/>
              </w:tabs>
              <w:ind w:left="284" w:right="209" w:firstLine="425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  <w:i/>
              </w:rPr>
              <w:t>1. При проведении собрания в очной форме указывается</w:t>
            </w:r>
            <w:r w:rsidRPr="00872B62">
              <w:rPr>
                <w:rFonts w:ascii="Times New Roman" w:hAnsi="Times New Roman" w:cs="Times New Roman"/>
              </w:rPr>
              <w:t>:</w:t>
            </w:r>
          </w:p>
          <w:p w:rsidR="00BE562C" w:rsidRPr="00872B62" w:rsidRDefault="00BE562C" w:rsidP="00AC6892">
            <w:pPr>
              <w:pStyle w:val="ConsNormal"/>
              <w:widowControl/>
              <w:tabs>
                <w:tab w:val="left" w:pos="165"/>
              </w:tabs>
              <w:ind w:left="284" w:right="209" w:firstLine="425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</w:rPr>
              <w:t>"___"__________ 20__ года в ________ час. ______ мин</w:t>
            </w:r>
            <w:r w:rsidR="00A61CCF" w:rsidRPr="00872B62">
              <w:rPr>
                <w:rFonts w:ascii="Times New Roman" w:hAnsi="Times New Roman" w:cs="Times New Roman"/>
              </w:rPr>
              <w:t xml:space="preserve"> </w:t>
            </w:r>
            <w:r w:rsidRPr="00872B62">
              <w:rPr>
                <w:rFonts w:ascii="Times New Roman" w:hAnsi="Times New Roman" w:cs="Times New Roman"/>
              </w:rPr>
              <w:t>в</w:t>
            </w:r>
            <w:r w:rsidR="00A61CCF" w:rsidRPr="00872B62">
              <w:rPr>
                <w:rFonts w:ascii="Times New Roman" w:hAnsi="Times New Roman" w:cs="Times New Roman"/>
              </w:rPr>
              <w:t xml:space="preserve"> </w:t>
            </w:r>
            <w:r w:rsidRPr="00872B62">
              <w:rPr>
                <w:rFonts w:ascii="Times New Roman" w:hAnsi="Times New Roman" w:cs="Times New Roman"/>
              </w:rPr>
              <w:t>помещении______________________</w:t>
            </w:r>
            <w:r w:rsidR="00425F81" w:rsidRPr="00872B62">
              <w:rPr>
                <w:rFonts w:ascii="Times New Roman" w:hAnsi="Times New Roman" w:cs="Times New Roman"/>
              </w:rPr>
              <w:t xml:space="preserve"> </w:t>
            </w:r>
            <w:r w:rsidRPr="00872B62">
              <w:rPr>
                <w:rFonts w:ascii="Times New Roman" w:hAnsi="Times New Roman" w:cs="Times New Roman"/>
              </w:rPr>
              <w:t xml:space="preserve">по адресу: </w:t>
            </w:r>
            <w:r w:rsidR="008A7CE7" w:rsidRPr="00872B62">
              <w:rPr>
                <w:rFonts w:ascii="Times New Roman" w:hAnsi="Times New Roman" w:cs="Times New Roman"/>
              </w:rPr>
              <w:t>___________________</w:t>
            </w:r>
            <w:r w:rsidRPr="00872B62">
              <w:rPr>
                <w:rFonts w:ascii="Times New Roman" w:hAnsi="Times New Roman" w:cs="Times New Roman"/>
              </w:rPr>
              <w:t>, ул. ____________________________, д. № ________, будет проводиться общее собрание собственников жилых и нежилых помещений в многоквартирном доме № ____</w:t>
            </w:r>
            <w:r w:rsidR="00425F81" w:rsidRPr="00872B62">
              <w:rPr>
                <w:rFonts w:ascii="Times New Roman" w:hAnsi="Times New Roman" w:cs="Times New Roman"/>
              </w:rPr>
              <w:t xml:space="preserve"> </w:t>
            </w:r>
            <w:r w:rsidRPr="00872B62">
              <w:rPr>
                <w:rFonts w:ascii="Times New Roman" w:hAnsi="Times New Roman" w:cs="Times New Roman"/>
              </w:rPr>
              <w:t>по адресу:</w:t>
            </w:r>
            <w:r w:rsidR="00A61CCF" w:rsidRPr="00872B62">
              <w:rPr>
                <w:rFonts w:ascii="Times New Roman" w:hAnsi="Times New Roman" w:cs="Times New Roman"/>
              </w:rPr>
              <w:t xml:space="preserve"> </w:t>
            </w:r>
            <w:r w:rsidRPr="00872B62">
              <w:rPr>
                <w:rFonts w:ascii="Times New Roman" w:hAnsi="Times New Roman" w:cs="Times New Roman"/>
              </w:rPr>
              <w:t>_________________________________ в очной форме (в форме совместного присутствия собственников помещений в многоквартирном доме). Начало регистра</w:t>
            </w:r>
            <w:r w:rsidR="004C7EDD">
              <w:rPr>
                <w:rFonts w:ascii="Times New Roman" w:hAnsi="Times New Roman" w:cs="Times New Roman"/>
              </w:rPr>
              <w:t xml:space="preserve">ции участников собрания в______ час </w:t>
            </w:r>
            <w:r w:rsidRPr="00872B62">
              <w:rPr>
                <w:rFonts w:ascii="Times New Roman" w:hAnsi="Times New Roman" w:cs="Times New Roman"/>
              </w:rPr>
              <w:t>__________мин.</w:t>
            </w:r>
          </w:p>
          <w:p w:rsidR="007D2440" w:rsidRPr="00872B62" w:rsidRDefault="007D2440" w:rsidP="007D2440">
            <w:pPr>
              <w:pStyle w:val="ConsNormal"/>
              <w:widowControl/>
              <w:ind w:left="284" w:right="209" w:firstLine="425"/>
              <w:jc w:val="both"/>
              <w:rPr>
                <w:rFonts w:ascii="Times New Roman" w:hAnsi="Times New Roman" w:cs="Times New Roman"/>
                <w:i/>
              </w:rPr>
            </w:pPr>
            <w:r w:rsidRPr="00872B62">
              <w:rPr>
                <w:rFonts w:ascii="Times New Roman" w:hAnsi="Times New Roman" w:cs="Times New Roman"/>
                <w:i/>
              </w:rPr>
              <w:t>2.При проведении собрания в форме заочного голосования указывается:</w:t>
            </w:r>
          </w:p>
          <w:p w:rsidR="007D2440" w:rsidRPr="00872B62" w:rsidRDefault="007D2440" w:rsidP="007D2440">
            <w:pPr>
              <w:pStyle w:val="ConsNormal"/>
              <w:widowControl/>
              <w:ind w:left="284" w:right="209" w:firstLine="425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</w:rPr>
              <w:t xml:space="preserve">В период с ___________20_ года по ___________20__ года будет проводиться общее собрание собственников жилых и нежилых помещений в многоквартирном доме по адресу: _________________________________ в форме заочного голосования. Свое письменное решение по вопросам, поставленным на голосование, Вы можете передать (направить) в помещение по </w:t>
            </w:r>
            <w:proofErr w:type="gramStart"/>
            <w:r w:rsidRPr="00872B62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872B62">
              <w:rPr>
                <w:rFonts w:ascii="Times New Roman" w:hAnsi="Times New Roman" w:cs="Times New Roman"/>
              </w:rPr>
              <w:t>_______________________________ с ___ час. до ___ час. ежедневно (в рабочие дни).</w:t>
            </w:r>
          </w:p>
          <w:p w:rsidR="007D2440" w:rsidRPr="00872B62" w:rsidRDefault="007D2440" w:rsidP="007D2440">
            <w:pPr>
              <w:pStyle w:val="ConsNormal"/>
              <w:widowControl/>
              <w:ind w:left="284" w:right="209" w:firstLine="425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</w:rPr>
              <w:t xml:space="preserve"> Срок окончания приема письменных решений ____________ 20__ года в ____ час.</w:t>
            </w:r>
          </w:p>
          <w:p w:rsidR="007D2440" w:rsidRPr="00872B62" w:rsidRDefault="007D2440" w:rsidP="00F5634C">
            <w:pPr>
              <w:pStyle w:val="ConsNormal"/>
              <w:widowControl/>
              <w:ind w:left="284" w:right="209" w:firstLine="425"/>
              <w:jc w:val="both"/>
              <w:rPr>
                <w:rFonts w:ascii="Times New Roman" w:hAnsi="Times New Roman" w:cs="Times New Roman"/>
                <w:i/>
              </w:rPr>
            </w:pPr>
            <w:r w:rsidRPr="00872B62">
              <w:rPr>
                <w:rFonts w:ascii="Times New Roman" w:hAnsi="Times New Roman" w:cs="Times New Roman"/>
                <w:i/>
              </w:rPr>
              <w:t>3.При проведении собрания в форме очно-за</w:t>
            </w:r>
            <w:r w:rsidR="00F5634C" w:rsidRPr="00872B62">
              <w:rPr>
                <w:rFonts w:ascii="Times New Roman" w:hAnsi="Times New Roman" w:cs="Times New Roman"/>
                <w:i/>
              </w:rPr>
              <w:t>очного голосования указывается:</w:t>
            </w:r>
          </w:p>
          <w:p w:rsidR="00F5634C" w:rsidRPr="00872B62" w:rsidRDefault="00F5634C" w:rsidP="00F5634C">
            <w:pPr>
              <w:pStyle w:val="ConsPlusNormal"/>
              <w:ind w:left="318" w:right="283" w:firstLine="222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</w:rPr>
              <w:t xml:space="preserve">"___"__________ 20__ года в ________ час. ______ мин в помещении______________________ по адресу: ___________________, ул. ____________________________, д. № ________, будет проводиться общее собрание собственников жилых и нежилых помещений в многоквартирном доме № ____ по адресу: _________________________________ в очно-заочной форме, </w:t>
            </w:r>
            <w:proofErr w:type="gramStart"/>
            <w:r w:rsidRPr="00872B62">
              <w:rPr>
                <w:rFonts w:ascii="Times New Roman" w:hAnsi="Times New Roman" w:cs="Times New Roman"/>
              </w:rPr>
              <w:t>а  именно</w:t>
            </w:r>
            <w:proofErr w:type="gramEnd"/>
            <w:r w:rsidRPr="00872B62">
              <w:rPr>
                <w:rFonts w:ascii="Times New Roman" w:hAnsi="Times New Roman" w:cs="Times New Roman"/>
              </w:rPr>
              <w:t>, обсуждение вопросов повестки дня и принятия решений по вопросам, поставленным на голосование.</w:t>
            </w:r>
          </w:p>
          <w:p w:rsidR="00F5634C" w:rsidRPr="00872B62" w:rsidRDefault="00F5634C" w:rsidP="00F5634C">
            <w:pPr>
              <w:pStyle w:val="ConsNormal"/>
              <w:widowControl/>
              <w:ind w:left="318" w:right="283" w:firstLine="222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</w:rPr>
              <w:t xml:space="preserve">Также свое письменное решение по вопросам, поставленным на голосование, Вы можете передать (направить) в помещение по </w:t>
            </w:r>
            <w:proofErr w:type="gramStart"/>
            <w:r w:rsidRPr="00872B62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872B62">
              <w:rPr>
                <w:rFonts w:ascii="Times New Roman" w:hAnsi="Times New Roman" w:cs="Times New Roman"/>
              </w:rPr>
              <w:t>_______________________________ с ___ час. до ___ час. ежедневно (в рабочие дни).</w:t>
            </w:r>
          </w:p>
          <w:p w:rsidR="00F5634C" w:rsidRPr="00872B62" w:rsidRDefault="00F5634C" w:rsidP="00F5634C">
            <w:pPr>
              <w:pStyle w:val="ConsNormal"/>
              <w:widowControl/>
              <w:ind w:left="318" w:right="283" w:firstLine="222"/>
              <w:jc w:val="both"/>
              <w:rPr>
                <w:rFonts w:ascii="Times New Roman" w:hAnsi="Times New Roman" w:cs="Times New Roman"/>
              </w:rPr>
            </w:pPr>
            <w:r w:rsidRPr="00872B62">
              <w:rPr>
                <w:rFonts w:ascii="Times New Roman" w:hAnsi="Times New Roman" w:cs="Times New Roman"/>
              </w:rPr>
              <w:t xml:space="preserve"> Срок окончания приема письменных решений ____________ 20__ года в ____ час.</w:t>
            </w:r>
          </w:p>
          <w:p w:rsidR="00BE562C" w:rsidRPr="00872B62" w:rsidRDefault="00BE562C" w:rsidP="00AC6892">
            <w:pPr>
              <w:pStyle w:val="ConsNormal"/>
              <w:widowControl/>
              <w:ind w:left="284" w:right="209" w:firstLine="425"/>
              <w:jc w:val="both"/>
              <w:rPr>
                <w:rFonts w:ascii="Times New Roman" w:hAnsi="Times New Roman" w:cs="Times New Roman"/>
                <w:i/>
              </w:rPr>
            </w:pPr>
          </w:p>
          <w:p w:rsidR="00BE562C" w:rsidRPr="00872B62" w:rsidRDefault="00425F81" w:rsidP="00AC6892">
            <w:pPr>
              <w:ind w:left="284" w:right="209" w:firstLine="425"/>
              <w:jc w:val="both"/>
              <w:rPr>
                <w:b/>
                <w:bCs/>
                <w:sz w:val="20"/>
                <w:u w:val="single"/>
              </w:rPr>
            </w:pPr>
            <w:r w:rsidRPr="00872B62">
              <w:rPr>
                <w:sz w:val="20"/>
              </w:rPr>
              <w:t xml:space="preserve"> </w:t>
            </w:r>
            <w:r w:rsidR="00BE562C" w:rsidRPr="00872B62">
              <w:rPr>
                <w:b/>
                <w:bCs/>
                <w:sz w:val="20"/>
                <w:u w:val="single"/>
              </w:rPr>
              <w:t xml:space="preserve">Повестка дня общего собрания собственников помещений </w:t>
            </w:r>
          </w:p>
          <w:p w:rsidR="00BE562C" w:rsidRPr="00872B62" w:rsidRDefault="00BE562C" w:rsidP="00AC6892">
            <w:pPr>
              <w:ind w:left="284" w:right="209" w:firstLine="425"/>
              <w:jc w:val="both"/>
              <w:rPr>
                <w:b/>
                <w:bCs/>
                <w:sz w:val="20"/>
                <w:u w:val="single"/>
              </w:rPr>
            </w:pPr>
          </w:p>
          <w:p w:rsidR="00BE562C" w:rsidRPr="00872B62" w:rsidRDefault="00BE562C" w:rsidP="00AC6892">
            <w:pPr>
              <w:widowControl/>
              <w:numPr>
                <w:ilvl w:val="0"/>
                <w:numId w:val="7"/>
              </w:numPr>
              <w:tabs>
                <w:tab w:val="left" w:pos="993"/>
              </w:tabs>
              <w:overflowPunct/>
              <w:autoSpaceDE/>
              <w:autoSpaceDN/>
              <w:adjustRightInd/>
              <w:ind w:left="284" w:right="209" w:firstLine="425"/>
              <w:jc w:val="both"/>
              <w:textAlignment w:val="auto"/>
              <w:rPr>
                <w:sz w:val="20"/>
              </w:rPr>
            </w:pPr>
            <w:r w:rsidRPr="00872B62">
              <w:rPr>
                <w:b/>
                <w:sz w:val="20"/>
              </w:rPr>
              <w:t>Процедурные вопросы</w:t>
            </w:r>
            <w:r w:rsidRPr="00872B62">
              <w:rPr>
                <w:sz w:val="20"/>
              </w:rPr>
              <w:t>. (Избрание Председателя, секретаря, счетной комиссии собрания</w:t>
            </w:r>
            <w:r w:rsidR="00425F81" w:rsidRPr="00872B62">
              <w:rPr>
                <w:sz w:val="20"/>
              </w:rPr>
              <w:t xml:space="preserve"> </w:t>
            </w:r>
            <w:proofErr w:type="gramStart"/>
            <w:r w:rsidRPr="00872B62">
              <w:rPr>
                <w:sz w:val="20"/>
              </w:rPr>
              <w:t>из лиц</w:t>
            </w:r>
            <w:proofErr w:type="gramEnd"/>
            <w:r w:rsidRPr="00872B62">
              <w:rPr>
                <w:sz w:val="20"/>
              </w:rPr>
              <w:t xml:space="preserve"> участвующих в собрании.)</w:t>
            </w:r>
          </w:p>
          <w:p w:rsidR="00BE562C" w:rsidRPr="00EA409A" w:rsidRDefault="00BE562C" w:rsidP="00AC6892">
            <w:pPr>
              <w:ind w:left="284" w:right="209" w:firstLine="425"/>
              <w:jc w:val="both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 xml:space="preserve">2. </w:t>
            </w:r>
            <w:r w:rsidRPr="00EA409A">
              <w:rPr>
                <w:b/>
                <w:sz w:val="20"/>
              </w:rPr>
              <w:t>Утверждение</w:t>
            </w:r>
            <w:r w:rsidR="00A61CCF" w:rsidRPr="00EA409A">
              <w:rPr>
                <w:b/>
                <w:sz w:val="20"/>
              </w:rPr>
              <w:t xml:space="preserve"> </w:t>
            </w:r>
            <w:r w:rsidRPr="00EA409A">
              <w:rPr>
                <w:b/>
                <w:bCs/>
                <w:sz w:val="20"/>
              </w:rPr>
              <w:t xml:space="preserve">перечня </w:t>
            </w:r>
            <w:r w:rsidR="00ED31AF" w:rsidRPr="00EA409A">
              <w:rPr>
                <w:rFonts w:eastAsiaTheme="minorHAnsi"/>
                <w:b/>
                <w:sz w:val="20"/>
                <w:lang w:eastAsia="en-US"/>
              </w:rPr>
              <w:t>услуг и (или) работ по капитальному ремонту</w:t>
            </w:r>
            <w:r w:rsidR="00ED31AF" w:rsidRPr="00EA409A">
              <w:rPr>
                <w:b/>
                <w:bCs/>
                <w:sz w:val="20"/>
              </w:rPr>
              <w:t xml:space="preserve"> </w:t>
            </w:r>
            <w:r w:rsidRPr="00EA409A">
              <w:rPr>
                <w:b/>
                <w:bCs/>
                <w:sz w:val="20"/>
              </w:rPr>
              <w:t>общего имущества</w:t>
            </w:r>
            <w:r w:rsidR="00A61CCF" w:rsidRPr="00EA409A">
              <w:rPr>
                <w:b/>
                <w:bCs/>
                <w:sz w:val="20"/>
              </w:rPr>
              <w:t xml:space="preserve"> </w:t>
            </w:r>
            <w:r w:rsidRPr="00EA409A">
              <w:rPr>
                <w:b/>
                <w:bCs/>
                <w:sz w:val="20"/>
              </w:rPr>
              <w:t>в многоквартирном доме.</w:t>
            </w:r>
          </w:p>
          <w:p w:rsidR="00BE562C" w:rsidRPr="00EA409A" w:rsidRDefault="00BE562C" w:rsidP="00AC6892">
            <w:pPr>
              <w:ind w:left="284" w:right="209" w:firstLine="425"/>
              <w:jc w:val="both"/>
              <w:rPr>
                <w:b/>
                <w:bCs/>
                <w:sz w:val="20"/>
              </w:rPr>
            </w:pPr>
            <w:r w:rsidRPr="00EA409A">
              <w:rPr>
                <w:b/>
                <w:sz w:val="20"/>
              </w:rPr>
              <w:t>3.</w:t>
            </w:r>
            <w:r w:rsidRPr="00EA409A">
              <w:rPr>
                <w:b/>
                <w:bCs/>
                <w:sz w:val="20"/>
              </w:rPr>
              <w:t xml:space="preserve"> Утверждение смет (-ы)</w:t>
            </w:r>
            <w:r w:rsidR="00A61CCF" w:rsidRPr="00EA409A">
              <w:rPr>
                <w:b/>
                <w:bCs/>
                <w:sz w:val="20"/>
              </w:rPr>
              <w:t xml:space="preserve"> </w:t>
            </w:r>
            <w:r w:rsidRPr="00EA409A">
              <w:rPr>
                <w:b/>
                <w:bCs/>
                <w:sz w:val="20"/>
              </w:rPr>
              <w:t>расходов на капитальный ремонт.</w:t>
            </w:r>
          </w:p>
          <w:p w:rsidR="00BE562C" w:rsidRPr="00EA409A" w:rsidRDefault="00BE562C" w:rsidP="00AC6892">
            <w:pPr>
              <w:ind w:left="284" w:right="209" w:firstLine="425"/>
              <w:jc w:val="both"/>
              <w:rPr>
                <w:b/>
                <w:bCs/>
                <w:sz w:val="20"/>
              </w:rPr>
            </w:pPr>
            <w:r w:rsidRPr="00EA409A">
              <w:rPr>
                <w:b/>
                <w:bCs/>
                <w:sz w:val="20"/>
              </w:rPr>
              <w:t>4. Утверждение</w:t>
            </w:r>
            <w:r w:rsidR="00A61CCF" w:rsidRPr="00EA409A">
              <w:rPr>
                <w:b/>
                <w:bCs/>
                <w:sz w:val="20"/>
              </w:rPr>
              <w:t xml:space="preserve"> </w:t>
            </w:r>
            <w:r w:rsidRPr="00EA409A">
              <w:rPr>
                <w:b/>
                <w:bCs/>
                <w:sz w:val="20"/>
              </w:rPr>
              <w:t>сроков проведения капитального ремонта.</w:t>
            </w:r>
          </w:p>
          <w:p w:rsidR="00BE562C" w:rsidRPr="00EA409A" w:rsidRDefault="00BE562C" w:rsidP="00AC6892">
            <w:pPr>
              <w:ind w:left="284" w:right="209" w:firstLine="425"/>
              <w:jc w:val="both"/>
              <w:rPr>
                <w:b/>
                <w:bCs/>
                <w:sz w:val="20"/>
              </w:rPr>
            </w:pPr>
            <w:r w:rsidRPr="00EA409A">
              <w:rPr>
                <w:b/>
                <w:bCs/>
                <w:sz w:val="20"/>
              </w:rPr>
              <w:t>5. Утверждение источников финансирования капитального ремонта.</w:t>
            </w:r>
          </w:p>
          <w:p w:rsidR="00BE562C" w:rsidRPr="00EA409A" w:rsidRDefault="00BE562C" w:rsidP="00AC6892">
            <w:pPr>
              <w:ind w:left="284" w:right="209" w:firstLine="425"/>
              <w:jc w:val="both"/>
              <w:rPr>
                <w:b/>
                <w:sz w:val="20"/>
              </w:rPr>
            </w:pPr>
            <w:r w:rsidRPr="00EA409A">
              <w:rPr>
                <w:b/>
                <w:sz w:val="20"/>
              </w:rPr>
              <w:t xml:space="preserve">6. Выбор лица, </w:t>
            </w:r>
            <w:r w:rsidR="002E52A4" w:rsidRPr="00EA409A">
              <w:rPr>
                <w:rFonts w:eastAsiaTheme="minorHAnsi"/>
                <w:b/>
                <w:sz w:val="20"/>
                <w:lang w:eastAsia="en-US"/>
              </w:rPr>
      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EA409A">
              <w:rPr>
                <w:b/>
                <w:sz w:val="20"/>
              </w:rPr>
              <w:t>.</w:t>
            </w:r>
          </w:p>
          <w:p w:rsidR="005649DF" w:rsidRPr="00872B62" w:rsidRDefault="005649DF" w:rsidP="005649DF">
            <w:pPr>
              <w:ind w:left="318" w:right="-142" w:firstLine="425"/>
              <w:jc w:val="both"/>
              <w:rPr>
                <w:b/>
                <w:color w:val="000000"/>
                <w:sz w:val="20"/>
              </w:rPr>
            </w:pPr>
            <w:r w:rsidRPr="00EA409A">
              <w:rPr>
                <w:b/>
                <w:sz w:val="20"/>
              </w:rPr>
              <w:t>7. Определение места и адреса хранения протокола общего</w:t>
            </w:r>
            <w:r w:rsidRPr="00872B62">
              <w:rPr>
                <w:b/>
                <w:sz w:val="20"/>
              </w:rPr>
              <w:t xml:space="preserve"> собрания собственников помещений в многоквартирном доме и решений таких собственников по вопросам, поставленным на голосование</w:t>
            </w:r>
            <w:r w:rsidRPr="00872B62">
              <w:rPr>
                <w:b/>
                <w:color w:val="000000"/>
                <w:sz w:val="20"/>
              </w:rPr>
              <w:t>.</w:t>
            </w:r>
          </w:p>
          <w:p w:rsidR="00BE562C" w:rsidRPr="00872B62" w:rsidRDefault="00BE562C" w:rsidP="00AC6892">
            <w:pPr>
              <w:pStyle w:val="ad"/>
              <w:tabs>
                <w:tab w:val="left" w:pos="142"/>
              </w:tabs>
              <w:spacing w:after="0" w:line="240" w:lineRule="auto"/>
              <w:ind w:left="284" w:right="209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25E7F" w:rsidRPr="00872B62" w:rsidRDefault="00325E7F" w:rsidP="00325E7F">
            <w:pPr>
              <w:pStyle w:val="Default"/>
              <w:ind w:firstLine="426"/>
              <w:jc w:val="both"/>
              <w:rPr>
                <w:color w:val="auto"/>
                <w:sz w:val="20"/>
                <w:szCs w:val="20"/>
              </w:rPr>
            </w:pPr>
            <w:r w:rsidRPr="00872B62">
              <w:rPr>
                <w:sz w:val="20"/>
                <w:szCs w:val="20"/>
              </w:rPr>
              <w:t xml:space="preserve">Смета расходов на проведение работ и (или) оказание услуг по капитальному ремонту общего имущества в многоквартирном доме включает в себя работы по </w:t>
            </w:r>
            <w:r w:rsidRPr="00872B62">
              <w:rPr>
                <w:sz w:val="20"/>
              </w:rPr>
              <w:t xml:space="preserve">разработке проектно-сметной документации на выполнение работ по капитальному ремонту, проведению проверки достоверности определения сметной стоимости работ по капитальному ремонту, услуги по строительному контролю в процессе осуществления капитального ремонта в соответствии с Градостроительным кодексом Российской Федерации. Стоимость работ по смете указана </w:t>
            </w:r>
            <w:r w:rsidRPr="00872B62">
              <w:rPr>
                <w:color w:val="auto"/>
                <w:sz w:val="20"/>
                <w:szCs w:val="20"/>
              </w:rPr>
              <w:t>в соответстви</w:t>
            </w:r>
            <w:r w:rsidR="00A36640" w:rsidRPr="00872B62">
              <w:rPr>
                <w:color w:val="auto"/>
                <w:sz w:val="20"/>
                <w:szCs w:val="20"/>
              </w:rPr>
              <w:t xml:space="preserve">и с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№ 709-п, на 2016 год, утвержденным постановлением Правительства Красноярского края от 01.10.2015 № 502-п </w:t>
            </w:r>
            <w:r w:rsidRPr="00872B62">
              <w:rPr>
                <w:color w:val="auto"/>
                <w:sz w:val="20"/>
                <w:szCs w:val="20"/>
              </w:rPr>
              <w:t>и подлеж</w:t>
            </w:r>
            <w:r w:rsidR="00EA409A">
              <w:rPr>
                <w:color w:val="auto"/>
                <w:sz w:val="20"/>
                <w:szCs w:val="20"/>
              </w:rPr>
              <w:t>и</w:t>
            </w:r>
            <w:r w:rsidRPr="00872B62">
              <w:rPr>
                <w:color w:val="auto"/>
                <w:sz w:val="20"/>
                <w:szCs w:val="20"/>
              </w:rPr>
              <w:t>т корректировке в соответствии с технической (проектно-сметной) документацией, разработанной на выполнение работ по капитальному ремонту общего имущества</w:t>
            </w:r>
            <w:r w:rsidR="00EA409A">
              <w:rPr>
                <w:color w:val="auto"/>
                <w:sz w:val="20"/>
                <w:szCs w:val="20"/>
              </w:rPr>
              <w:t xml:space="preserve"> в многоквартирном доме</w:t>
            </w:r>
            <w:r w:rsidRPr="00872B62">
              <w:rPr>
                <w:color w:val="auto"/>
                <w:sz w:val="20"/>
                <w:szCs w:val="20"/>
              </w:rPr>
              <w:t>, указанных в настоящем предложении.</w:t>
            </w:r>
          </w:p>
          <w:p w:rsidR="00325E7F" w:rsidRPr="00872B62" w:rsidRDefault="00325E7F" w:rsidP="00325E7F">
            <w:pPr>
              <w:pStyle w:val="ad"/>
              <w:tabs>
                <w:tab w:val="left" w:pos="142"/>
              </w:tabs>
              <w:spacing w:after="0" w:line="240" w:lineRule="auto"/>
              <w:ind w:left="0" w:firstLine="426"/>
              <w:jc w:val="both"/>
              <w:rPr>
                <w:rFonts w:ascii="Times New Roman" w:eastAsiaTheme="minorHAnsi" w:hAnsi="Times New Roman"/>
                <w:sz w:val="20"/>
              </w:rPr>
            </w:pPr>
            <w:r w:rsidRPr="00872B62">
              <w:rPr>
                <w:rFonts w:ascii="Times New Roman" w:hAnsi="Times New Roman"/>
                <w:sz w:val="20"/>
                <w:szCs w:val="20"/>
              </w:rPr>
              <w:t>При этом стоимость работ, скорректированная с учетом разработанной технической</w:t>
            </w:r>
            <w:r w:rsidR="00942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2B62">
              <w:rPr>
                <w:rFonts w:ascii="Times New Roman" w:hAnsi="Times New Roman"/>
                <w:sz w:val="20"/>
                <w:szCs w:val="20"/>
              </w:rPr>
              <w:t>(проектно-сметной) документации, не может превышать предельную стоимость, указанную в настоящем предложении</w:t>
            </w:r>
            <w:r w:rsidR="00942A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5E7F" w:rsidRPr="00872B62" w:rsidRDefault="00325E7F" w:rsidP="00325E7F">
            <w:pPr>
              <w:pStyle w:val="ad"/>
              <w:spacing w:after="0" w:line="240" w:lineRule="auto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4614B" w:rsidRPr="00872B62" w:rsidRDefault="0004614B" w:rsidP="00AC6892">
            <w:pPr>
              <w:ind w:left="284" w:right="209" w:firstLine="425"/>
              <w:jc w:val="both"/>
              <w:rPr>
                <w:sz w:val="20"/>
              </w:rPr>
            </w:pPr>
          </w:p>
          <w:p w:rsidR="00BE562C" w:rsidRPr="00872B62" w:rsidRDefault="00BE562C" w:rsidP="00AC6892">
            <w:pPr>
              <w:ind w:left="284" w:right="209" w:firstLine="425"/>
              <w:jc w:val="both"/>
              <w:rPr>
                <w:sz w:val="20"/>
              </w:rPr>
            </w:pPr>
            <w:r w:rsidRPr="00872B62">
              <w:rPr>
                <w:sz w:val="20"/>
              </w:rPr>
              <w:lastRenderedPageBreak/>
              <w:t>По вопросам, связанным с проведением настоящего собрания, Вы можете обращаться по телефону: _________________, а также по адресу _________________________________</w:t>
            </w:r>
            <w:r w:rsidR="00A61CCF" w:rsidRPr="00872B62">
              <w:rPr>
                <w:sz w:val="20"/>
              </w:rPr>
              <w:t xml:space="preserve"> </w:t>
            </w:r>
            <w:r w:rsidRPr="00872B62">
              <w:rPr>
                <w:sz w:val="20"/>
              </w:rPr>
              <w:t>с _____час. до _____час.</w:t>
            </w:r>
          </w:p>
          <w:p w:rsidR="00BE562C" w:rsidRPr="00872B62" w:rsidRDefault="00BE562C" w:rsidP="00AC6892">
            <w:pPr>
              <w:ind w:left="284" w:right="209" w:firstLine="425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Сведения об инициаторе (-ах) </w:t>
            </w:r>
            <w:proofErr w:type="gramStart"/>
            <w:r w:rsidRPr="00872B62">
              <w:rPr>
                <w:sz w:val="20"/>
              </w:rPr>
              <w:t>собрания:_</w:t>
            </w:r>
            <w:proofErr w:type="gramEnd"/>
            <w:r w:rsidRPr="00872B62">
              <w:rPr>
                <w:sz w:val="20"/>
              </w:rPr>
              <w:t>_______________________________________________</w:t>
            </w:r>
            <w:r w:rsidR="00425F81" w:rsidRPr="00872B62">
              <w:rPr>
                <w:sz w:val="20"/>
              </w:rPr>
              <w:t xml:space="preserve"> </w:t>
            </w:r>
            <w:r w:rsidRPr="00872B62">
              <w:rPr>
                <w:sz w:val="20"/>
              </w:rPr>
              <w:t>(Ф.И.О., информация о номере</w:t>
            </w:r>
            <w:r w:rsidR="00A61CCF" w:rsidRPr="00872B62">
              <w:rPr>
                <w:sz w:val="20"/>
              </w:rPr>
              <w:t xml:space="preserve"> </w:t>
            </w:r>
            <w:r w:rsidRPr="00872B62">
              <w:rPr>
                <w:sz w:val="20"/>
              </w:rPr>
              <w:t>помещения в многоквартирном доме, находящемся в собственности</w:t>
            </w:r>
            <w:r w:rsidR="00A61CCF" w:rsidRPr="00872B62">
              <w:rPr>
                <w:sz w:val="20"/>
              </w:rPr>
              <w:t xml:space="preserve"> </w:t>
            </w:r>
            <w:r w:rsidRPr="00872B62">
              <w:rPr>
                <w:sz w:val="20"/>
              </w:rPr>
              <w:t>инициатора ___________________________________________________________________________________ собрания, при необходимости</w:t>
            </w:r>
            <w:r w:rsidR="00A61CCF" w:rsidRPr="00872B62">
              <w:rPr>
                <w:sz w:val="20"/>
              </w:rPr>
              <w:t xml:space="preserve"> </w:t>
            </w:r>
            <w:r w:rsidRPr="00872B62">
              <w:rPr>
                <w:sz w:val="20"/>
              </w:rPr>
              <w:t>Ф.И.О. представителя</w:t>
            </w:r>
            <w:r w:rsidR="00A61CCF" w:rsidRPr="00872B62">
              <w:rPr>
                <w:sz w:val="20"/>
              </w:rPr>
              <w:t xml:space="preserve"> </w:t>
            </w:r>
            <w:r w:rsidRPr="00872B62">
              <w:rPr>
                <w:sz w:val="20"/>
              </w:rPr>
              <w:t xml:space="preserve">собственника помещения – инициатора собрания и реквизиты доверенности). </w:t>
            </w:r>
          </w:p>
          <w:p w:rsidR="00BE562C" w:rsidRPr="00872B62" w:rsidRDefault="00BE562C" w:rsidP="001A05D8">
            <w:pPr>
              <w:ind w:left="284" w:right="209" w:firstLine="425"/>
              <w:jc w:val="both"/>
              <w:rPr>
                <w:sz w:val="20"/>
              </w:rPr>
            </w:pPr>
          </w:p>
        </w:tc>
      </w:tr>
    </w:tbl>
    <w:p w:rsidR="00BE562C" w:rsidRPr="00872B62" w:rsidRDefault="00BE562C" w:rsidP="00BE562C">
      <w:pPr>
        <w:framePr w:w="10672" w:wrap="auto" w:hAnchor="text"/>
        <w:jc w:val="right"/>
        <w:rPr>
          <w:sz w:val="20"/>
        </w:rPr>
        <w:sectPr w:rsidR="00BE562C" w:rsidRPr="00872B62" w:rsidSect="00AC6892">
          <w:endnotePr>
            <w:numFmt w:val="decimal"/>
          </w:endnotePr>
          <w:pgSz w:w="11907" w:h="16840"/>
          <w:pgMar w:top="426" w:right="850" w:bottom="993" w:left="1418" w:header="720" w:footer="765" w:gutter="0"/>
          <w:cols w:space="720"/>
        </w:sectPr>
      </w:pPr>
    </w:p>
    <w:p w:rsidR="001A05D8" w:rsidRPr="00872B62" w:rsidRDefault="001A05D8" w:rsidP="001A05D8">
      <w:pPr>
        <w:ind w:left="-426" w:right="170"/>
        <w:jc w:val="right"/>
        <w:rPr>
          <w:sz w:val="20"/>
        </w:rPr>
      </w:pPr>
      <w:r w:rsidRPr="00872B62">
        <w:rPr>
          <w:sz w:val="20"/>
        </w:rPr>
        <w:lastRenderedPageBreak/>
        <w:t xml:space="preserve"> </w:t>
      </w:r>
      <w:r w:rsidR="00425F81" w:rsidRPr="00872B62">
        <w:rPr>
          <w:sz w:val="20"/>
        </w:rPr>
        <w:t xml:space="preserve"> </w:t>
      </w:r>
      <w:r w:rsidR="00BE562C" w:rsidRPr="00872B62">
        <w:rPr>
          <w:sz w:val="20"/>
        </w:rPr>
        <w:t xml:space="preserve">Приложение 3. </w:t>
      </w:r>
    </w:p>
    <w:p w:rsidR="00BE562C" w:rsidRPr="00872B62" w:rsidRDefault="00DD65B8" w:rsidP="001A05D8">
      <w:pPr>
        <w:ind w:left="-426" w:right="170"/>
        <w:jc w:val="right"/>
        <w:rPr>
          <w:sz w:val="20"/>
        </w:rPr>
      </w:pPr>
      <w:r w:rsidRPr="00872B62">
        <w:rPr>
          <w:sz w:val="20"/>
        </w:rPr>
        <w:t>Решения</w:t>
      </w:r>
      <w:r w:rsidR="00BE562C" w:rsidRPr="00872B62">
        <w:rPr>
          <w:sz w:val="20"/>
        </w:rPr>
        <w:t xml:space="preserve"> собственник</w:t>
      </w:r>
      <w:r w:rsidR="001A05D8" w:rsidRPr="00872B62">
        <w:rPr>
          <w:sz w:val="20"/>
        </w:rPr>
        <w:t>ов</w:t>
      </w:r>
      <w:r w:rsidR="00BE562C" w:rsidRPr="00872B62">
        <w:rPr>
          <w:sz w:val="20"/>
        </w:rPr>
        <w:t xml:space="preserve"> помещения </w:t>
      </w:r>
    </w:p>
    <w:p w:rsidR="00BE562C" w:rsidRPr="00872B62" w:rsidRDefault="00BE562C" w:rsidP="001A05D8">
      <w:pPr>
        <w:ind w:left="-426" w:right="170"/>
        <w:jc w:val="right"/>
        <w:rPr>
          <w:sz w:val="20"/>
        </w:rPr>
      </w:pPr>
      <w:r w:rsidRPr="00872B62">
        <w:rPr>
          <w:sz w:val="20"/>
        </w:rPr>
        <w:t>в многоквартирном доме на общем</w:t>
      </w:r>
      <w:r w:rsidR="00A61CCF" w:rsidRPr="00872B62">
        <w:rPr>
          <w:sz w:val="20"/>
        </w:rPr>
        <w:t xml:space="preserve"> </w:t>
      </w:r>
      <w:r w:rsidRPr="00872B62">
        <w:rPr>
          <w:sz w:val="20"/>
        </w:rPr>
        <w:t>собрании</w:t>
      </w:r>
    </w:p>
    <w:p w:rsidR="00BE562C" w:rsidRPr="00872B62" w:rsidRDefault="00BE562C" w:rsidP="001A05D8">
      <w:pPr>
        <w:ind w:left="-426" w:right="170"/>
        <w:jc w:val="right"/>
        <w:rPr>
          <w:sz w:val="20"/>
        </w:rPr>
      </w:pPr>
      <w:r w:rsidRPr="00872B62">
        <w:rPr>
          <w:sz w:val="20"/>
        </w:rPr>
        <w:t xml:space="preserve">таких собственников </w:t>
      </w:r>
    </w:p>
    <w:p w:rsidR="00E71839" w:rsidRPr="00872B62" w:rsidRDefault="00E71839" w:rsidP="001A05D8">
      <w:pPr>
        <w:ind w:left="-426" w:right="170"/>
        <w:jc w:val="right"/>
        <w:rPr>
          <w:sz w:val="20"/>
        </w:rPr>
      </w:pPr>
    </w:p>
    <w:p w:rsidR="00E71839" w:rsidRPr="00872B62" w:rsidRDefault="00E71839" w:rsidP="001A05D8">
      <w:pPr>
        <w:ind w:left="-426" w:right="170"/>
        <w:jc w:val="right"/>
        <w:rPr>
          <w:sz w:val="20"/>
        </w:rPr>
      </w:pPr>
    </w:p>
    <w:p w:rsidR="00E71839" w:rsidRPr="00872B62" w:rsidRDefault="00E71839" w:rsidP="00E71839">
      <w:pPr>
        <w:ind w:right="170"/>
        <w:rPr>
          <w:sz w:val="20"/>
        </w:rPr>
      </w:pPr>
      <w:r w:rsidRPr="00872B62">
        <w:rPr>
          <w:sz w:val="20"/>
        </w:rPr>
        <w:t xml:space="preserve">Приложение к протоколу от       №     </w:t>
      </w:r>
    </w:p>
    <w:p w:rsidR="00E71839" w:rsidRPr="00872B62" w:rsidRDefault="00E71839" w:rsidP="001A05D8">
      <w:pPr>
        <w:ind w:left="-426" w:right="170"/>
        <w:jc w:val="right"/>
        <w:rPr>
          <w:sz w:val="20"/>
        </w:rPr>
      </w:pPr>
    </w:p>
    <w:p w:rsidR="00E71839" w:rsidRPr="00872B62" w:rsidRDefault="00E71839" w:rsidP="001A05D8">
      <w:pPr>
        <w:ind w:left="-426" w:right="170"/>
        <w:jc w:val="right"/>
        <w:rPr>
          <w:sz w:val="20"/>
        </w:rPr>
      </w:pPr>
    </w:p>
    <w:tbl>
      <w:tblPr>
        <w:tblStyle w:val="12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24"/>
        <w:gridCol w:w="1077"/>
        <w:gridCol w:w="680"/>
        <w:gridCol w:w="5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41"/>
        <w:gridCol w:w="441"/>
        <w:gridCol w:w="442"/>
        <w:gridCol w:w="472"/>
        <w:gridCol w:w="472"/>
        <w:gridCol w:w="473"/>
        <w:gridCol w:w="964"/>
      </w:tblGrid>
      <w:tr w:rsidR="00AC72F1" w:rsidRPr="00872B62" w:rsidTr="002E52A4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ФИО собственника</w:t>
            </w:r>
          </w:p>
        </w:tc>
        <w:tc>
          <w:tcPr>
            <w:tcW w:w="624" w:type="dxa"/>
            <w:vMerge w:val="restart"/>
            <w:textDirection w:val="btLr"/>
          </w:tcPr>
          <w:p w:rsidR="00AC72F1" w:rsidRPr="00872B62" w:rsidRDefault="00BC7895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№ жилого помещения</w:t>
            </w:r>
          </w:p>
        </w:tc>
        <w:tc>
          <w:tcPr>
            <w:tcW w:w="1077" w:type="dxa"/>
            <w:vMerge w:val="restart"/>
            <w:textDirection w:val="btL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Сведения о </w:t>
            </w:r>
            <w:proofErr w:type="gramStart"/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документе,  подтверждающем</w:t>
            </w:r>
            <w:proofErr w:type="gramEnd"/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  право собственности</w:t>
            </w:r>
          </w:p>
        </w:tc>
        <w:tc>
          <w:tcPr>
            <w:tcW w:w="680" w:type="dxa"/>
            <w:vMerge w:val="restart"/>
            <w:textDirection w:val="btLr"/>
          </w:tcPr>
          <w:p w:rsidR="00AC72F1" w:rsidRPr="00872B62" w:rsidRDefault="00BC7895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Площадь помещения</w:t>
            </w:r>
          </w:p>
        </w:tc>
        <w:tc>
          <w:tcPr>
            <w:tcW w:w="567" w:type="dxa"/>
            <w:vMerge w:val="restart"/>
            <w:textDirection w:val="btL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Доля в праве собственности %</w:t>
            </w:r>
          </w:p>
        </w:tc>
        <w:tc>
          <w:tcPr>
            <w:tcW w:w="1248" w:type="dxa"/>
            <w:gridSpan w:val="3"/>
            <w:textDirection w:val="btLr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Голосовали </w:t>
            </w:r>
          </w:p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по вопросу</w:t>
            </w:r>
          </w:p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 № 1</w:t>
            </w:r>
          </w:p>
        </w:tc>
        <w:tc>
          <w:tcPr>
            <w:tcW w:w="1248" w:type="dxa"/>
            <w:gridSpan w:val="3"/>
            <w:textDirection w:val="btLr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Голосовали по вопросу </w:t>
            </w:r>
            <w:proofErr w:type="gramStart"/>
            <w:r w:rsidRPr="00872B62">
              <w:rPr>
                <w:rFonts w:eastAsiaTheme="minorHAnsi"/>
                <w:sz w:val="16"/>
                <w:szCs w:val="16"/>
                <w:lang w:eastAsia="en-US"/>
              </w:rPr>
              <w:t>№  2</w:t>
            </w:r>
            <w:proofErr w:type="gramEnd"/>
          </w:p>
        </w:tc>
        <w:tc>
          <w:tcPr>
            <w:tcW w:w="1248" w:type="dxa"/>
            <w:gridSpan w:val="3"/>
            <w:textDirection w:val="btLr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3</w:t>
            </w:r>
          </w:p>
        </w:tc>
        <w:tc>
          <w:tcPr>
            <w:tcW w:w="1251" w:type="dxa"/>
            <w:gridSpan w:val="3"/>
            <w:textDirection w:val="btLr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4</w:t>
            </w:r>
          </w:p>
        </w:tc>
        <w:tc>
          <w:tcPr>
            <w:tcW w:w="1251" w:type="dxa"/>
            <w:gridSpan w:val="3"/>
            <w:textDirection w:val="btLr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5</w:t>
            </w:r>
          </w:p>
        </w:tc>
        <w:tc>
          <w:tcPr>
            <w:tcW w:w="1324" w:type="dxa"/>
            <w:gridSpan w:val="3"/>
            <w:textDirection w:val="btL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6</w:t>
            </w:r>
          </w:p>
        </w:tc>
        <w:tc>
          <w:tcPr>
            <w:tcW w:w="1417" w:type="dxa"/>
            <w:gridSpan w:val="3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7</w:t>
            </w: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Подпись собственника</w:t>
            </w:r>
          </w:p>
        </w:tc>
      </w:tr>
      <w:tr w:rsidR="00AC72F1" w:rsidRPr="00872B62" w:rsidTr="002E52A4">
        <w:trPr>
          <w:cantSplit/>
          <w:trHeight w:val="1822"/>
        </w:trPr>
        <w:tc>
          <w:tcPr>
            <w:tcW w:w="562" w:type="dxa"/>
            <w:vMerge/>
            <w:vAlign w:val="cente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vMerge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  <w:vMerge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6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7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7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7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7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7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7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41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41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42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72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72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73" w:type="dxa"/>
            <w:textDirection w:val="btL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964" w:type="dxa"/>
            <w:vAlign w:val="center"/>
          </w:tcPr>
          <w:p w:rsidR="00AC72F1" w:rsidRPr="00872B62" w:rsidRDefault="00AC72F1" w:rsidP="00AC72F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700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55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62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43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64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58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58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C72F1" w:rsidRPr="00872B62" w:rsidTr="002E52A4">
        <w:trPr>
          <w:trHeight w:val="558"/>
        </w:trPr>
        <w:tc>
          <w:tcPr>
            <w:tcW w:w="562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AC72F1" w:rsidRPr="00872B62" w:rsidRDefault="00AC72F1" w:rsidP="00C8080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E71839" w:rsidRPr="00872B62" w:rsidRDefault="00E71839" w:rsidP="00C80808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2"/>
          <w:szCs w:val="22"/>
          <w:lang w:eastAsia="en-US"/>
        </w:rPr>
      </w:pPr>
    </w:p>
    <w:p w:rsidR="00E71839" w:rsidRPr="00872B62" w:rsidRDefault="00E71839" w:rsidP="00E71839">
      <w:pPr>
        <w:ind w:right="170"/>
        <w:rPr>
          <w:sz w:val="20"/>
        </w:rPr>
      </w:pPr>
      <w:r w:rsidRPr="00872B62">
        <w:rPr>
          <w:sz w:val="20"/>
        </w:rPr>
        <w:lastRenderedPageBreak/>
        <w:t xml:space="preserve">Приложение к протоколу от       №     </w:t>
      </w:r>
    </w:p>
    <w:p w:rsidR="00E71839" w:rsidRPr="00872B62" w:rsidRDefault="00E71839" w:rsidP="00C80808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2"/>
          <w:szCs w:val="22"/>
          <w:lang w:eastAsia="en-US"/>
        </w:rPr>
      </w:pPr>
    </w:p>
    <w:tbl>
      <w:tblPr>
        <w:tblStyle w:val="12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24"/>
        <w:gridCol w:w="1077"/>
        <w:gridCol w:w="680"/>
        <w:gridCol w:w="5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41"/>
        <w:gridCol w:w="441"/>
        <w:gridCol w:w="442"/>
        <w:gridCol w:w="472"/>
        <w:gridCol w:w="472"/>
        <w:gridCol w:w="473"/>
        <w:gridCol w:w="964"/>
      </w:tblGrid>
      <w:tr w:rsidR="00E71839" w:rsidRPr="00872B62" w:rsidTr="00C50AA0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ФИО собственника</w:t>
            </w:r>
          </w:p>
        </w:tc>
        <w:tc>
          <w:tcPr>
            <w:tcW w:w="624" w:type="dxa"/>
            <w:vMerge w:val="restart"/>
            <w:textDirection w:val="btLr"/>
          </w:tcPr>
          <w:p w:rsidR="00E71839" w:rsidRPr="00872B62" w:rsidRDefault="00BC7895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№ жилого помещения</w:t>
            </w:r>
          </w:p>
        </w:tc>
        <w:tc>
          <w:tcPr>
            <w:tcW w:w="1077" w:type="dxa"/>
            <w:vMerge w:val="restart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Сведения о </w:t>
            </w:r>
            <w:proofErr w:type="gramStart"/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документе,  подтверждающем</w:t>
            </w:r>
            <w:proofErr w:type="gramEnd"/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  право собственности</w:t>
            </w:r>
          </w:p>
        </w:tc>
        <w:tc>
          <w:tcPr>
            <w:tcW w:w="680" w:type="dxa"/>
            <w:vMerge w:val="restart"/>
            <w:textDirection w:val="btLr"/>
          </w:tcPr>
          <w:p w:rsidR="00E71839" w:rsidRPr="00872B62" w:rsidRDefault="00BC7895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Площадь помещения</w:t>
            </w:r>
          </w:p>
        </w:tc>
        <w:tc>
          <w:tcPr>
            <w:tcW w:w="567" w:type="dxa"/>
            <w:vMerge w:val="restart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Доля в праве собственности %</w:t>
            </w:r>
          </w:p>
        </w:tc>
        <w:tc>
          <w:tcPr>
            <w:tcW w:w="1248" w:type="dxa"/>
            <w:gridSpan w:val="3"/>
            <w:textDirection w:val="btLr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Голосовали </w:t>
            </w:r>
          </w:p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по вопросу</w:t>
            </w:r>
          </w:p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 № 1</w:t>
            </w:r>
          </w:p>
        </w:tc>
        <w:tc>
          <w:tcPr>
            <w:tcW w:w="1248" w:type="dxa"/>
            <w:gridSpan w:val="3"/>
            <w:textDirection w:val="btLr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 xml:space="preserve">Голосовали по вопросу </w:t>
            </w:r>
            <w:proofErr w:type="gramStart"/>
            <w:r w:rsidRPr="00872B62">
              <w:rPr>
                <w:rFonts w:eastAsiaTheme="minorHAnsi"/>
                <w:sz w:val="16"/>
                <w:szCs w:val="16"/>
                <w:lang w:eastAsia="en-US"/>
              </w:rPr>
              <w:t>№  2</w:t>
            </w:r>
            <w:proofErr w:type="gramEnd"/>
          </w:p>
        </w:tc>
        <w:tc>
          <w:tcPr>
            <w:tcW w:w="1248" w:type="dxa"/>
            <w:gridSpan w:val="3"/>
            <w:textDirection w:val="btLr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3</w:t>
            </w:r>
          </w:p>
        </w:tc>
        <w:tc>
          <w:tcPr>
            <w:tcW w:w="1251" w:type="dxa"/>
            <w:gridSpan w:val="3"/>
            <w:textDirection w:val="btLr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4</w:t>
            </w:r>
          </w:p>
        </w:tc>
        <w:tc>
          <w:tcPr>
            <w:tcW w:w="1251" w:type="dxa"/>
            <w:gridSpan w:val="3"/>
            <w:textDirection w:val="btLr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5</w:t>
            </w:r>
          </w:p>
        </w:tc>
        <w:tc>
          <w:tcPr>
            <w:tcW w:w="1324" w:type="dxa"/>
            <w:gridSpan w:val="3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6</w:t>
            </w:r>
          </w:p>
        </w:tc>
        <w:tc>
          <w:tcPr>
            <w:tcW w:w="1417" w:type="dxa"/>
            <w:gridSpan w:val="3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Голосовали по вопросу № 7</w:t>
            </w: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Подпись собственника</w:t>
            </w:r>
          </w:p>
        </w:tc>
      </w:tr>
      <w:tr w:rsidR="00E71839" w:rsidRPr="00872B62" w:rsidTr="00C50AA0">
        <w:trPr>
          <w:cantSplit/>
          <w:trHeight w:val="1822"/>
        </w:trPr>
        <w:tc>
          <w:tcPr>
            <w:tcW w:w="562" w:type="dxa"/>
            <w:vMerge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vMerge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  <w:vMerge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6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7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7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7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17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17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17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41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41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42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472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За</w:t>
            </w:r>
          </w:p>
        </w:tc>
        <w:tc>
          <w:tcPr>
            <w:tcW w:w="472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Против</w:t>
            </w:r>
          </w:p>
        </w:tc>
        <w:tc>
          <w:tcPr>
            <w:tcW w:w="473" w:type="dxa"/>
            <w:textDirection w:val="btL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72B62">
              <w:rPr>
                <w:rFonts w:eastAsiaTheme="minorHAnsi"/>
                <w:sz w:val="16"/>
                <w:szCs w:val="16"/>
                <w:lang w:eastAsia="en-US"/>
              </w:rPr>
              <w:t>Воздержался</w:t>
            </w: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700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55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62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43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64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58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58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E71839" w:rsidRPr="00872B62" w:rsidTr="00C50AA0">
        <w:trPr>
          <w:trHeight w:val="558"/>
        </w:trPr>
        <w:tc>
          <w:tcPr>
            <w:tcW w:w="562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7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E71839" w:rsidRPr="00872B62" w:rsidRDefault="00E71839" w:rsidP="00C50A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C80808" w:rsidRPr="00872B62" w:rsidRDefault="00C80808" w:rsidP="00C80808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2"/>
          <w:szCs w:val="22"/>
          <w:lang w:eastAsia="en-US"/>
        </w:rPr>
      </w:pPr>
    </w:p>
    <w:p w:rsidR="00C80808" w:rsidRPr="00872B62" w:rsidRDefault="00C80808" w:rsidP="00C80808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eastAsia="en-US"/>
        </w:rPr>
      </w:pPr>
      <w:proofErr w:type="gramStart"/>
      <w:r w:rsidRPr="00872B62">
        <w:rPr>
          <w:rFonts w:eastAsiaTheme="minorHAnsi"/>
          <w:szCs w:val="24"/>
          <w:lang w:eastAsia="en-US"/>
        </w:rPr>
        <w:t>Председатель  _</w:t>
      </w:r>
      <w:proofErr w:type="gramEnd"/>
      <w:r w:rsidRPr="00872B62">
        <w:rPr>
          <w:rFonts w:eastAsiaTheme="minorHAnsi"/>
          <w:szCs w:val="24"/>
          <w:lang w:eastAsia="en-US"/>
        </w:rPr>
        <w:t>______________________________________________________________          ___________________</w:t>
      </w:r>
    </w:p>
    <w:p w:rsidR="00C80808" w:rsidRPr="00872B62" w:rsidRDefault="00C80808" w:rsidP="00C80808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eastAsia="en-US"/>
        </w:rPr>
      </w:pPr>
    </w:p>
    <w:p w:rsidR="00C80808" w:rsidRPr="00872B62" w:rsidRDefault="00C80808" w:rsidP="00C80808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2"/>
          <w:szCs w:val="22"/>
          <w:lang w:eastAsia="en-US"/>
        </w:rPr>
      </w:pPr>
      <w:r w:rsidRPr="00872B62">
        <w:rPr>
          <w:rFonts w:eastAsiaTheme="minorHAnsi"/>
          <w:szCs w:val="24"/>
          <w:lang w:eastAsia="en-US"/>
        </w:rPr>
        <w:t>Секретарь</w:t>
      </w:r>
      <w:r w:rsidRPr="00872B62">
        <w:rPr>
          <w:rFonts w:eastAsiaTheme="minorHAnsi"/>
          <w:sz w:val="22"/>
          <w:szCs w:val="22"/>
          <w:lang w:eastAsia="en-US"/>
        </w:rPr>
        <w:t xml:space="preserve"> _________________________________________________________________________          ______________________</w:t>
      </w:r>
    </w:p>
    <w:p w:rsidR="001A05D8" w:rsidRPr="00872B62" w:rsidRDefault="001A05D8" w:rsidP="00BE562C">
      <w:pPr>
        <w:pStyle w:val="ae"/>
        <w:jc w:val="right"/>
        <w:rPr>
          <w:b w:val="0"/>
          <w:sz w:val="20"/>
        </w:rPr>
        <w:sectPr w:rsidR="001A05D8" w:rsidRPr="00872B62" w:rsidSect="00C80808">
          <w:endnotePr>
            <w:numFmt w:val="decimal"/>
          </w:endnotePr>
          <w:pgSz w:w="16840" w:h="11907" w:orient="landscape"/>
          <w:pgMar w:top="851" w:right="425" w:bottom="567" w:left="510" w:header="720" w:footer="765" w:gutter="0"/>
          <w:cols w:space="720"/>
        </w:sectPr>
      </w:pPr>
    </w:p>
    <w:p w:rsidR="00AC72F1" w:rsidRPr="00872B62" w:rsidRDefault="00AC72F1" w:rsidP="00AC72F1">
      <w:pPr>
        <w:ind w:left="-426" w:right="-284"/>
        <w:jc w:val="right"/>
        <w:rPr>
          <w:sz w:val="20"/>
        </w:rPr>
      </w:pPr>
      <w:r w:rsidRPr="00872B62">
        <w:rPr>
          <w:sz w:val="20"/>
        </w:rPr>
        <w:lastRenderedPageBreak/>
        <w:t xml:space="preserve">Приложение 3. Решение собственника помещения </w:t>
      </w:r>
    </w:p>
    <w:p w:rsidR="00AC72F1" w:rsidRPr="00872B62" w:rsidRDefault="00AC72F1" w:rsidP="00AC72F1">
      <w:pPr>
        <w:ind w:left="-426" w:right="-284"/>
        <w:jc w:val="right"/>
        <w:rPr>
          <w:sz w:val="20"/>
        </w:rPr>
      </w:pPr>
      <w:r w:rsidRPr="00872B62">
        <w:rPr>
          <w:sz w:val="20"/>
        </w:rPr>
        <w:t>в многоквартирном доме на общем собрании</w:t>
      </w:r>
    </w:p>
    <w:p w:rsidR="00AC72F1" w:rsidRPr="00872B62" w:rsidRDefault="00AC72F1" w:rsidP="00AC72F1">
      <w:pPr>
        <w:ind w:left="-426" w:right="-284"/>
        <w:jc w:val="right"/>
        <w:rPr>
          <w:sz w:val="20"/>
        </w:rPr>
      </w:pPr>
      <w:r w:rsidRPr="00872B62">
        <w:rPr>
          <w:sz w:val="20"/>
        </w:rPr>
        <w:t xml:space="preserve">таких собственников </w:t>
      </w:r>
    </w:p>
    <w:p w:rsidR="00AC72F1" w:rsidRPr="00872B62" w:rsidRDefault="00AC72F1" w:rsidP="00AC72F1">
      <w:pPr>
        <w:ind w:left="-426" w:right="-284"/>
        <w:jc w:val="right"/>
        <w:rPr>
          <w:sz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AC72F1" w:rsidRPr="00872B62" w:rsidTr="00AC72F1">
        <w:trPr>
          <w:trHeight w:val="2357"/>
        </w:trPr>
        <w:tc>
          <w:tcPr>
            <w:tcW w:w="10031" w:type="dxa"/>
          </w:tcPr>
          <w:p w:rsidR="00AC72F1" w:rsidRPr="00872B62" w:rsidRDefault="00AC72F1" w:rsidP="002A3E6C">
            <w:pPr>
              <w:ind w:left="-426" w:right="-284"/>
              <w:jc w:val="center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ind w:left="-426" w:right="-284"/>
              <w:jc w:val="center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>Решение собственника помещения</w:t>
            </w:r>
            <w:r w:rsidR="00894FD3">
              <w:rPr>
                <w:b/>
                <w:sz w:val="20"/>
              </w:rPr>
              <w:t xml:space="preserve"> </w:t>
            </w:r>
            <w:r w:rsidRPr="00872B62">
              <w:rPr>
                <w:b/>
                <w:sz w:val="20"/>
              </w:rPr>
              <w:t xml:space="preserve">в многоквартирном доме </w:t>
            </w:r>
          </w:p>
          <w:p w:rsidR="00AC72F1" w:rsidRPr="00872B62" w:rsidRDefault="00AC72F1" w:rsidP="002A3E6C">
            <w:pPr>
              <w:ind w:left="-426" w:right="-284"/>
              <w:jc w:val="center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 xml:space="preserve">по </w:t>
            </w:r>
            <w:proofErr w:type="gramStart"/>
            <w:r w:rsidRPr="00872B62">
              <w:rPr>
                <w:b/>
                <w:sz w:val="20"/>
              </w:rPr>
              <w:t>адресу:_</w:t>
            </w:r>
            <w:proofErr w:type="gramEnd"/>
            <w:r w:rsidRPr="00872B62">
              <w:rPr>
                <w:b/>
                <w:sz w:val="20"/>
              </w:rPr>
              <w:t>____________________________</w:t>
            </w:r>
            <w:r w:rsidR="00894FD3">
              <w:rPr>
                <w:b/>
                <w:sz w:val="20"/>
              </w:rPr>
              <w:t>______</w:t>
            </w:r>
            <w:r w:rsidR="00D137E2">
              <w:rPr>
                <w:b/>
                <w:sz w:val="20"/>
              </w:rPr>
              <w:t>_________________</w:t>
            </w:r>
            <w:bookmarkStart w:id="1" w:name="_GoBack"/>
            <w:bookmarkEnd w:id="1"/>
            <w:r w:rsidRPr="00872B62">
              <w:rPr>
                <w:b/>
                <w:sz w:val="20"/>
              </w:rPr>
              <w:t xml:space="preserve"> на общем собрании таких собственников 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>Сведения о собственнике помещения в многоквартирном доме или его представителе: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78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>__________________________________________________________________________________________</w:t>
            </w:r>
          </w:p>
          <w:p w:rsidR="00AC72F1" w:rsidRDefault="00D137E2" w:rsidP="00F6102A">
            <w:pPr>
              <w:tabs>
                <w:tab w:val="left" w:pos="9720"/>
                <w:tab w:val="left" w:pos="9957"/>
              </w:tabs>
              <w:ind w:left="34" w:right="176" w:hanging="1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AC72F1" w:rsidRPr="00872B62">
              <w:rPr>
                <w:sz w:val="20"/>
              </w:rPr>
              <w:t>ФИО физ. лица или наименование юр.</w:t>
            </w:r>
            <w:r w:rsidR="004C7EDD">
              <w:rPr>
                <w:sz w:val="20"/>
              </w:rPr>
              <w:t xml:space="preserve"> </w:t>
            </w:r>
            <w:r w:rsidR="00AC72F1" w:rsidRPr="00872B62">
              <w:rPr>
                <w:sz w:val="20"/>
              </w:rPr>
              <w:t>лица и ФИО и должность представителя юр.</w:t>
            </w:r>
            <w:r w:rsidR="004C7EDD">
              <w:rPr>
                <w:sz w:val="20"/>
              </w:rPr>
              <w:t xml:space="preserve"> </w:t>
            </w:r>
            <w:proofErr w:type="gramStart"/>
            <w:r w:rsidR="00AC72F1" w:rsidRPr="00872B62">
              <w:rPr>
                <w:sz w:val="20"/>
              </w:rPr>
              <w:t xml:space="preserve">лица, </w:t>
            </w:r>
            <w:r w:rsidR="00F6102A">
              <w:rPr>
                <w:sz w:val="20"/>
              </w:rPr>
              <w:t xml:space="preserve"> </w:t>
            </w:r>
            <w:r w:rsidR="00AC72F1" w:rsidRPr="00872B62">
              <w:rPr>
                <w:sz w:val="20"/>
              </w:rPr>
              <w:t>_</w:t>
            </w:r>
            <w:proofErr w:type="gramEnd"/>
            <w:r w:rsidR="00AC72F1" w:rsidRPr="00872B62">
              <w:rPr>
                <w:sz w:val="20"/>
              </w:rPr>
              <w:t>__________________________________________________________</w:t>
            </w:r>
            <w:r w:rsidR="00F6102A">
              <w:rPr>
                <w:sz w:val="20"/>
              </w:rPr>
              <w:t>_______________________________</w:t>
            </w:r>
            <w:r w:rsidR="00894FD3">
              <w:rPr>
                <w:sz w:val="20"/>
              </w:rPr>
              <w:t>_____</w:t>
            </w:r>
            <w:r w:rsidR="00AC72F1" w:rsidRPr="00872B62">
              <w:rPr>
                <w:sz w:val="20"/>
              </w:rPr>
              <w:t>, сведения о представителе собственника помещения и документе, подтверждающем его полномочия</w:t>
            </w:r>
            <w:r>
              <w:rPr>
                <w:sz w:val="20"/>
              </w:rPr>
              <w:t>)</w:t>
            </w:r>
          </w:p>
          <w:p w:rsidR="00894FD3" w:rsidRPr="00894FD3" w:rsidRDefault="00894FD3" w:rsidP="00894FD3">
            <w:pPr>
              <w:rPr>
                <w:sz w:val="20"/>
              </w:rPr>
            </w:pPr>
            <w:r w:rsidRPr="00894FD3">
              <w:rPr>
                <w:sz w:val="20"/>
              </w:rPr>
              <w:t>помещение</w:t>
            </w:r>
            <w:r w:rsidRPr="00894FD3">
              <w:rPr>
                <w:sz w:val="20"/>
              </w:rPr>
              <w:t xml:space="preserve"> </w:t>
            </w:r>
            <w:proofErr w:type="gramStart"/>
            <w:r w:rsidRPr="00894FD3">
              <w:rPr>
                <w:sz w:val="20"/>
              </w:rPr>
              <w:t xml:space="preserve">№  </w:t>
            </w:r>
            <w:r w:rsidRPr="00894FD3">
              <w:rPr>
                <w:sz w:val="20"/>
              </w:rPr>
              <w:t>_</w:t>
            </w:r>
            <w:proofErr w:type="gramEnd"/>
            <w:r w:rsidRPr="00894FD3">
              <w:rPr>
                <w:sz w:val="20"/>
              </w:rPr>
              <w:t>_____________</w:t>
            </w:r>
          </w:p>
          <w:p w:rsidR="00894FD3" w:rsidRPr="00894FD3" w:rsidRDefault="00D137E2" w:rsidP="00894FD3">
            <w:pPr>
              <w:tabs>
                <w:tab w:val="left" w:pos="7371"/>
              </w:tabs>
              <w:rPr>
                <w:sz w:val="20"/>
              </w:rPr>
            </w:pPr>
            <w:r>
              <w:rPr>
                <w:sz w:val="20"/>
              </w:rPr>
              <w:t>Д</w:t>
            </w:r>
            <w:r w:rsidR="00894FD3" w:rsidRPr="00894FD3">
              <w:rPr>
                <w:sz w:val="20"/>
              </w:rPr>
              <w:t>оля в праве</w:t>
            </w:r>
            <w:r>
              <w:rPr>
                <w:sz w:val="20"/>
              </w:rPr>
              <w:t xml:space="preserve"> собственности на помещение _______________________</w:t>
            </w:r>
          </w:p>
          <w:p w:rsidR="005D2E08" w:rsidRDefault="005D2E08" w:rsidP="005D2E08">
            <w:pPr>
              <w:tabs>
                <w:tab w:val="right" w:pos="9923"/>
              </w:tabs>
              <w:rPr>
                <w:sz w:val="20"/>
              </w:rPr>
            </w:pPr>
            <w:r w:rsidRPr="005D2E08">
              <w:rPr>
                <w:sz w:val="20"/>
              </w:rPr>
              <w:t>Общая площадь находящегося в собс</w:t>
            </w:r>
            <w:r>
              <w:rPr>
                <w:sz w:val="20"/>
              </w:rPr>
              <w:t>твенности помещения составляет_____________</w:t>
            </w:r>
            <w:proofErr w:type="spellStart"/>
            <w:r w:rsidRPr="005D2E08">
              <w:rPr>
                <w:sz w:val="20"/>
              </w:rPr>
              <w:t>кв</w:t>
            </w:r>
            <w:proofErr w:type="spellEnd"/>
            <w:r w:rsidRPr="005D2E08">
              <w:rPr>
                <w:sz w:val="20"/>
              </w:rPr>
              <w:t>. м.</w:t>
            </w:r>
          </w:p>
          <w:p w:rsidR="005D2E08" w:rsidRPr="005D2E08" w:rsidRDefault="005D2E08" w:rsidP="005D2E08">
            <w:pPr>
              <w:rPr>
                <w:sz w:val="20"/>
              </w:rPr>
            </w:pPr>
            <w:r w:rsidRPr="005D2E08">
              <w:rPr>
                <w:sz w:val="20"/>
              </w:rPr>
              <w:t xml:space="preserve">Вид документа, подтверждающего право собственности на </w:t>
            </w:r>
            <w:proofErr w:type="gramStart"/>
            <w:r w:rsidRPr="005D2E08">
              <w:rPr>
                <w:sz w:val="20"/>
              </w:rPr>
              <w:t>помещение:</w:t>
            </w:r>
            <w:r w:rsidRPr="005D2E08">
              <w:rPr>
                <w:sz w:val="20"/>
              </w:rPr>
              <w:t>_</w:t>
            </w:r>
            <w:proofErr w:type="gramEnd"/>
            <w:r w:rsidRPr="005D2E08">
              <w:rPr>
                <w:sz w:val="20"/>
              </w:rPr>
              <w:t>___________________</w:t>
            </w:r>
            <w:r>
              <w:rPr>
                <w:sz w:val="20"/>
              </w:rPr>
              <w:t>________________.</w:t>
            </w:r>
          </w:p>
          <w:p w:rsidR="005D2E08" w:rsidRDefault="005D2E08" w:rsidP="005D2E08">
            <w:pPr>
              <w:rPr>
                <w:sz w:val="20"/>
              </w:rPr>
            </w:pPr>
            <w:r w:rsidRPr="005D2E08">
              <w:rPr>
                <w:sz w:val="20"/>
              </w:rPr>
              <w:t xml:space="preserve">Реквизиты документа, подтверждающего право собственности на </w:t>
            </w:r>
            <w:proofErr w:type="gramStart"/>
            <w:r w:rsidRPr="005D2E08">
              <w:rPr>
                <w:sz w:val="20"/>
              </w:rPr>
              <w:t>помещение</w:t>
            </w:r>
            <w:r w:rsidR="00F6102A">
              <w:rPr>
                <w:sz w:val="20"/>
              </w:rPr>
              <w:t>:_</w:t>
            </w:r>
            <w:proofErr w:type="gramEnd"/>
            <w:r w:rsidR="00F6102A">
              <w:rPr>
                <w:sz w:val="20"/>
              </w:rPr>
              <w:t>______________________________</w:t>
            </w:r>
          </w:p>
          <w:p w:rsidR="00F6102A" w:rsidRPr="005D2E08" w:rsidRDefault="00F6102A" w:rsidP="005D2E08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_________________________________________________________________________________________________.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176" w:hanging="1"/>
              <w:jc w:val="both"/>
              <w:rPr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right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right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3011"/>
                <w:tab w:val="left" w:pos="9720"/>
                <w:tab w:val="left" w:pos="9957"/>
              </w:tabs>
              <w:ind w:left="34" w:right="666" w:hanging="1"/>
              <w:jc w:val="center"/>
              <w:rPr>
                <w:b/>
                <w:i/>
                <w:sz w:val="20"/>
                <w:u w:val="single"/>
              </w:rPr>
            </w:pPr>
            <w:r w:rsidRPr="00872B62">
              <w:rPr>
                <w:b/>
                <w:i/>
                <w:sz w:val="20"/>
                <w:u w:val="single"/>
              </w:rPr>
              <w:t>При голосовании по каждому вопросу выберите только один вариант ответа!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right"/>
              <w:rPr>
                <w:b/>
                <w:sz w:val="20"/>
                <w:u w:val="single"/>
              </w:rPr>
            </w:pPr>
          </w:p>
          <w:p w:rsidR="00AC72F1" w:rsidRPr="00872B62" w:rsidRDefault="00AC72F1" w:rsidP="002A3E6C">
            <w:pPr>
              <w:widowControl/>
              <w:tabs>
                <w:tab w:val="left" w:pos="9720"/>
                <w:tab w:val="left" w:pos="9957"/>
              </w:tabs>
              <w:overflowPunct/>
              <w:autoSpaceDE/>
              <w:autoSpaceDN/>
              <w:adjustRightInd/>
              <w:ind w:right="666"/>
              <w:jc w:val="both"/>
              <w:textAlignment w:val="auto"/>
              <w:rPr>
                <w:sz w:val="20"/>
              </w:rPr>
            </w:pPr>
            <w:r w:rsidRPr="00872B62">
              <w:rPr>
                <w:b/>
                <w:sz w:val="20"/>
              </w:rPr>
              <w:t xml:space="preserve">1.Процедурные вопросы </w:t>
            </w:r>
            <w:r w:rsidRPr="00872B62">
              <w:rPr>
                <w:sz w:val="20"/>
              </w:rPr>
              <w:t>(избрание председателя, секретаря, членов счетной комиссии собрания).</w:t>
            </w:r>
          </w:p>
          <w:p w:rsidR="00AC72F1" w:rsidRPr="00872B62" w:rsidRDefault="00AC72F1" w:rsidP="00E71839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  <w:r w:rsidRPr="00872B62">
              <w:rPr>
                <w:sz w:val="20"/>
              </w:rPr>
              <w:t>Председатель собрания</w:t>
            </w:r>
            <w:r w:rsidRPr="00872B62">
              <w:rPr>
                <w:b/>
                <w:sz w:val="20"/>
              </w:rPr>
              <w:t>: ___________________________________</w:t>
            </w:r>
            <w:r w:rsidR="00E71839" w:rsidRPr="00872B62">
              <w:rPr>
                <w:b/>
                <w:sz w:val="20"/>
              </w:rPr>
              <w:t>____________________________</w:t>
            </w:r>
            <w:r w:rsidRPr="00872B62">
              <w:rPr>
                <w:b/>
                <w:sz w:val="20"/>
              </w:rPr>
              <w:t>_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left="-135" w:right="430" w:firstLine="135"/>
                    <w:rPr>
                      <w:b/>
                      <w:sz w:val="20"/>
                    </w:rPr>
                  </w:pPr>
                </w:p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 xml:space="preserve"> 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Секретарь </w:t>
            </w:r>
            <w:proofErr w:type="gramStart"/>
            <w:r w:rsidRPr="00872B62">
              <w:rPr>
                <w:sz w:val="20"/>
              </w:rPr>
              <w:t>собрания:_</w:t>
            </w:r>
            <w:proofErr w:type="gramEnd"/>
            <w:r w:rsidRPr="00872B62">
              <w:rPr>
                <w:sz w:val="20"/>
              </w:rPr>
              <w:t>________________________________________________________________________________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left="-135" w:right="430" w:firstLine="135"/>
                    <w:rPr>
                      <w:b/>
                      <w:sz w:val="20"/>
                    </w:rPr>
                  </w:pPr>
                </w:p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 xml:space="preserve"> 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p w:rsidR="00AC72F1" w:rsidRPr="00872B62" w:rsidRDefault="004C7EDD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Члены счетной комисс</w:t>
            </w:r>
            <w:r w:rsidR="00AC72F1" w:rsidRPr="00872B62">
              <w:rPr>
                <w:sz w:val="20"/>
              </w:rPr>
              <w:t>ии</w:t>
            </w:r>
            <w:r w:rsidR="00AC72F1" w:rsidRPr="00872B62">
              <w:rPr>
                <w:b/>
                <w:sz w:val="20"/>
              </w:rPr>
              <w:t>: ___________________________________________________________________________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 xml:space="preserve">2. Утверждение </w:t>
            </w:r>
            <w:r w:rsidRPr="00872B62">
              <w:rPr>
                <w:b/>
                <w:bCs/>
                <w:sz w:val="20"/>
              </w:rPr>
              <w:t>перечня работ по капитальному ремонту общего имущества в многоквартирном доме.</w:t>
            </w:r>
          </w:p>
          <w:p w:rsidR="00AC72F1" w:rsidRPr="00872B62" w:rsidRDefault="00AC72F1" w:rsidP="002A3E6C">
            <w:pPr>
              <w:tabs>
                <w:tab w:val="num" w:pos="142"/>
                <w:tab w:val="left" w:pos="9720"/>
                <w:tab w:val="left" w:pos="9957"/>
              </w:tabs>
              <w:ind w:left="34" w:right="220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Предлагается утвердить </w:t>
            </w:r>
            <w:r w:rsidRPr="00872B62">
              <w:rPr>
                <w:bCs/>
                <w:sz w:val="20"/>
              </w:rPr>
              <w:t xml:space="preserve">перечень работ по капитальному ремонту общего имущества в многоквартирном доме в соответствии с перечнем работ, предусмотренным </w:t>
            </w:r>
            <w:r w:rsidR="0032748B" w:rsidRPr="00872B62">
              <w:rPr>
                <w:sz w:val="20"/>
              </w:rPr>
              <w:t>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 Правительства  Красноярского  края  от 27.12.2013 № 709-п, на 2016 год,  утвержденным  постановлением  Правительства  Красноярского  края от 01.10.2015 № 502-п</w:t>
            </w:r>
            <w:r w:rsidR="00844611" w:rsidRPr="00872B62">
              <w:rPr>
                <w:sz w:val="20"/>
              </w:rPr>
              <w:t xml:space="preserve"> (далее – краткосрочный план, утвержденны</w:t>
            </w:r>
            <w:r w:rsidR="00F1598A">
              <w:rPr>
                <w:sz w:val="20"/>
              </w:rPr>
              <w:t>й</w:t>
            </w:r>
            <w:r w:rsidR="00844611" w:rsidRPr="00872B62">
              <w:rPr>
                <w:sz w:val="20"/>
              </w:rPr>
              <w:t xml:space="preserve"> постановлением Правительства Красноярского края от 01.10.2015 № 502-п)</w:t>
            </w:r>
            <w:r w:rsidR="0032748B" w:rsidRPr="00872B62">
              <w:rPr>
                <w:sz w:val="20"/>
              </w:rPr>
              <w:t>,</w:t>
            </w:r>
            <w:r w:rsidRPr="00872B62">
              <w:rPr>
                <w:sz w:val="20"/>
              </w:rPr>
              <w:t xml:space="preserve"> включающий следующие виды работ: </w:t>
            </w:r>
          </w:p>
          <w:p w:rsidR="00AC72F1" w:rsidRPr="00872B62" w:rsidRDefault="00AC72F1" w:rsidP="002A3E6C">
            <w:pPr>
              <w:tabs>
                <w:tab w:val="num" w:pos="142"/>
                <w:tab w:val="left" w:pos="9720"/>
                <w:tab w:val="left" w:pos="9957"/>
              </w:tabs>
              <w:ind w:right="220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______________________________________________________________________________________ ______________________________________________________________________________________. </w:t>
            </w:r>
          </w:p>
          <w:p w:rsidR="00AC72F1" w:rsidRPr="00872B62" w:rsidRDefault="00AC72F1" w:rsidP="002A3E6C">
            <w:pPr>
              <w:tabs>
                <w:tab w:val="num" w:pos="142"/>
                <w:tab w:val="left" w:pos="9720"/>
                <w:tab w:val="left" w:pos="9957"/>
              </w:tabs>
              <w:ind w:left="34" w:right="220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>3 Утверждение смет (-ы) расходов на капитальный ремонт.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Поступило предложение утвердить смету (-ы) расходов на капитальный ремонт общего имущества в многоквартирном доме </w:t>
            </w:r>
            <w:proofErr w:type="gramStart"/>
            <w:r w:rsidRPr="00872B62">
              <w:rPr>
                <w:sz w:val="20"/>
              </w:rPr>
              <w:t>( по</w:t>
            </w:r>
            <w:proofErr w:type="gramEnd"/>
            <w:r w:rsidRPr="00872B62">
              <w:rPr>
                <w:sz w:val="20"/>
              </w:rPr>
              <w:t xml:space="preserve"> видам работ и (или) услуг):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Утвердить смету расходов на проведение капитального ремонта ______________________________ 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center"/>
              <w:rPr>
                <w:sz w:val="20"/>
              </w:rPr>
            </w:pPr>
            <w:r w:rsidRPr="00872B62">
              <w:rPr>
                <w:sz w:val="20"/>
              </w:rPr>
              <w:t xml:space="preserve">                                                                                        (вид работ и (или) </w:t>
            </w:r>
            <w:proofErr w:type="gramStart"/>
            <w:r w:rsidRPr="00872B62">
              <w:rPr>
                <w:sz w:val="20"/>
              </w:rPr>
              <w:t>услуг )</w:t>
            </w:r>
            <w:proofErr w:type="gramEnd"/>
          </w:p>
          <w:p w:rsidR="00AC72F1" w:rsidRPr="00872B62" w:rsidRDefault="00AC72F1" w:rsidP="002A3E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72B62">
              <w:rPr>
                <w:sz w:val="20"/>
              </w:rPr>
              <w:t>_____________________, в сумме ________________________</w:t>
            </w:r>
            <w:r w:rsidRPr="00872B62">
              <w:rPr>
                <w:b/>
                <w:sz w:val="20"/>
              </w:rPr>
              <w:t xml:space="preserve"> </w:t>
            </w:r>
            <w:r w:rsidRPr="00872B62">
              <w:rPr>
                <w:sz w:val="20"/>
              </w:rPr>
              <w:t>(</w:t>
            </w:r>
            <w:proofErr w:type="spellStart"/>
            <w:r w:rsidRPr="00872B62">
              <w:rPr>
                <w:sz w:val="20"/>
              </w:rPr>
              <w:t>руб</w:t>
            </w:r>
            <w:proofErr w:type="spellEnd"/>
            <w:r w:rsidRPr="00872B62">
              <w:rPr>
                <w:sz w:val="20"/>
              </w:rPr>
              <w:t>), согласно стоимости</w:t>
            </w:r>
            <w:r w:rsidR="00844611" w:rsidRPr="00872B62">
              <w:rPr>
                <w:sz w:val="20"/>
                <w:szCs w:val="20"/>
              </w:rPr>
              <w:t xml:space="preserve"> указанной в краткосрочном плане</w:t>
            </w:r>
            <w:r w:rsidR="00713F35" w:rsidRPr="00872B62">
              <w:rPr>
                <w:sz w:val="20"/>
                <w:szCs w:val="20"/>
              </w:rPr>
              <w:t>,  утвержденн</w:t>
            </w:r>
            <w:r w:rsidR="00F1598A">
              <w:rPr>
                <w:sz w:val="20"/>
                <w:szCs w:val="20"/>
              </w:rPr>
              <w:t>о</w:t>
            </w:r>
            <w:r w:rsidR="00713F35" w:rsidRPr="00872B62">
              <w:rPr>
                <w:sz w:val="20"/>
                <w:szCs w:val="20"/>
              </w:rPr>
              <w:t xml:space="preserve">м  постановлением  Правительства  Красноярского  края </w:t>
            </w:r>
            <w:r w:rsidR="00713F35" w:rsidRPr="00872B62">
              <w:rPr>
                <w:color w:val="auto"/>
                <w:sz w:val="20"/>
                <w:szCs w:val="20"/>
              </w:rPr>
              <w:t>от 01.10.2015 № 502-</w:t>
            </w:r>
            <w:r w:rsidR="00713F35" w:rsidRPr="00872B62">
              <w:rPr>
                <w:color w:val="auto"/>
                <w:sz w:val="20"/>
                <w:szCs w:val="20"/>
              </w:rPr>
              <w:lastRenderedPageBreak/>
              <w:t xml:space="preserve">п. Установить, что утверждаемая стоимость </w:t>
            </w:r>
            <w:r w:rsidRPr="00872B62">
              <w:rPr>
                <w:color w:val="auto"/>
                <w:sz w:val="20"/>
                <w:szCs w:val="20"/>
              </w:rPr>
              <w:t>и подлежит корректировке соответствии с технической документацией (проектно-сметной), разработанной на выполнение работ запланированных к выполнению в рамках краткосрочного плана</w:t>
            </w:r>
            <w:r w:rsidR="006E1517" w:rsidRPr="00872B62">
              <w:rPr>
                <w:sz w:val="20"/>
              </w:rPr>
              <w:t xml:space="preserve">, </w:t>
            </w:r>
            <w:r w:rsidR="006E1517" w:rsidRPr="00872B62">
              <w:rPr>
                <w:color w:val="auto"/>
                <w:sz w:val="20"/>
                <w:szCs w:val="20"/>
              </w:rPr>
              <w:t>утвержденного постановлением Правительства Красноярского края от 01.10.2015 № 502-п</w:t>
            </w:r>
            <w:r w:rsidRPr="00872B62">
              <w:rPr>
                <w:color w:val="auto"/>
                <w:sz w:val="20"/>
                <w:szCs w:val="20"/>
              </w:rPr>
              <w:t>.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b/>
                <w:sz w:val="20"/>
              </w:rPr>
            </w:pPr>
            <w:r w:rsidRPr="00872B62">
              <w:rPr>
                <w:sz w:val="20"/>
              </w:rPr>
              <w:t>При этом стоимость работ, скорректированная с учетом разработанной технической документации (проектно-сметной), не может превышать предельную стоимость</w:t>
            </w:r>
            <w:r w:rsidR="00713F35" w:rsidRPr="00872B62">
              <w:rPr>
                <w:sz w:val="20"/>
              </w:rPr>
              <w:t>,</w:t>
            </w:r>
            <w:r w:rsidRPr="00872B62">
              <w:rPr>
                <w:sz w:val="20"/>
              </w:rPr>
              <w:t xml:space="preserve"> указанную в </w:t>
            </w:r>
            <w:r w:rsidR="00DE7DCA" w:rsidRPr="00872B62">
              <w:rPr>
                <w:sz w:val="20"/>
              </w:rPr>
              <w:t>краткосрочном плане</w:t>
            </w:r>
            <w:r w:rsidR="006E1517" w:rsidRPr="00872B62">
              <w:rPr>
                <w:sz w:val="20"/>
              </w:rPr>
              <w:t>, утвержденном постановлением Правительства Красноярского края от 01.10.2015 № 502-п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220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  <w:r w:rsidRPr="00872B62">
              <w:rPr>
                <w:b/>
                <w:sz w:val="20"/>
              </w:rPr>
              <w:t>4. Утверждение сроков проведения капитального ремонта.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34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 Предлагается провести капитальный ремонт </w:t>
            </w:r>
            <w:r w:rsidR="008912E4" w:rsidRPr="00872B62">
              <w:rPr>
                <w:sz w:val="20"/>
              </w:rPr>
              <w:t xml:space="preserve">в сроки установленные </w:t>
            </w:r>
            <w:r w:rsidR="00704B08" w:rsidRPr="00872B62">
              <w:rPr>
                <w:sz w:val="20"/>
              </w:rPr>
              <w:t xml:space="preserve">краткосрочным планом, </w:t>
            </w:r>
            <w:proofErr w:type="gramStart"/>
            <w:r w:rsidR="00704B08" w:rsidRPr="00872B62">
              <w:rPr>
                <w:sz w:val="20"/>
              </w:rPr>
              <w:t>утвержденным  постановлением</w:t>
            </w:r>
            <w:proofErr w:type="gramEnd"/>
            <w:r w:rsidR="00704B08" w:rsidRPr="00872B62">
              <w:rPr>
                <w:sz w:val="20"/>
              </w:rPr>
              <w:t xml:space="preserve">  Правительства  Красноярского  края от 01.10.2015 № 502-п</w:t>
            </w:r>
            <w:r w:rsidRPr="00872B62">
              <w:rPr>
                <w:sz w:val="20"/>
              </w:rPr>
              <w:t>.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num" w:pos="175"/>
                <w:tab w:val="left" w:pos="9214"/>
                <w:tab w:val="left" w:pos="9720"/>
              </w:tabs>
              <w:ind w:left="34" w:right="666" w:hanging="1"/>
              <w:jc w:val="both"/>
              <w:rPr>
                <w:b/>
                <w:bCs/>
                <w:sz w:val="20"/>
              </w:rPr>
            </w:pPr>
          </w:p>
          <w:p w:rsidR="00AC72F1" w:rsidRPr="00872B62" w:rsidRDefault="00AC72F1" w:rsidP="002A3E6C">
            <w:pPr>
              <w:tabs>
                <w:tab w:val="num" w:pos="175"/>
                <w:tab w:val="left" w:pos="9214"/>
                <w:tab w:val="left" w:pos="9720"/>
              </w:tabs>
              <w:ind w:left="34" w:right="666" w:hanging="1"/>
              <w:jc w:val="both"/>
              <w:rPr>
                <w:b/>
                <w:bCs/>
                <w:sz w:val="20"/>
              </w:rPr>
            </w:pPr>
            <w:r w:rsidRPr="00872B62">
              <w:rPr>
                <w:b/>
                <w:bCs/>
                <w:sz w:val="20"/>
              </w:rPr>
              <w:t>5. Утверждение источников финансирования капитального ремонта.</w:t>
            </w:r>
          </w:p>
          <w:p w:rsidR="00AC72F1" w:rsidRPr="00872B62" w:rsidRDefault="00AC72F1" w:rsidP="002A3E6C">
            <w:pPr>
              <w:pStyle w:val="ad"/>
              <w:tabs>
                <w:tab w:val="left" w:pos="9214"/>
                <w:tab w:val="left" w:pos="9720"/>
              </w:tabs>
              <w:spacing w:after="0" w:line="240" w:lineRule="auto"/>
              <w:ind w:left="0" w:right="7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B62">
              <w:rPr>
                <w:rFonts w:ascii="Times New Roman" w:hAnsi="Times New Roman"/>
                <w:bCs/>
                <w:sz w:val="20"/>
                <w:szCs w:val="20"/>
              </w:rPr>
              <w:t xml:space="preserve">Предлагается осуществлять финансирование работ по капитальному ремонту </w:t>
            </w:r>
            <w:r w:rsidR="00713F35" w:rsidRPr="00872B62">
              <w:rPr>
                <w:rFonts w:ascii="Times New Roman" w:hAnsi="Times New Roman"/>
                <w:bCs/>
                <w:sz w:val="20"/>
                <w:szCs w:val="20"/>
              </w:rPr>
              <w:t xml:space="preserve">в рамках краткосрочного плана </w:t>
            </w:r>
            <w:r w:rsidR="00370CDE" w:rsidRPr="00872B62">
              <w:rPr>
                <w:rFonts w:ascii="Times New Roman" w:hAnsi="Times New Roman"/>
                <w:sz w:val="20"/>
                <w:szCs w:val="20"/>
              </w:rPr>
              <w:t>утвержденного постановлением Правительства Красноярского края от 01.10.2015 № 502-</w:t>
            </w:r>
            <w:proofErr w:type="gramStart"/>
            <w:r w:rsidR="00370CDE" w:rsidRPr="00872B62">
              <w:rPr>
                <w:rFonts w:ascii="Times New Roman" w:hAnsi="Times New Roman"/>
                <w:sz w:val="20"/>
                <w:szCs w:val="20"/>
              </w:rPr>
              <w:t xml:space="preserve">п, </w:t>
            </w:r>
            <w:r w:rsidR="00713F35" w:rsidRPr="00872B6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72B62">
              <w:rPr>
                <w:rFonts w:ascii="Times New Roman" w:hAnsi="Times New Roman"/>
                <w:bCs/>
                <w:sz w:val="20"/>
                <w:szCs w:val="20"/>
              </w:rPr>
              <w:t>за</w:t>
            </w:r>
            <w:proofErr w:type="gramEnd"/>
            <w:r w:rsidRPr="00872B62">
              <w:rPr>
                <w:rFonts w:ascii="Times New Roman" w:hAnsi="Times New Roman"/>
                <w:bCs/>
                <w:sz w:val="20"/>
                <w:szCs w:val="20"/>
              </w:rPr>
              <w:t xml:space="preserve"> счет: </w:t>
            </w:r>
          </w:p>
          <w:p w:rsidR="00AC72F1" w:rsidRPr="00872B62" w:rsidRDefault="00AC72F1" w:rsidP="002A3E6C">
            <w:pPr>
              <w:pStyle w:val="ad"/>
              <w:tabs>
                <w:tab w:val="left" w:pos="9214"/>
                <w:tab w:val="left" w:pos="9720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B62">
              <w:rPr>
                <w:rFonts w:ascii="Times New Roman" w:hAnsi="Times New Roman"/>
                <w:sz w:val="20"/>
                <w:szCs w:val="20"/>
              </w:rPr>
              <w:t xml:space="preserve">а) средств фонда капитального ремонта, сформированного за счет взносов на капитальный ремонт собственниками помещений в Вашем доме, перечисленных на__________________________________ </w:t>
            </w:r>
          </w:p>
          <w:p w:rsidR="00AC72F1" w:rsidRPr="00872B62" w:rsidRDefault="00AC72F1" w:rsidP="002A3E6C">
            <w:pPr>
              <w:widowControl/>
              <w:tabs>
                <w:tab w:val="left" w:pos="9214"/>
                <w:tab w:val="left" w:pos="9720"/>
              </w:tabs>
              <w:overflowPunct/>
              <w:ind w:right="176"/>
              <w:jc w:val="both"/>
              <w:textAlignment w:val="auto"/>
              <w:rPr>
                <w:sz w:val="20"/>
              </w:rPr>
            </w:pPr>
            <w:r w:rsidRPr="00872B62">
              <w:rPr>
                <w:sz w:val="20"/>
              </w:rPr>
              <w:t xml:space="preserve"> (счет регионального оператора или </w:t>
            </w:r>
          </w:p>
          <w:p w:rsidR="00AC72F1" w:rsidRPr="00872B62" w:rsidRDefault="00AC72F1" w:rsidP="002A3E6C">
            <w:pPr>
              <w:widowControl/>
              <w:tabs>
                <w:tab w:val="left" w:pos="9214"/>
                <w:tab w:val="left" w:pos="9720"/>
              </w:tabs>
              <w:overflowPunct/>
              <w:ind w:right="79"/>
              <w:jc w:val="both"/>
              <w:textAlignment w:val="auto"/>
              <w:rPr>
                <w:sz w:val="20"/>
              </w:rPr>
            </w:pPr>
            <w:r w:rsidRPr="00872B62">
              <w:rPr>
                <w:sz w:val="20"/>
              </w:rPr>
              <w:t xml:space="preserve">___________________________________________________________________________________, </w:t>
            </w:r>
          </w:p>
          <w:p w:rsidR="00AC72F1" w:rsidRPr="00872B62" w:rsidRDefault="00AC72F1" w:rsidP="002A3E6C">
            <w:pPr>
              <w:widowControl/>
              <w:tabs>
                <w:tab w:val="left" w:pos="9214"/>
              </w:tabs>
              <w:overflowPunct/>
              <w:ind w:right="176"/>
              <w:jc w:val="both"/>
              <w:textAlignment w:val="auto"/>
              <w:rPr>
                <w:sz w:val="20"/>
              </w:rPr>
            </w:pPr>
            <w:r w:rsidRPr="00872B62">
              <w:rPr>
                <w:sz w:val="20"/>
              </w:rPr>
              <w:t xml:space="preserve">специальный счет, владельцем которого является ТСЖ, ЖК, ЖСК или региональный оператор) </w:t>
            </w:r>
          </w:p>
          <w:p w:rsidR="00AC72F1" w:rsidRPr="00872B62" w:rsidRDefault="00AC72F1" w:rsidP="002A3E6C">
            <w:pPr>
              <w:pStyle w:val="ad"/>
              <w:tabs>
                <w:tab w:val="left" w:pos="9214"/>
                <w:tab w:val="left" w:pos="9923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72B62">
              <w:rPr>
                <w:rFonts w:ascii="Times New Roman" w:hAnsi="Times New Roman"/>
                <w:i/>
                <w:sz w:val="20"/>
                <w:szCs w:val="20"/>
              </w:rPr>
              <w:t>а также в случае, если фонд капитального ремонта формируется на счете регионального оператора:</w:t>
            </w:r>
          </w:p>
          <w:p w:rsidR="00AC72F1" w:rsidRPr="00872B62" w:rsidRDefault="00AC72F1" w:rsidP="002A3E6C">
            <w:pPr>
              <w:pStyle w:val="ad"/>
              <w:tabs>
                <w:tab w:val="left" w:pos="9214"/>
                <w:tab w:val="left" w:pos="9923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B62">
              <w:rPr>
                <w:rFonts w:ascii="Times New Roman" w:hAnsi="Times New Roman"/>
                <w:sz w:val="20"/>
                <w:szCs w:val="20"/>
              </w:rPr>
              <w:t>б) средств, полученных региональным оператором от собственников помещений в других домах, формирующих фонды капитального ремонта на счете регионального оператора, привлекаемых на возвратной основе (в случае недостаточности средств, собранных региональным оператором с собственников помещений в Вашем доме).</w:t>
            </w:r>
          </w:p>
          <w:p w:rsidR="00AC72F1" w:rsidRPr="00872B62" w:rsidRDefault="00AC72F1" w:rsidP="002A3E6C">
            <w:pPr>
              <w:pStyle w:val="ad"/>
              <w:tabs>
                <w:tab w:val="left" w:pos="9214"/>
                <w:tab w:val="left" w:pos="9923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num" w:pos="142"/>
                <w:tab w:val="left" w:pos="9214"/>
                <w:tab w:val="left" w:pos="9923"/>
                <w:tab w:val="left" w:pos="9957"/>
              </w:tabs>
              <w:ind w:left="34" w:right="176" w:hanging="1"/>
              <w:jc w:val="both"/>
              <w:rPr>
                <w:sz w:val="20"/>
              </w:rPr>
            </w:pPr>
            <w:r w:rsidRPr="00872B62">
              <w:rPr>
                <w:b/>
                <w:sz w:val="20"/>
              </w:rPr>
              <w:t xml:space="preserve">6. </w:t>
            </w:r>
            <w:r w:rsidRPr="00F1598A">
              <w:rPr>
                <w:b/>
                <w:sz w:val="20"/>
              </w:rPr>
              <w:t xml:space="preserve">Выбор лица, </w:t>
            </w:r>
            <w:r w:rsidR="00E71839" w:rsidRPr="00F1598A">
              <w:rPr>
                <w:rFonts w:eastAsiaTheme="minorHAnsi"/>
                <w:b/>
                <w:sz w:val="20"/>
                <w:lang w:eastAsia="en-US"/>
              </w:rPr>
      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F1598A">
              <w:rPr>
                <w:b/>
                <w:sz w:val="20"/>
              </w:rPr>
              <w:t>.</w:t>
            </w:r>
            <w:r w:rsidRPr="00872B62">
              <w:rPr>
                <w:b/>
                <w:sz w:val="20"/>
              </w:rPr>
              <w:t xml:space="preserve"> </w:t>
            </w:r>
          </w:p>
          <w:p w:rsidR="00AC72F1" w:rsidRPr="00872B62" w:rsidRDefault="00AC72F1" w:rsidP="002A3E6C">
            <w:pPr>
              <w:tabs>
                <w:tab w:val="left" w:pos="9214"/>
                <w:tab w:val="left" w:pos="9923"/>
                <w:tab w:val="left" w:pos="9957"/>
              </w:tabs>
              <w:ind w:left="34" w:right="176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 xml:space="preserve">Предлагается выбрать: 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Cs/>
                <w:sz w:val="20"/>
              </w:rPr>
            </w:pPr>
            <w:r w:rsidRPr="00872B62">
              <w:rPr>
                <w:bCs/>
                <w:sz w:val="20"/>
              </w:rPr>
              <w:t>1) председател</w:t>
            </w:r>
            <w:r w:rsidR="006E1517" w:rsidRPr="00872B62">
              <w:rPr>
                <w:bCs/>
                <w:sz w:val="20"/>
              </w:rPr>
              <w:t>я</w:t>
            </w:r>
            <w:r w:rsidRPr="00872B62">
              <w:rPr>
                <w:bCs/>
                <w:sz w:val="20"/>
              </w:rPr>
              <w:t xml:space="preserve"> Совета многоквартирного дома (</w:t>
            </w:r>
            <w:r w:rsidRPr="00872B62">
              <w:rPr>
                <w:bCs/>
                <w:i/>
                <w:sz w:val="20"/>
              </w:rPr>
              <w:t>для домов, находящихся в управлении управляющих организаций</w:t>
            </w:r>
            <w:r w:rsidRPr="00872B62">
              <w:rPr>
                <w:bCs/>
                <w:sz w:val="20"/>
              </w:rPr>
              <w:t>).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>2) _______________________________ (Ф.И.О. собственника, № помещения);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sz w:val="20"/>
              </w:rPr>
            </w:pPr>
            <w:r w:rsidRPr="00872B62">
              <w:rPr>
                <w:sz w:val="20"/>
              </w:rPr>
              <w:t>3) _______________________________ (Ф.И.О. собственника, № помещения)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center"/>
              <w:rPr>
                <w:sz w:val="20"/>
              </w:rPr>
            </w:pPr>
          </w:p>
          <w:p w:rsidR="00AC72F1" w:rsidRPr="00872B62" w:rsidRDefault="00AC72F1" w:rsidP="002A3E6C">
            <w:pPr>
              <w:ind w:right="-142"/>
              <w:jc w:val="both"/>
              <w:rPr>
                <w:b/>
                <w:color w:val="000000"/>
                <w:sz w:val="20"/>
              </w:rPr>
            </w:pPr>
            <w:r w:rsidRPr="00872B62">
              <w:rPr>
                <w:b/>
                <w:sz w:val="20"/>
              </w:rPr>
              <w:t>7.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      </w:r>
            <w:r w:rsidRPr="00872B62">
              <w:rPr>
                <w:b/>
                <w:color w:val="000000"/>
                <w:sz w:val="20"/>
              </w:rPr>
              <w:t>.</w:t>
            </w:r>
          </w:p>
          <w:p w:rsidR="00AC72F1" w:rsidRPr="00872B62" w:rsidRDefault="00AC72F1" w:rsidP="002A3E6C">
            <w:pPr>
              <w:ind w:right="-142"/>
              <w:jc w:val="both"/>
              <w:rPr>
                <w:color w:val="000000"/>
                <w:sz w:val="20"/>
              </w:rPr>
            </w:pPr>
            <w:r w:rsidRPr="00872B62">
              <w:rPr>
                <w:sz w:val="20"/>
              </w:rPr>
              <w:t>Предлагается 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      </w:r>
            <w:r w:rsidRPr="00872B62">
              <w:rPr>
                <w:color w:val="000000"/>
                <w:sz w:val="20"/>
              </w:rPr>
              <w:t>___________________________________________________________________________________</w:t>
            </w: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center"/>
              <w:rPr>
                <w:b/>
                <w:sz w:val="20"/>
              </w:rPr>
            </w:pPr>
          </w:p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both"/>
              <w:rPr>
                <w:b/>
                <w:sz w:val="20"/>
              </w:rPr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432"/>
              <w:gridCol w:w="2988"/>
              <w:gridCol w:w="432"/>
              <w:gridCol w:w="3690"/>
              <w:gridCol w:w="434"/>
            </w:tblGrid>
            <w:tr w:rsidR="00AC72F1" w:rsidRPr="00872B62" w:rsidTr="002A3E6C">
              <w:trPr>
                <w:trHeight w:val="411"/>
              </w:trPr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684"/>
                      <w:tab w:val="left" w:pos="826"/>
                      <w:tab w:val="left" w:pos="9720"/>
                      <w:tab w:val="left" w:pos="9957"/>
                    </w:tabs>
                    <w:ind w:right="430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8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right"/>
                    <w:rPr>
                      <w:b/>
                      <w:sz w:val="20"/>
                    </w:rPr>
                  </w:pPr>
                  <w:r w:rsidRPr="00872B62">
                    <w:rPr>
                      <w:b/>
                      <w:sz w:val="20"/>
                    </w:rPr>
                    <w:t>«ВОЗДЕРЖАЛСЯ»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C72F1" w:rsidRPr="00872B62" w:rsidRDefault="00AC72F1" w:rsidP="002A3E6C">
                  <w:pPr>
                    <w:tabs>
                      <w:tab w:val="left" w:pos="9720"/>
                      <w:tab w:val="left" w:pos="9957"/>
                    </w:tabs>
                    <w:ind w:left="34" w:right="666" w:hanging="1"/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:rsidR="00AC72F1" w:rsidRPr="00872B62" w:rsidRDefault="00AC72F1" w:rsidP="002A3E6C">
            <w:pPr>
              <w:tabs>
                <w:tab w:val="left" w:pos="9720"/>
                <w:tab w:val="left" w:pos="9957"/>
              </w:tabs>
              <w:ind w:left="34" w:right="666" w:hanging="1"/>
              <w:jc w:val="center"/>
              <w:rPr>
                <w:sz w:val="20"/>
              </w:rPr>
            </w:pPr>
          </w:p>
          <w:p w:rsidR="00AC72F1" w:rsidRPr="00872B62" w:rsidRDefault="00AC72F1" w:rsidP="004A0745">
            <w:pPr>
              <w:tabs>
                <w:tab w:val="left" w:pos="9720"/>
                <w:tab w:val="left" w:pos="9957"/>
              </w:tabs>
              <w:ind w:left="34" w:right="666" w:hanging="1"/>
              <w:jc w:val="center"/>
              <w:rPr>
                <w:b/>
                <w:sz w:val="20"/>
              </w:rPr>
            </w:pPr>
            <w:r w:rsidRPr="00872B62">
              <w:rPr>
                <w:sz w:val="20"/>
              </w:rPr>
              <w:t xml:space="preserve">«____» _______________ 20__ года Ф.И.О.________________________ Подпись _____________ </w:t>
            </w:r>
          </w:p>
        </w:tc>
      </w:tr>
    </w:tbl>
    <w:p w:rsidR="00AC72F1" w:rsidRPr="00872B62" w:rsidRDefault="00AC72F1" w:rsidP="00BE562C">
      <w:pPr>
        <w:pStyle w:val="ae"/>
        <w:jc w:val="right"/>
        <w:rPr>
          <w:b w:val="0"/>
          <w:sz w:val="20"/>
        </w:rPr>
      </w:pPr>
      <w:r w:rsidRPr="00872B62">
        <w:rPr>
          <w:b w:val="0"/>
          <w:sz w:val="20"/>
        </w:rPr>
        <w:lastRenderedPageBreak/>
        <w:br w:type="page"/>
      </w:r>
    </w:p>
    <w:p w:rsidR="00BE562C" w:rsidRPr="00872B62" w:rsidRDefault="00BE562C" w:rsidP="00BE562C">
      <w:pPr>
        <w:pStyle w:val="ae"/>
        <w:jc w:val="right"/>
        <w:rPr>
          <w:b w:val="0"/>
          <w:sz w:val="20"/>
        </w:rPr>
      </w:pPr>
    </w:p>
    <w:p w:rsidR="00BE562C" w:rsidRPr="00872B62" w:rsidRDefault="00BE562C" w:rsidP="00BE562C">
      <w:pPr>
        <w:pStyle w:val="ae"/>
        <w:jc w:val="right"/>
        <w:rPr>
          <w:b w:val="0"/>
          <w:sz w:val="20"/>
        </w:rPr>
      </w:pPr>
    </w:p>
    <w:p w:rsidR="00BE562C" w:rsidRPr="00872B62" w:rsidRDefault="001A05D8" w:rsidP="00BE562C">
      <w:pPr>
        <w:pStyle w:val="ae"/>
        <w:jc w:val="right"/>
        <w:rPr>
          <w:b w:val="0"/>
          <w:sz w:val="20"/>
        </w:rPr>
      </w:pPr>
      <w:r w:rsidRPr="00872B62">
        <w:rPr>
          <w:b w:val="0"/>
          <w:sz w:val="20"/>
        </w:rPr>
        <w:t xml:space="preserve">Приложение </w:t>
      </w:r>
      <w:r w:rsidR="00AC72F1" w:rsidRPr="00872B62">
        <w:rPr>
          <w:b w:val="0"/>
          <w:sz w:val="20"/>
        </w:rPr>
        <w:t>4</w:t>
      </w:r>
      <w:r w:rsidR="00BE562C" w:rsidRPr="00872B62">
        <w:rPr>
          <w:b w:val="0"/>
          <w:sz w:val="20"/>
        </w:rPr>
        <w:t>. Протокол общего собрания собственников</w:t>
      </w:r>
    </w:p>
    <w:p w:rsidR="00BE562C" w:rsidRPr="00872B62" w:rsidRDefault="00BE562C" w:rsidP="00BE562C">
      <w:pPr>
        <w:pStyle w:val="ae"/>
        <w:jc w:val="right"/>
        <w:rPr>
          <w:b w:val="0"/>
          <w:sz w:val="20"/>
        </w:rPr>
      </w:pPr>
      <w:r w:rsidRPr="00872B62">
        <w:rPr>
          <w:b w:val="0"/>
          <w:sz w:val="20"/>
        </w:rPr>
        <w:t xml:space="preserve"> помещений в многоквартирном доме </w:t>
      </w:r>
    </w:p>
    <w:p w:rsidR="00BE562C" w:rsidRPr="00872B62" w:rsidRDefault="00BE562C" w:rsidP="00BE562C">
      <w:pPr>
        <w:pStyle w:val="ae"/>
        <w:rPr>
          <w:sz w:val="20"/>
        </w:rPr>
      </w:pPr>
    </w:p>
    <w:p w:rsidR="00BE562C" w:rsidRPr="00872B62" w:rsidRDefault="00BE562C" w:rsidP="00BE562C">
      <w:pPr>
        <w:pStyle w:val="ae"/>
        <w:rPr>
          <w:sz w:val="20"/>
        </w:rPr>
      </w:pPr>
      <w:r w:rsidRPr="00872B62">
        <w:rPr>
          <w:sz w:val="20"/>
        </w:rPr>
        <w:t xml:space="preserve">ПРОТОКОЛ № </w:t>
      </w:r>
    </w:p>
    <w:p w:rsidR="00BE562C" w:rsidRPr="00872B62" w:rsidRDefault="00BE562C" w:rsidP="00BE562C">
      <w:pPr>
        <w:jc w:val="center"/>
        <w:rPr>
          <w:b/>
          <w:sz w:val="20"/>
        </w:rPr>
      </w:pPr>
      <w:r w:rsidRPr="00872B62">
        <w:rPr>
          <w:b/>
          <w:sz w:val="20"/>
        </w:rPr>
        <w:t>Общего собрания собственников помещений в многоквартирном доме</w:t>
      </w:r>
    </w:p>
    <w:p w:rsidR="00BE562C" w:rsidRPr="00872B62" w:rsidRDefault="00BE562C" w:rsidP="00BE562C">
      <w:pPr>
        <w:jc w:val="center"/>
        <w:rPr>
          <w:b/>
          <w:color w:val="000000"/>
          <w:sz w:val="20"/>
        </w:rPr>
      </w:pPr>
      <w:r w:rsidRPr="00872B62">
        <w:rPr>
          <w:b/>
          <w:sz w:val="20"/>
        </w:rPr>
        <w:t xml:space="preserve">по адресу: </w:t>
      </w:r>
      <w:r w:rsidRPr="00872B62">
        <w:rPr>
          <w:b/>
          <w:color w:val="000000"/>
          <w:sz w:val="20"/>
        </w:rPr>
        <w:t>_____________________________________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</w:p>
    <w:p w:rsidR="00BE562C" w:rsidRPr="00872B62" w:rsidRDefault="00967A9D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____________________</w:t>
      </w:r>
      <w:r w:rsidR="00BE562C" w:rsidRPr="00872B62">
        <w:rPr>
          <w:color w:val="000000"/>
          <w:sz w:val="20"/>
        </w:rPr>
        <w:tab/>
      </w:r>
      <w:r w:rsidR="00BE562C" w:rsidRPr="00872B62">
        <w:rPr>
          <w:color w:val="000000"/>
          <w:sz w:val="20"/>
        </w:rPr>
        <w:tab/>
      </w:r>
      <w:r w:rsidR="00BE562C" w:rsidRPr="00872B62">
        <w:rPr>
          <w:color w:val="000000"/>
          <w:sz w:val="20"/>
        </w:rPr>
        <w:tab/>
      </w:r>
      <w:r w:rsidR="00BE562C" w:rsidRPr="00872B62">
        <w:rPr>
          <w:color w:val="000000"/>
          <w:sz w:val="20"/>
        </w:rPr>
        <w:tab/>
      </w:r>
      <w:r w:rsidR="00425F81" w:rsidRPr="00872B62">
        <w:rPr>
          <w:color w:val="000000"/>
          <w:sz w:val="20"/>
        </w:rPr>
        <w:t xml:space="preserve"> </w:t>
      </w:r>
      <w:r w:rsidR="00BE562C" w:rsidRPr="00872B62">
        <w:rPr>
          <w:color w:val="000000"/>
          <w:sz w:val="20"/>
        </w:rPr>
        <w:tab/>
      </w:r>
      <w:r w:rsidR="00BE562C" w:rsidRPr="00872B62">
        <w:rPr>
          <w:color w:val="000000"/>
          <w:sz w:val="20"/>
        </w:rPr>
        <w:tab/>
      </w:r>
      <w:r w:rsidR="00AF45AC" w:rsidRPr="00872B62">
        <w:rPr>
          <w:color w:val="000000"/>
          <w:sz w:val="20"/>
        </w:rPr>
        <w:tab/>
      </w:r>
      <w:r w:rsidR="00AF45AC" w:rsidRPr="00872B62">
        <w:rPr>
          <w:color w:val="000000"/>
          <w:sz w:val="20"/>
        </w:rPr>
        <w:tab/>
      </w:r>
      <w:r w:rsidR="00425F81" w:rsidRPr="00872B62">
        <w:rPr>
          <w:color w:val="000000"/>
          <w:sz w:val="20"/>
        </w:rPr>
        <w:t xml:space="preserve"> </w:t>
      </w:r>
      <w:r w:rsidR="00BE562C" w:rsidRPr="00872B62">
        <w:rPr>
          <w:color w:val="000000"/>
          <w:sz w:val="20"/>
        </w:rPr>
        <w:t>_____________20__ года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Место проведения собрания ____________________________________________________________</w:t>
      </w:r>
      <w:r w:rsidR="00F5634C" w:rsidRPr="00872B62">
        <w:rPr>
          <w:color w:val="000000"/>
          <w:sz w:val="20"/>
        </w:rPr>
        <w:t>____________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Время проведения собрания ____________________________________________________________</w:t>
      </w:r>
      <w:r w:rsidR="00F5634C" w:rsidRPr="00872B62">
        <w:rPr>
          <w:color w:val="000000"/>
          <w:sz w:val="20"/>
        </w:rPr>
        <w:t>____________</w:t>
      </w:r>
    </w:p>
    <w:p w:rsidR="00BE562C" w:rsidRPr="00872B62" w:rsidRDefault="00BE562C" w:rsidP="00F5634C">
      <w:pPr>
        <w:pStyle w:val="ConsPlusNormal"/>
        <w:jc w:val="both"/>
        <w:rPr>
          <w:rFonts w:ascii="Times New Roman" w:hAnsi="Times New Roman" w:cs="Times New Roman"/>
        </w:rPr>
      </w:pPr>
      <w:r w:rsidRPr="00872B62">
        <w:rPr>
          <w:rFonts w:ascii="Times New Roman" w:hAnsi="Times New Roman" w:cs="Times New Roman"/>
          <w:color w:val="000000"/>
        </w:rPr>
        <w:t>(для собрания</w:t>
      </w:r>
      <w:r w:rsidR="00450D15" w:rsidRPr="00872B62">
        <w:rPr>
          <w:rFonts w:ascii="Times New Roman" w:hAnsi="Times New Roman" w:cs="Times New Roman"/>
          <w:color w:val="000000"/>
        </w:rPr>
        <w:t xml:space="preserve"> в форме </w:t>
      </w:r>
      <w:r w:rsidRPr="00872B62">
        <w:rPr>
          <w:rFonts w:ascii="Times New Roman" w:hAnsi="Times New Roman" w:cs="Times New Roman"/>
          <w:color w:val="000000"/>
        </w:rPr>
        <w:t>заочного голосования указывается период проведения голосования</w:t>
      </w:r>
      <w:r w:rsidR="00F5634C" w:rsidRPr="00872B62">
        <w:rPr>
          <w:rFonts w:ascii="Times New Roman" w:hAnsi="Times New Roman" w:cs="Times New Roman"/>
        </w:rPr>
        <w:t>;</w:t>
      </w:r>
      <w:r w:rsidR="00450D15" w:rsidRPr="00872B62">
        <w:rPr>
          <w:rFonts w:ascii="Times New Roman" w:hAnsi="Times New Roman" w:cs="Times New Roman"/>
        </w:rPr>
        <w:t xml:space="preserve"> для собрания </w:t>
      </w:r>
      <w:r w:rsidR="00450D15" w:rsidRPr="00872B62">
        <w:rPr>
          <w:rFonts w:ascii="Times New Roman" w:hAnsi="Times New Roman" w:cs="Times New Roman"/>
          <w:color w:val="000000"/>
        </w:rPr>
        <w:t>в форме очно-заочного</w:t>
      </w:r>
      <w:r w:rsidR="00450D15" w:rsidRPr="00872B62">
        <w:rPr>
          <w:rFonts w:ascii="Times New Roman" w:hAnsi="Times New Roman" w:cs="Times New Roman"/>
        </w:rPr>
        <w:t xml:space="preserve"> голосования указывается дата</w:t>
      </w:r>
      <w:r w:rsidR="00AF45AC" w:rsidRPr="00872B62">
        <w:rPr>
          <w:rFonts w:ascii="Times New Roman" w:hAnsi="Times New Roman" w:cs="Times New Roman"/>
        </w:rPr>
        <w:t xml:space="preserve"> и </w:t>
      </w:r>
      <w:r w:rsidR="00450D15" w:rsidRPr="00872B62">
        <w:rPr>
          <w:rFonts w:ascii="Times New Roman" w:hAnsi="Times New Roman" w:cs="Times New Roman"/>
        </w:rPr>
        <w:t>время обсуждения вопросов повестки дня и принятия решений</w:t>
      </w:r>
      <w:r w:rsidR="00AF45AC" w:rsidRPr="00872B62">
        <w:rPr>
          <w:rFonts w:ascii="Times New Roman" w:hAnsi="Times New Roman" w:cs="Times New Roman"/>
        </w:rPr>
        <w:t xml:space="preserve">, а также </w:t>
      </w:r>
      <w:r w:rsidR="00F5634C" w:rsidRPr="00872B62">
        <w:rPr>
          <w:rFonts w:ascii="Times New Roman" w:hAnsi="Times New Roman" w:cs="Times New Roman"/>
        </w:rPr>
        <w:t>период</w:t>
      </w:r>
      <w:r w:rsidR="00AF45AC" w:rsidRPr="00872B62">
        <w:rPr>
          <w:rFonts w:ascii="Times New Roman" w:hAnsi="Times New Roman" w:cs="Times New Roman"/>
        </w:rPr>
        <w:t xml:space="preserve"> </w:t>
      </w:r>
      <w:r w:rsidR="00F5634C" w:rsidRPr="00872B62">
        <w:rPr>
          <w:rFonts w:ascii="Times New Roman" w:hAnsi="Times New Roman" w:cs="Times New Roman"/>
        </w:rPr>
        <w:t xml:space="preserve">проведения голосования путем </w:t>
      </w:r>
      <w:r w:rsidR="00AF45AC" w:rsidRPr="00872B62">
        <w:rPr>
          <w:rFonts w:ascii="Times New Roman" w:hAnsi="Times New Roman" w:cs="Times New Roman"/>
        </w:rPr>
        <w:t>передачи решений со</w:t>
      </w:r>
      <w:r w:rsidR="00F5634C" w:rsidRPr="00872B62">
        <w:rPr>
          <w:rFonts w:ascii="Times New Roman" w:hAnsi="Times New Roman" w:cs="Times New Roman"/>
        </w:rPr>
        <w:t>бственников</w:t>
      </w:r>
      <w:r w:rsidRPr="00872B62">
        <w:rPr>
          <w:rFonts w:ascii="Times New Roman" w:hAnsi="Times New Roman" w:cs="Times New Roman"/>
          <w:color w:val="000000"/>
        </w:rPr>
        <w:t>)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Собрание проведено в очной форме (в форме заочного</w:t>
      </w:r>
      <w:r w:rsidR="007D2440" w:rsidRPr="00872B62">
        <w:rPr>
          <w:color w:val="000000"/>
          <w:sz w:val="20"/>
        </w:rPr>
        <w:t>, очно-заочного голосования</w:t>
      </w:r>
      <w:r w:rsidRPr="00872B62">
        <w:rPr>
          <w:color w:val="000000"/>
          <w:sz w:val="20"/>
        </w:rPr>
        <w:t>).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Общая площадь жилых и нежилых помещений в многоквартирном доме, находящихся в собственности физических и (или) юридических лиц,</w:t>
      </w:r>
      <w:r w:rsidR="00A61CCF" w:rsidRPr="00872B62"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составляет _________кв.</w:t>
      </w:r>
      <w:r w:rsidR="004C7EDD"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Присутствуют собственники помещений общей площадью ____________ кв.</w:t>
      </w:r>
      <w:r w:rsidR="004C7EDD"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м., что составляет _______</w:t>
      </w:r>
      <w:r w:rsidR="00F1598A">
        <w:rPr>
          <w:color w:val="000000"/>
          <w:sz w:val="20"/>
        </w:rPr>
        <w:t>%</w:t>
      </w:r>
      <w:r w:rsidR="00A61CCF" w:rsidRPr="00872B62"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от площади жилых и нежилых помещений в многоквартирном доме. Кворум имеется. Собрание правомочно.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 xml:space="preserve">Интересы </w:t>
      </w:r>
      <w:r w:rsidR="00967A9D" w:rsidRPr="00872B62">
        <w:rPr>
          <w:color w:val="000000"/>
          <w:sz w:val="20"/>
        </w:rPr>
        <w:t>муниципального образования</w:t>
      </w:r>
      <w:r w:rsidRPr="00872B62">
        <w:rPr>
          <w:color w:val="000000"/>
          <w:sz w:val="20"/>
        </w:rPr>
        <w:t>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</w:t>
      </w:r>
      <w:r w:rsidR="00425F81" w:rsidRPr="00872B62">
        <w:rPr>
          <w:color w:val="000000"/>
          <w:sz w:val="20"/>
        </w:rPr>
        <w:t xml:space="preserve"> </w:t>
      </w:r>
      <w:r w:rsidR="008B65CE" w:rsidRPr="00872B62">
        <w:rPr>
          <w:color w:val="000000"/>
          <w:sz w:val="20"/>
        </w:rPr>
        <w:t>муниципального образования</w:t>
      </w:r>
      <w:r w:rsidRPr="00872B62">
        <w:rPr>
          <w:color w:val="000000"/>
          <w:sz w:val="20"/>
        </w:rPr>
        <w:t>.</w:t>
      </w:r>
    </w:p>
    <w:p w:rsidR="00BE562C" w:rsidRPr="00872B62" w:rsidRDefault="00BE562C" w:rsidP="00BE562C">
      <w:pPr>
        <w:ind w:right="-142"/>
        <w:jc w:val="center"/>
        <w:rPr>
          <w:b/>
          <w:bCs/>
          <w:sz w:val="20"/>
          <w:u w:val="single"/>
        </w:rPr>
      </w:pPr>
    </w:p>
    <w:p w:rsidR="00BE562C" w:rsidRPr="00872B62" w:rsidRDefault="00BE562C" w:rsidP="00BE562C">
      <w:pPr>
        <w:ind w:right="-142"/>
        <w:jc w:val="center"/>
        <w:rPr>
          <w:b/>
          <w:bCs/>
          <w:sz w:val="20"/>
          <w:u w:val="single"/>
        </w:rPr>
      </w:pPr>
      <w:r w:rsidRPr="00872B62">
        <w:rPr>
          <w:b/>
          <w:bCs/>
          <w:sz w:val="20"/>
          <w:u w:val="single"/>
        </w:rPr>
        <w:t>Повестка дня общего собрания собственников помещений</w:t>
      </w:r>
    </w:p>
    <w:p w:rsidR="00BE562C" w:rsidRPr="00872B62" w:rsidRDefault="00BE562C" w:rsidP="00BE562C">
      <w:pPr>
        <w:ind w:right="-142"/>
        <w:jc w:val="both"/>
        <w:rPr>
          <w:b/>
          <w:bCs/>
          <w:sz w:val="20"/>
          <w:u w:val="single"/>
        </w:rPr>
      </w:pPr>
    </w:p>
    <w:p w:rsidR="00BE562C" w:rsidRPr="00872B62" w:rsidRDefault="00BE562C" w:rsidP="00BE562C">
      <w:pPr>
        <w:widowControl/>
        <w:tabs>
          <w:tab w:val="left" w:pos="142"/>
          <w:tab w:val="left" w:pos="284"/>
        </w:tabs>
        <w:overflowPunct/>
        <w:autoSpaceDE/>
        <w:autoSpaceDN/>
        <w:adjustRightInd/>
        <w:ind w:right="-142"/>
        <w:jc w:val="both"/>
        <w:textAlignment w:val="auto"/>
        <w:rPr>
          <w:sz w:val="20"/>
        </w:rPr>
      </w:pPr>
      <w:r w:rsidRPr="00872B62">
        <w:rPr>
          <w:b/>
          <w:sz w:val="20"/>
        </w:rPr>
        <w:t>1.Процедурные вопросы</w:t>
      </w:r>
      <w:r w:rsidRPr="00872B62">
        <w:rPr>
          <w:sz w:val="20"/>
        </w:rPr>
        <w:t xml:space="preserve"> (избрание председателя, секретаря, счетной комиссии собрания).</w:t>
      </w: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2. Утверждение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bCs/>
          <w:sz w:val="20"/>
        </w:rPr>
        <w:t>перечня работ по капитальному ремонту общего имущества в многоквартирном доме</w:t>
      </w:r>
      <w:r w:rsidRPr="00872B62">
        <w:rPr>
          <w:b/>
          <w:sz w:val="20"/>
        </w:rPr>
        <w:t>.</w:t>
      </w: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bCs/>
          <w:sz w:val="20"/>
        </w:rPr>
      </w:pPr>
      <w:r w:rsidRPr="00872B62">
        <w:rPr>
          <w:b/>
          <w:sz w:val="20"/>
        </w:rPr>
        <w:t>3.</w:t>
      </w:r>
      <w:r w:rsidRPr="00872B62">
        <w:rPr>
          <w:b/>
          <w:bCs/>
          <w:sz w:val="20"/>
        </w:rPr>
        <w:t xml:space="preserve"> Утверждение сметы расходов на капитальный ремонт.</w:t>
      </w: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bCs/>
          <w:sz w:val="20"/>
        </w:rPr>
      </w:pPr>
      <w:r w:rsidRPr="00872B62">
        <w:rPr>
          <w:b/>
          <w:bCs/>
          <w:sz w:val="20"/>
        </w:rPr>
        <w:t>4. Утверждение</w:t>
      </w:r>
      <w:r w:rsidR="00A61CCF" w:rsidRPr="00872B62">
        <w:rPr>
          <w:b/>
          <w:bCs/>
          <w:sz w:val="20"/>
        </w:rPr>
        <w:t xml:space="preserve"> </w:t>
      </w:r>
      <w:r w:rsidRPr="00872B62">
        <w:rPr>
          <w:b/>
          <w:bCs/>
          <w:sz w:val="20"/>
        </w:rPr>
        <w:t>сроков проведения капитального ремонта.</w:t>
      </w:r>
    </w:p>
    <w:p w:rsidR="00BE562C" w:rsidRPr="00F1598A" w:rsidRDefault="00BE562C" w:rsidP="00BE562C">
      <w:pPr>
        <w:tabs>
          <w:tab w:val="num" w:pos="142"/>
        </w:tabs>
        <w:ind w:right="-142"/>
        <w:jc w:val="both"/>
        <w:rPr>
          <w:b/>
          <w:bCs/>
          <w:sz w:val="20"/>
        </w:rPr>
      </w:pPr>
      <w:r w:rsidRPr="00872B62">
        <w:rPr>
          <w:b/>
          <w:bCs/>
          <w:sz w:val="20"/>
        </w:rPr>
        <w:t xml:space="preserve">5. </w:t>
      </w:r>
      <w:r w:rsidRPr="00F1598A">
        <w:rPr>
          <w:b/>
          <w:bCs/>
          <w:sz w:val="20"/>
        </w:rPr>
        <w:t>Утверждение источников финансирования капитального ремонта.</w:t>
      </w:r>
    </w:p>
    <w:p w:rsidR="00BE562C" w:rsidRPr="00F1598A" w:rsidRDefault="00BE562C" w:rsidP="00BE562C">
      <w:pPr>
        <w:ind w:right="-142"/>
        <w:jc w:val="both"/>
        <w:rPr>
          <w:b/>
          <w:sz w:val="20"/>
        </w:rPr>
      </w:pPr>
      <w:r w:rsidRPr="00F1598A">
        <w:rPr>
          <w:b/>
          <w:sz w:val="20"/>
        </w:rPr>
        <w:t xml:space="preserve">6. Выбор лица, </w:t>
      </w:r>
      <w:r w:rsidR="00370CDE" w:rsidRPr="00F1598A">
        <w:rPr>
          <w:rFonts w:eastAsiaTheme="minorHAnsi"/>
          <w:b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</w:t>
      </w:r>
      <w:r w:rsidRPr="00F1598A">
        <w:rPr>
          <w:b/>
          <w:sz w:val="20"/>
        </w:rPr>
        <w:t>.</w:t>
      </w:r>
    </w:p>
    <w:p w:rsidR="005649DF" w:rsidRPr="00F1598A" w:rsidRDefault="005649DF" w:rsidP="005649DF">
      <w:pPr>
        <w:ind w:right="-142"/>
        <w:jc w:val="both"/>
        <w:rPr>
          <w:b/>
          <w:color w:val="000000"/>
          <w:sz w:val="20"/>
        </w:rPr>
      </w:pPr>
      <w:r w:rsidRPr="00F1598A">
        <w:rPr>
          <w:b/>
          <w:sz w:val="20"/>
        </w:rPr>
        <w:t>7.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F1598A">
        <w:rPr>
          <w:b/>
          <w:color w:val="000000"/>
          <w:sz w:val="20"/>
        </w:rPr>
        <w:t>.</w:t>
      </w:r>
    </w:p>
    <w:p w:rsidR="00DD65B8" w:rsidRDefault="00DD65B8" w:rsidP="00BE562C">
      <w:pPr>
        <w:ind w:right="-142"/>
        <w:jc w:val="both"/>
        <w:rPr>
          <w:sz w:val="20"/>
        </w:rPr>
      </w:pPr>
    </w:p>
    <w:p w:rsidR="00F1598A" w:rsidRDefault="00F1598A" w:rsidP="00F1598A">
      <w:pPr>
        <w:ind w:right="-142"/>
        <w:jc w:val="center"/>
        <w:rPr>
          <w:b/>
          <w:sz w:val="20"/>
        </w:rPr>
      </w:pPr>
      <w:r w:rsidRPr="00F1598A">
        <w:rPr>
          <w:b/>
          <w:sz w:val="20"/>
        </w:rPr>
        <w:t>РЕШЕНИЯ:</w:t>
      </w:r>
    </w:p>
    <w:p w:rsidR="00606DA0" w:rsidRPr="00F1598A" w:rsidRDefault="00606DA0" w:rsidP="00F1598A">
      <w:pPr>
        <w:ind w:right="-142"/>
        <w:jc w:val="center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 xml:space="preserve">1. Процедурные вопросы </w:t>
      </w:r>
      <w:r w:rsidRPr="00872B62">
        <w:rPr>
          <w:sz w:val="20"/>
        </w:rPr>
        <w:t>(избрание председателя,</w:t>
      </w:r>
      <w:r w:rsidR="00A61CCF" w:rsidRPr="00872B62">
        <w:rPr>
          <w:sz w:val="20"/>
        </w:rPr>
        <w:t xml:space="preserve"> </w:t>
      </w:r>
      <w:r w:rsidRPr="00872B62">
        <w:rPr>
          <w:sz w:val="20"/>
        </w:rPr>
        <w:t>секретаря, счетной комиссии собрания</w:t>
      </w:r>
      <w:r w:rsidRPr="00872B62">
        <w:rPr>
          <w:b/>
          <w:sz w:val="20"/>
        </w:rPr>
        <w:t>).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sz w:val="20"/>
        </w:rPr>
        <w:t>Были предложены следующие кандидатуры для избрания их в качестве председателя, секретаря, счетной комиссии</w:t>
      </w:r>
      <w:r w:rsidR="00A61CCF" w:rsidRPr="00872B62">
        <w:rPr>
          <w:sz w:val="20"/>
        </w:rPr>
        <w:t xml:space="preserve"> </w:t>
      </w:r>
      <w:r w:rsidRPr="00872B62">
        <w:rPr>
          <w:sz w:val="20"/>
        </w:rPr>
        <w:t xml:space="preserve">настоящего собрания: председатель собрания – </w:t>
      </w:r>
      <w:r w:rsidRPr="00872B62">
        <w:rPr>
          <w:color w:val="000000"/>
          <w:sz w:val="20"/>
        </w:rPr>
        <w:t>Ф.И.О. ___________________, секретарь Ф.И.О.______________________, члены счетной комиссии Ф.И.О. _________________</w:t>
      </w:r>
      <w:r w:rsidR="00425F81" w:rsidRPr="00872B62"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________________________________________________________________________________.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ГОЛОСОВАЛИ ЗА ДАННОЕ ПРЕДЛОЖЕНИЕ: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Председатель</w:t>
      </w:r>
      <w:r w:rsidRPr="00872B62">
        <w:rPr>
          <w:sz w:val="20"/>
        </w:rPr>
        <w:tab/>
        <w:t>собрания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Секретарь собрания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  <w:t>За – _____________ %</w:t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 ___________%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Воздержались – ____________ %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>Воздержались – _____________ %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Члены счетной комиссии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b/>
          <w:color w:val="000000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</w:p>
    <w:p w:rsidR="00BE562C" w:rsidRPr="00872B62" w:rsidRDefault="00BE562C" w:rsidP="00BE562C">
      <w:pPr>
        <w:ind w:right="-142"/>
        <w:jc w:val="both"/>
        <w:rPr>
          <w:b/>
          <w:color w:val="000000"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color w:val="000000"/>
          <w:sz w:val="20"/>
        </w:rPr>
      </w:pPr>
      <w:r w:rsidRPr="00872B62">
        <w:rPr>
          <w:b/>
          <w:color w:val="000000"/>
          <w:sz w:val="20"/>
        </w:rPr>
        <w:t xml:space="preserve">ПРИНЯЛИ РЕШЕНИЕ: 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Председателем собрания избран – Ф.И.О._________________________, секретарем собрания избрана – Ф.И.О._________________________, членами счетной комиссии избраны -______________________ Ф.И.О.___________________________________________________________________________.</w:t>
      </w: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lastRenderedPageBreak/>
        <w:t>2. Утверждение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bCs/>
          <w:sz w:val="20"/>
        </w:rPr>
        <w:t>перечня работ и (или) услуг по капитальному ремонту общего имущества</w:t>
      </w:r>
      <w:r w:rsidR="00425F81" w:rsidRPr="00872B62">
        <w:rPr>
          <w:b/>
          <w:bCs/>
          <w:sz w:val="20"/>
        </w:rPr>
        <w:t xml:space="preserve"> </w:t>
      </w:r>
      <w:r w:rsidRPr="00872B62">
        <w:rPr>
          <w:b/>
          <w:bCs/>
          <w:sz w:val="20"/>
        </w:rPr>
        <w:t>в многоквартирном доме</w:t>
      </w:r>
      <w:r w:rsidRPr="00872B62">
        <w:rPr>
          <w:b/>
          <w:sz w:val="20"/>
        </w:rPr>
        <w:t>.</w:t>
      </w:r>
    </w:p>
    <w:p w:rsidR="00A04E1F" w:rsidRPr="00872B62" w:rsidRDefault="00BE562C" w:rsidP="00BE562C">
      <w:pPr>
        <w:tabs>
          <w:tab w:val="num" w:pos="142"/>
        </w:tabs>
        <w:ind w:right="-142"/>
        <w:jc w:val="both"/>
        <w:rPr>
          <w:sz w:val="20"/>
        </w:rPr>
      </w:pPr>
      <w:r w:rsidRPr="00872B62">
        <w:rPr>
          <w:sz w:val="20"/>
        </w:rPr>
        <w:t>Поступило предложение утвердить</w:t>
      </w:r>
      <w:r w:rsidR="00A61CCF" w:rsidRPr="00872B62">
        <w:rPr>
          <w:sz w:val="20"/>
        </w:rPr>
        <w:t xml:space="preserve"> </w:t>
      </w:r>
      <w:r w:rsidRPr="00872B62">
        <w:rPr>
          <w:bCs/>
          <w:sz w:val="20"/>
        </w:rPr>
        <w:t>перечень работ и (или) услуг по капитальному ремонту общего имущества в многоквартирном доме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в соответствии с перечнем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работ,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предусмотренны</w:t>
      </w:r>
      <w:r w:rsidR="00A04E1F" w:rsidRPr="00872B62">
        <w:rPr>
          <w:bCs/>
          <w:sz w:val="20"/>
        </w:rPr>
        <w:t>м</w:t>
      </w:r>
      <w:r w:rsidRPr="00872B62">
        <w:rPr>
          <w:b/>
          <w:bCs/>
          <w:sz w:val="20"/>
        </w:rPr>
        <w:t xml:space="preserve"> </w:t>
      </w:r>
      <w:r w:rsidR="004A0745" w:rsidRPr="00872B62">
        <w:rPr>
          <w:sz w:val="20"/>
        </w:rPr>
        <w:t xml:space="preserve">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 Правительства  Красноярского  края  от 27.12.2013 № 709-п, на 2016 год,  утвержденным  постановлением  Правительства  Красноярского  края от 01.10.2015 № 502-п (далее – краткосрочный </w:t>
      </w:r>
      <w:r w:rsidR="00DE7DCA" w:rsidRPr="00872B62">
        <w:rPr>
          <w:sz w:val="20"/>
        </w:rPr>
        <w:t>план, утвержденны</w:t>
      </w:r>
      <w:r w:rsidR="00606DA0">
        <w:rPr>
          <w:sz w:val="20"/>
        </w:rPr>
        <w:t>й</w:t>
      </w:r>
      <w:r w:rsidR="00DE7DCA" w:rsidRPr="00872B62">
        <w:rPr>
          <w:sz w:val="20"/>
        </w:rPr>
        <w:t xml:space="preserve"> постановлением Правительства Красноярского края от 01.10.2015 № 502-п</w:t>
      </w:r>
      <w:r w:rsidR="004A0745" w:rsidRPr="00872B62">
        <w:rPr>
          <w:sz w:val="20"/>
        </w:rPr>
        <w:t>)</w:t>
      </w:r>
      <w:r w:rsidRPr="00872B62">
        <w:rPr>
          <w:sz w:val="20"/>
        </w:rPr>
        <w:t>, включающий следующие виды работ:</w:t>
      </w: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sz w:val="20"/>
        </w:rPr>
      </w:pPr>
      <w:r w:rsidRPr="00872B62">
        <w:rPr>
          <w:sz w:val="20"/>
        </w:rPr>
        <w:t xml:space="preserve">________________________________________________________________________________. 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ИТОГИ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ГОЛОСОВАНИЯ: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ПРИНЯЛИ РЕШЕНИЕ: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Утвердить</w:t>
      </w:r>
      <w:r w:rsidR="00A61CCF" w:rsidRPr="00872B62">
        <w:rPr>
          <w:sz w:val="20"/>
        </w:rPr>
        <w:t xml:space="preserve"> </w:t>
      </w:r>
      <w:r w:rsidRPr="00872B62">
        <w:rPr>
          <w:bCs/>
          <w:sz w:val="20"/>
        </w:rPr>
        <w:t>перечень работ и (или) услуг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по капитальному ремонту общего имущества</w:t>
      </w:r>
      <w:r w:rsidR="00425F81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в многоквартирном доме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в соответствии с перечнем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работ,</w:t>
      </w:r>
      <w:r w:rsidR="00A61CCF" w:rsidRPr="00872B62">
        <w:rPr>
          <w:bCs/>
          <w:sz w:val="20"/>
        </w:rPr>
        <w:t xml:space="preserve"> </w:t>
      </w:r>
      <w:r w:rsidRPr="00872B62">
        <w:rPr>
          <w:bCs/>
          <w:sz w:val="20"/>
        </w:rPr>
        <w:t>предусмотренны</w:t>
      </w:r>
      <w:r w:rsidR="00AA383F" w:rsidRPr="00872B62">
        <w:rPr>
          <w:bCs/>
          <w:sz w:val="20"/>
        </w:rPr>
        <w:t>м</w:t>
      </w:r>
      <w:r w:rsidRPr="00872B62">
        <w:rPr>
          <w:b/>
          <w:bCs/>
          <w:sz w:val="20"/>
        </w:rPr>
        <w:t xml:space="preserve"> </w:t>
      </w:r>
      <w:r w:rsidR="004A0745" w:rsidRPr="00872B62">
        <w:rPr>
          <w:sz w:val="20"/>
        </w:rPr>
        <w:t xml:space="preserve">краткосрочным планом, </w:t>
      </w:r>
      <w:r w:rsidR="006E1517" w:rsidRPr="00872B62">
        <w:rPr>
          <w:sz w:val="20"/>
        </w:rPr>
        <w:t xml:space="preserve">утвержденным </w:t>
      </w:r>
      <w:proofErr w:type="gramStart"/>
      <w:r w:rsidR="004A0745" w:rsidRPr="00872B62">
        <w:rPr>
          <w:sz w:val="20"/>
        </w:rPr>
        <w:t>постановлением  Правительства</w:t>
      </w:r>
      <w:proofErr w:type="gramEnd"/>
      <w:r w:rsidR="004A0745" w:rsidRPr="00872B62">
        <w:rPr>
          <w:sz w:val="20"/>
        </w:rPr>
        <w:t xml:space="preserve">  Красноярского  края от 01.10.2015 № 502-п</w:t>
      </w:r>
      <w:r w:rsidRPr="00872B62">
        <w:rPr>
          <w:sz w:val="20"/>
        </w:rPr>
        <w:t xml:space="preserve">. 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3. Утверждение смет (-ы) расходов на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капитальный ремонт.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053F65" w:rsidRPr="00872B62" w:rsidRDefault="00BE562C" w:rsidP="009F6473">
      <w:pPr>
        <w:tabs>
          <w:tab w:val="left" w:pos="9356"/>
          <w:tab w:val="left" w:pos="9957"/>
        </w:tabs>
        <w:ind w:left="34" w:right="220" w:hanging="1"/>
        <w:jc w:val="both"/>
        <w:rPr>
          <w:sz w:val="20"/>
        </w:rPr>
      </w:pPr>
      <w:r w:rsidRPr="00872B62">
        <w:rPr>
          <w:sz w:val="20"/>
        </w:rPr>
        <w:t xml:space="preserve">Поступило предложение </w:t>
      </w:r>
      <w:r w:rsidR="00053F65" w:rsidRPr="00872B62">
        <w:rPr>
          <w:sz w:val="20"/>
        </w:rPr>
        <w:t xml:space="preserve">утвердить смету расходов на проведение капитального ремонта ______________________________, </w:t>
      </w:r>
      <w:r w:rsidR="004C7EDD">
        <w:rPr>
          <w:sz w:val="20"/>
        </w:rPr>
        <w:t>в сумме _______________________</w:t>
      </w:r>
      <w:r w:rsidR="00053F65" w:rsidRPr="00872B62">
        <w:rPr>
          <w:sz w:val="20"/>
        </w:rPr>
        <w:t>(руб</w:t>
      </w:r>
      <w:r w:rsidR="004C7EDD">
        <w:rPr>
          <w:sz w:val="20"/>
        </w:rPr>
        <w:t>.</w:t>
      </w:r>
      <w:r w:rsidR="00053F65" w:rsidRPr="00872B62">
        <w:rPr>
          <w:sz w:val="20"/>
        </w:rPr>
        <w:t>)</w:t>
      </w:r>
      <w:r w:rsidR="004A0745" w:rsidRPr="00872B62">
        <w:rPr>
          <w:sz w:val="20"/>
        </w:rPr>
        <w:t xml:space="preserve">, согласно </w:t>
      </w:r>
      <w:proofErr w:type="gramStart"/>
      <w:r w:rsidR="004A0745" w:rsidRPr="00872B62">
        <w:rPr>
          <w:sz w:val="20"/>
        </w:rPr>
        <w:t>стоимости</w:t>
      </w:r>
      <w:r w:rsidR="00844611" w:rsidRPr="00872B62">
        <w:rPr>
          <w:sz w:val="20"/>
        </w:rPr>
        <w:t xml:space="preserve"> </w:t>
      </w:r>
      <w:r w:rsidR="004A0745" w:rsidRPr="00872B62">
        <w:rPr>
          <w:sz w:val="20"/>
        </w:rPr>
        <w:t xml:space="preserve"> </w:t>
      </w:r>
      <w:r w:rsidR="00844611" w:rsidRPr="00872B62">
        <w:rPr>
          <w:sz w:val="20"/>
        </w:rPr>
        <w:t>указанной</w:t>
      </w:r>
      <w:proofErr w:type="gramEnd"/>
    </w:p>
    <w:p w:rsidR="00053F65" w:rsidRPr="00872B62" w:rsidRDefault="00053F65" w:rsidP="009F6473">
      <w:pPr>
        <w:tabs>
          <w:tab w:val="left" w:pos="9356"/>
          <w:tab w:val="left" w:pos="9957"/>
        </w:tabs>
        <w:ind w:left="34" w:right="220" w:hanging="1"/>
        <w:rPr>
          <w:sz w:val="20"/>
          <w:vertAlign w:val="superscript"/>
        </w:rPr>
      </w:pPr>
      <w:r w:rsidRPr="00872B62">
        <w:rPr>
          <w:sz w:val="20"/>
          <w:vertAlign w:val="superscript"/>
        </w:rPr>
        <w:t xml:space="preserve">(вид работ и (или) </w:t>
      </w:r>
      <w:proofErr w:type="gramStart"/>
      <w:r w:rsidRPr="00872B62">
        <w:rPr>
          <w:sz w:val="20"/>
          <w:vertAlign w:val="superscript"/>
        </w:rPr>
        <w:t>услуг )</w:t>
      </w:r>
      <w:proofErr w:type="gramEnd"/>
    </w:p>
    <w:p w:rsidR="00DE7DCA" w:rsidRPr="00872B62" w:rsidRDefault="00053F65" w:rsidP="00DE7DCA">
      <w:pPr>
        <w:pStyle w:val="Default"/>
        <w:jc w:val="both"/>
        <w:rPr>
          <w:color w:val="auto"/>
          <w:sz w:val="20"/>
          <w:szCs w:val="20"/>
        </w:rPr>
      </w:pPr>
      <w:r w:rsidRPr="00872B62">
        <w:rPr>
          <w:sz w:val="20"/>
          <w:szCs w:val="20"/>
        </w:rPr>
        <w:t xml:space="preserve">в </w:t>
      </w:r>
      <w:r w:rsidR="00A36640" w:rsidRPr="00872B62">
        <w:rPr>
          <w:color w:val="auto"/>
          <w:sz w:val="20"/>
          <w:szCs w:val="20"/>
        </w:rPr>
        <w:t>краткосрочном плане</w:t>
      </w:r>
      <w:r w:rsidR="006E1517" w:rsidRPr="00872B62">
        <w:rPr>
          <w:sz w:val="20"/>
        </w:rPr>
        <w:t xml:space="preserve">, </w:t>
      </w:r>
      <w:r w:rsidR="006E1517" w:rsidRPr="00872B62">
        <w:rPr>
          <w:color w:val="auto"/>
          <w:sz w:val="20"/>
          <w:szCs w:val="20"/>
        </w:rPr>
        <w:t>утвержденном постановлением Правительства Красноярского края от 01.10.2015 № 502-п.</w:t>
      </w:r>
      <w:r w:rsidRPr="00872B62">
        <w:rPr>
          <w:color w:val="auto"/>
          <w:sz w:val="20"/>
          <w:szCs w:val="20"/>
        </w:rPr>
        <w:t xml:space="preserve"> </w:t>
      </w:r>
      <w:r w:rsidR="00DE7DCA" w:rsidRPr="00872B62">
        <w:rPr>
          <w:color w:val="auto"/>
          <w:sz w:val="20"/>
          <w:szCs w:val="20"/>
        </w:rPr>
        <w:t xml:space="preserve">Установить, что утверждаемая стоимость и подлежит корректировке соответствии с технической документацией (проектно-сметной), разработанной на выполнение работ запланированных к выполнению в рамках краткосрочного </w:t>
      </w:r>
      <w:proofErr w:type="gramStart"/>
      <w:r w:rsidR="00DE7DCA" w:rsidRPr="00872B62">
        <w:rPr>
          <w:color w:val="auto"/>
          <w:sz w:val="20"/>
          <w:szCs w:val="20"/>
        </w:rPr>
        <w:t xml:space="preserve">плана </w:t>
      </w:r>
      <w:r w:rsidR="009C2EB4" w:rsidRPr="00872B62">
        <w:rPr>
          <w:sz w:val="20"/>
        </w:rPr>
        <w:t>,</w:t>
      </w:r>
      <w:proofErr w:type="gramEnd"/>
      <w:r w:rsidR="009C2EB4" w:rsidRPr="00872B62">
        <w:rPr>
          <w:sz w:val="20"/>
        </w:rPr>
        <w:t xml:space="preserve"> </w:t>
      </w:r>
      <w:r w:rsidR="009C2EB4" w:rsidRPr="00872B62">
        <w:rPr>
          <w:color w:val="auto"/>
          <w:sz w:val="20"/>
          <w:szCs w:val="20"/>
        </w:rPr>
        <w:t>утвержденного постановлением Правительства Красноярского края от 01.10.2015 № 502-п</w:t>
      </w:r>
      <w:r w:rsidR="00DE7DCA" w:rsidRPr="00872B62">
        <w:rPr>
          <w:color w:val="auto"/>
          <w:sz w:val="20"/>
          <w:szCs w:val="20"/>
        </w:rPr>
        <w:t>.</w:t>
      </w:r>
    </w:p>
    <w:p w:rsidR="00BE562C" w:rsidRPr="00872B62" w:rsidRDefault="00DE7DCA" w:rsidP="00DE7DCA">
      <w:pPr>
        <w:pStyle w:val="Default"/>
        <w:tabs>
          <w:tab w:val="left" w:pos="9356"/>
        </w:tabs>
        <w:jc w:val="both"/>
        <w:rPr>
          <w:b/>
          <w:sz w:val="20"/>
        </w:rPr>
      </w:pPr>
      <w:r w:rsidRPr="00872B62">
        <w:rPr>
          <w:sz w:val="20"/>
        </w:rPr>
        <w:t xml:space="preserve">При этом стоимость работ, скорректированная с учетом разработанной технической документации (проектно-сметной), не может превышать предельную стоимость, указанную в </w:t>
      </w:r>
      <w:r w:rsidR="009C2EB4" w:rsidRPr="00872B62">
        <w:rPr>
          <w:sz w:val="20"/>
        </w:rPr>
        <w:t xml:space="preserve">краткосрочном плане, </w:t>
      </w:r>
      <w:r w:rsidR="009C2EB4" w:rsidRPr="00872B62">
        <w:rPr>
          <w:color w:val="auto"/>
          <w:sz w:val="20"/>
          <w:szCs w:val="20"/>
        </w:rPr>
        <w:t>утвержденном постановлением Правительства Красноярского края от 01.10.2015 № 502-п</w:t>
      </w:r>
      <w:r w:rsidR="00053F65" w:rsidRPr="00872B62">
        <w:rPr>
          <w:sz w:val="20"/>
        </w:rPr>
        <w:t>.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ИТОГИ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ГОЛОСОВАНИЯ: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ПРИНЯЛИ РЕШЕНИЕ:</w:t>
      </w:r>
    </w:p>
    <w:p w:rsidR="00AF45AC" w:rsidRPr="00872B62" w:rsidRDefault="005D2520" w:rsidP="00AF45AC">
      <w:pPr>
        <w:tabs>
          <w:tab w:val="left" w:pos="9781"/>
          <w:tab w:val="left" w:pos="9957"/>
        </w:tabs>
        <w:ind w:left="34" w:right="-142" w:hanging="1"/>
        <w:jc w:val="both"/>
        <w:rPr>
          <w:sz w:val="20"/>
        </w:rPr>
      </w:pPr>
      <w:r w:rsidRPr="00872B62">
        <w:rPr>
          <w:sz w:val="20"/>
        </w:rPr>
        <w:t>У</w:t>
      </w:r>
      <w:r w:rsidR="004B4512" w:rsidRPr="00872B62">
        <w:rPr>
          <w:sz w:val="20"/>
        </w:rPr>
        <w:t>твердить смету расходов на проведение капитального ремонта ______________________________</w:t>
      </w:r>
      <w:r w:rsidR="00AF45AC" w:rsidRPr="00872B62">
        <w:rPr>
          <w:sz w:val="20"/>
        </w:rPr>
        <w:t>___________</w:t>
      </w:r>
      <w:r w:rsidR="004B4512" w:rsidRPr="00872B62">
        <w:rPr>
          <w:sz w:val="20"/>
        </w:rPr>
        <w:t>,</w:t>
      </w:r>
    </w:p>
    <w:p w:rsidR="00AF45AC" w:rsidRPr="00872B62" w:rsidRDefault="00AF45AC" w:rsidP="00AF45AC">
      <w:pPr>
        <w:tabs>
          <w:tab w:val="left" w:pos="9720"/>
          <w:tab w:val="left" w:pos="9957"/>
        </w:tabs>
        <w:ind w:left="708" w:right="-142" w:hanging="1"/>
        <w:rPr>
          <w:sz w:val="20"/>
          <w:vertAlign w:val="superscript"/>
        </w:rPr>
      </w:pPr>
      <w:r w:rsidRPr="00872B62">
        <w:rPr>
          <w:sz w:val="20"/>
        </w:rPr>
        <w:tab/>
      </w:r>
      <w:r w:rsidRPr="00872B62">
        <w:rPr>
          <w:sz w:val="20"/>
          <w:vertAlign w:val="superscript"/>
        </w:rPr>
        <w:t xml:space="preserve">(вид работ и (или) </w:t>
      </w:r>
      <w:proofErr w:type="gramStart"/>
      <w:r w:rsidRPr="00872B62">
        <w:rPr>
          <w:sz w:val="20"/>
          <w:vertAlign w:val="superscript"/>
        </w:rPr>
        <w:t>услуг )</w:t>
      </w:r>
      <w:proofErr w:type="gramEnd"/>
    </w:p>
    <w:p w:rsidR="005D2520" w:rsidRPr="00872B62" w:rsidRDefault="00AF45AC" w:rsidP="00AF45AC">
      <w:pPr>
        <w:tabs>
          <w:tab w:val="left" w:pos="9720"/>
          <w:tab w:val="left" w:pos="9957"/>
        </w:tabs>
        <w:ind w:left="34" w:right="-142" w:hanging="1"/>
        <w:jc w:val="both"/>
        <w:rPr>
          <w:sz w:val="20"/>
        </w:rPr>
      </w:pPr>
      <w:r w:rsidRPr="00872B62">
        <w:rPr>
          <w:sz w:val="20"/>
        </w:rPr>
        <w:t>в сумме</w:t>
      </w:r>
      <w:r w:rsidR="004B4512" w:rsidRPr="00872B62">
        <w:rPr>
          <w:sz w:val="20"/>
        </w:rPr>
        <w:t>________________________</w:t>
      </w:r>
      <w:r w:rsidR="005D2520" w:rsidRPr="00872B62">
        <w:rPr>
          <w:sz w:val="20"/>
        </w:rPr>
        <w:t>_______________________________</w:t>
      </w:r>
      <w:r w:rsidR="004C7EDD">
        <w:rPr>
          <w:sz w:val="20"/>
        </w:rPr>
        <w:t>____________________________</w:t>
      </w:r>
      <w:r w:rsidR="004B4512" w:rsidRPr="00872B62">
        <w:rPr>
          <w:b/>
          <w:sz w:val="20"/>
        </w:rPr>
        <w:t xml:space="preserve"> </w:t>
      </w:r>
      <w:r w:rsidR="004B4512" w:rsidRPr="00872B62">
        <w:rPr>
          <w:sz w:val="20"/>
        </w:rPr>
        <w:t>(руб</w:t>
      </w:r>
      <w:r w:rsidR="004C7EDD">
        <w:rPr>
          <w:sz w:val="20"/>
        </w:rPr>
        <w:t>.</w:t>
      </w:r>
      <w:r w:rsidR="004B4512" w:rsidRPr="00872B62">
        <w:rPr>
          <w:sz w:val="20"/>
        </w:rPr>
        <w:t xml:space="preserve">), </w:t>
      </w:r>
    </w:p>
    <w:p w:rsidR="009C2EB4" w:rsidRPr="00872B62" w:rsidRDefault="004B4512" w:rsidP="009C2EB4">
      <w:pPr>
        <w:pStyle w:val="Default"/>
        <w:jc w:val="both"/>
        <w:rPr>
          <w:color w:val="auto"/>
          <w:sz w:val="20"/>
          <w:szCs w:val="20"/>
        </w:rPr>
      </w:pPr>
      <w:r w:rsidRPr="00872B62">
        <w:rPr>
          <w:sz w:val="20"/>
        </w:rPr>
        <w:t xml:space="preserve">согласно </w:t>
      </w:r>
      <w:proofErr w:type="gramStart"/>
      <w:r w:rsidRPr="00872B62">
        <w:rPr>
          <w:sz w:val="20"/>
        </w:rPr>
        <w:t>стоимости</w:t>
      </w:r>
      <w:proofErr w:type="gramEnd"/>
      <w:r w:rsidRPr="00872B62">
        <w:rPr>
          <w:sz w:val="20"/>
        </w:rPr>
        <w:t xml:space="preserve"> </w:t>
      </w:r>
      <w:r w:rsidR="009C2EB4" w:rsidRPr="00872B62">
        <w:rPr>
          <w:sz w:val="20"/>
        </w:rPr>
        <w:t>указанной</w:t>
      </w:r>
      <w:r w:rsidRPr="00872B62">
        <w:rPr>
          <w:sz w:val="20"/>
        </w:rPr>
        <w:t xml:space="preserve"> в краткосрочном плане, утвержденн</w:t>
      </w:r>
      <w:r w:rsidR="009C2EB4" w:rsidRPr="00872B62">
        <w:rPr>
          <w:sz w:val="20"/>
        </w:rPr>
        <w:t>о</w:t>
      </w:r>
      <w:r w:rsidRPr="00872B62">
        <w:rPr>
          <w:sz w:val="20"/>
        </w:rPr>
        <w:t xml:space="preserve">м постановлением Правительства </w:t>
      </w:r>
      <w:r w:rsidR="00AF45AC" w:rsidRPr="00872B62">
        <w:rPr>
          <w:sz w:val="20"/>
        </w:rPr>
        <w:t xml:space="preserve">Красноярского края от </w:t>
      </w:r>
      <w:r w:rsidR="009F6473" w:rsidRPr="00872B62">
        <w:rPr>
          <w:sz w:val="20"/>
        </w:rPr>
        <w:t xml:space="preserve">01.10.2015 </w:t>
      </w:r>
      <w:r w:rsidR="00C462B0" w:rsidRPr="00872B62">
        <w:rPr>
          <w:sz w:val="20"/>
        </w:rPr>
        <w:t xml:space="preserve">№ </w:t>
      </w:r>
      <w:r w:rsidR="009F6473" w:rsidRPr="00872B62">
        <w:rPr>
          <w:sz w:val="20"/>
        </w:rPr>
        <w:t>502-</w:t>
      </w:r>
      <w:r w:rsidR="009C2EB4" w:rsidRPr="00872B62">
        <w:rPr>
          <w:sz w:val="20"/>
        </w:rPr>
        <w:t xml:space="preserve">п. </w:t>
      </w:r>
      <w:r w:rsidRPr="00872B62">
        <w:rPr>
          <w:sz w:val="20"/>
        </w:rPr>
        <w:t xml:space="preserve"> </w:t>
      </w:r>
      <w:r w:rsidR="009C2EB4" w:rsidRPr="00872B62">
        <w:rPr>
          <w:color w:val="auto"/>
          <w:sz w:val="20"/>
          <w:szCs w:val="20"/>
        </w:rPr>
        <w:t xml:space="preserve">Установить, что утверждаемая стоимость и подлежит корректировке соответствии с технической документацией (проектно-сметной), разработанной на выполнение работ запланированных к выполнению в рамках краткосрочного </w:t>
      </w:r>
      <w:proofErr w:type="gramStart"/>
      <w:r w:rsidR="009C2EB4" w:rsidRPr="00872B62">
        <w:rPr>
          <w:color w:val="auto"/>
          <w:sz w:val="20"/>
          <w:szCs w:val="20"/>
        </w:rPr>
        <w:t xml:space="preserve">плана </w:t>
      </w:r>
      <w:r w:rsidR="009C2EB4" w:rsidRPr="00872B62">
        <w:rPr>
          <w:sz w:val="20"/>
        </w:rPr>
        <w:t>,</w:t>
      </w:r>
      <w:proofErr w:type="gramEnd"/>
      <w:r w:rsidR="009C2EB4" w:rsidRPr="00872B62">
        <w:rPr>
          <w:sz w:val="20"/>
        </w:rPr>
        <w:t xml:space="preserve"> </w:t>
      </w:r>
      <w:r w:rsidR="009C2EB4" w:rsidRPr="00872B62">
        <w:rPr>
          <w:color w:val="auto"/>
          <w:sz w:val="20"/>
          <w:szCs w:val="20"/>
        </w:rPr>
        <w:t>утвержденного постановлением Правительства Красноярского края от 01.10.2015 № 502-п.</w:t>
      </w:r>
    </w:p>
    <w:p w:rsidR="004B4512" w:rsidRPr="00872B62" w:rsidRDefault="009C2EB4" w:rsidP="009C2EB4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  <w:r w:rsidRPr="00872B62">
        <w:rPr>
          <w:sz w:val="20"/>
        </w:rPr>
        <w:t>При этом стоимость работ, скорректированная с учетом разработанной технической документации (проектно-сметной), не может превышать предельную стоимость, указанную в краткосрочном плане, утвержденном постановлением Правительства Красноярского края от 01.10.2015 № 502-</w:t>
      </w:r>
      <w:proofErr w:type="gramStart"/>
      <w:r w:rsidRPr="00872B62">
        <w:rPr>
          <w:sz w:val="20"/>
        </w:rPr>
        <w:t>п.</w:t>
      </w:r>
      <w:r w:rsidR="004B4512" w:rsidRPr="00872B62">
        <w:rPr>
          <w:sz w:val="20"/>
        </w:rPr>
        <w:t>.</w:t>
      </w:r>
      <w:proofErr w:type="gramEnd"/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4. Утверждение сроков проведения капитального ремонта.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Поступило предложение провести капитальный ремонт общего имущества в многоквартирном доме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по следующим видам работ и (или) услуг ____________________________________________________</w:t>
      </w:r>
      <w:r w:rsidR="009F6473" w:rsidRPr="00872B62">
        <w:rPr>
          <w:sz w:val="20"/>
        </w:rPr>
        <w:t>____________</w:t>
      </w:r>
    </w:p>
    <w:p w:rsidR="00BE562C" w:rsidRPr="00872B62" w:rsidRDefault="00BE562C" w:rsidP="009C2EB4">
      <w:pPr>
        <w:pStyle w:val="Default"/>
        <w:jc w:val="both"/>
        <w:rPr>
          <w:sz w:val="20"/>
        </w:rPr>
      </w:pPr>
      <w:r w:rsidRPr="00872B62">
        <w:rPr>
          <w:sz w:val="20"/>
        </w:rPr>
        <w:t>___________________________________</w:t>
      </w:r>
      <w:r w:rsidR="00C462B0" w:rsidRPr="00872B62">
        <w:rPr>
          <w:sz w:val="20"/>
        </w:rPr>
        <w:t xml:space="preserve"> </w:t>
      </w:r>
      <w:proofErr w:type="gramStart"/>
      <w:r w:rsidR="00C462B0" w:rsidRPr="00872B62">
        <w:rPr>
          <w:sz w:val="20"/>
        </w:rPr>
        <w:t xml:space="preserve">в </w:t>
      </w:r>
      <w:r w:rsidR="00606DA0">
        <w:rPr>
          <w:sz w:val="20"/>
        </w:rPr>
        <w:t>сроки</w:t>
      </w:r>
      <w:proofErr w:type="gramEnd"/>
      <w:r w:rsidR="00606DA0">
        <w:rPr>
          <w:sz w:val="20"/>
        </w:rPr>
        <w:t xml:space="preserve"> установленные</w:t>
      </w:r>
      <w:r w:rsidR="009C2EB4" w:rsidRPr="00872B62">
        <w:rPr>
          <w:sz w:val="20"/>
        </w:rPr>
        <w:t xml:space="preserve"> краткосрочным планом, </w:t>
      </w:r>
      <w:r w:rsidR="009C2EB4" w:rsidRPr="00872B62">
        <w:rPr>
          <w:color w:val="auto"/>
          <w:sz w:val="20"/>
          <w:szCs w:val="20"/>
        </w:rPr>
        <w:t>утвержденным постановлением Правительства Красноярского края от 01.10.2015 № 502-п</w:t>
      </w:r>
      <w:r w:rsidRPr="00872B62">
        <w:rPr>
          <w:sz w:val="20"/>
        </w:rPr>
        <w:t>.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ИТОГИ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ГОЛОСОВАНИЯ: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ПРИНЯЛИ РЕШЕНИЕ: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Провести капитальный ремонт общего имущества в многоквартирном доме по следующим видам работ и (или) услуг _______________________________________________________________________</w:t>
      </w:r>
      <w:r w:rsidR="009F6473" w:rsidRPr="00872B62">
        <w:rPr>
          <w:sz w:val="20"/>
        </w:rPr>
        <w:t>___________________</w:t>
      </w:r>
      <w:r w:rsidRPr="00872B62">
        <w:rPr>
          <w:sz w:val="20"/>
        </w:rPr>
        <w:t xml:space="preserve"> </w:t>
      </w:r>
    </w:p>
    <w:p w:rsidR="00BE562C" w:rsidRPr="00872B62" w:rsidRDefault="009C2EB4" w:rsidP="00BE562C">
      <w:pPr>
        <w:ind w:right="-142"/>
        <w:jc w:val="both"/>
        <w:rPr>
          <w:b/>
          <w:sz w:val="20"/>
        </w:rPr>
      </w:pPr>
      <w:r w:rsidRPr="00872B62">
        <w:rPr>
          <w:sz w:val="20"/>
        </w:rPr>
        <w:t xml:space="preserve">в сроки </w:t>
      </w:r>
      <w:proofErr w:type="gramStart"/>
      <w:r w:rsidRPr="00872B62">
        <w:rPr>
          <w:sz w:val="20"/>
        </w:rPr>
        <w:t>установленные  краткосрочным</w:t>
      </w:r>
      <w:proofErr w:type="gramEnd"/>
      <w:r w:rsidRPr="00872B62">
        <w:rPr>
          <w:sz w:val="20"/>
        </w:rPr>
        <w:t xml:space="preserve"> планом, утвержденным постановлением Правительства Красноярского края от 01.10.2015 № 502-п</w:t>
      </w:r>
    </w:p>
    <w:p w:rsidR="00BE562C" w:rsidRPr="00872B62" w:rsidRDefault="00BE562C" w:rsidP="00BE562C">
      <w:pPr>
        <w:tabs>
          <w:tab w:val="num" w:pos="142"/>
        </w:tabs>
        <w:ind w:right="-142"/>
        <w:jc w:val="both"/>
        <w:rPr>
          <w:b/>
          <w:bCs/>
          <w:sz w:val="20"/>
        </w:rPr>
      </w:pPr>
      <w:r w:rsidRPr="00872B62">
        <w:rPr>
          <w:b/>
          <w:bCs/>
          <w:sz w:val="20"/>
        </w:rPr>
        <w:t>5. Утверждение источников финансирования капитального ремонта.</w:t>
      </w: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bCs/>
          <w:sz w:val="20"/>
          <w:szCs w:val="20"/>
        </w:rPr>
        <w:t>Поступило предложение осуществлять финансирование</w:t>
      </w:r>
      <w:r w:rsidR="00A61CCF"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Pr="00872B62">
        <w:rPr>
          <w:rFonts w:ascii="Times New Roman" w:hAnsi="Times New Roman"/>
          <w:bCs/>
          <w:sz w:val="20"/>
          <w:szCs w:val="20"/>
        </w:rPr>
        <w:t>капитального ремонта общего имущества</w:t>
      </w:r>
      <w:r w:rsidR="00425F81"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Pr="00872B62">
        <w:rPr>
          <w:rFonts w:ascii="Times New Roman" w:hAnsi="Times New Roman"/>
          <w:bCs/>
          <w:sz w:val="20"/>
          <w:szCs w:val="20"/>
        </w:rPr>
        <w:t>в многоквартирном доме</w:t>
      </w:r>
      <w:r w:rsidR="00A61CCF"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="00370CDE" w:rsidRPr="00872B62">
        <w:rPr>
          <w:rFonts w:ascii="Times New Roman" w:hAnsi="Times New Roman"/>
          <w:bCs/>
          <w:sz w:val="20"/>
          <w:szCs w:val="20"/>
        </w:rPr>
        <w:t xml:space="preserve">в рамках краткосрочного плана, </w:t>
      </w:r>
      <w:r w:rsidR="00370CDE" w:rsidRPr="00872B62">
        <w:rPr>
          <w:rFonts w:ascii="Times New Roman" w:hAnsi="Times New Roman"/>
          <w:sz w:val="20"/>
          <w:szCs w:val="20"/>
        </w:rPr>
        <w:t>утвержденного постановлением Правительства Красноярского края от 01.10.2015 № 502-п,</w:t>
      </w:r>
      <w:r w:rsidR="00370CDE"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за счет:</w:t>
      </w:r>
    </w:p>
    <w:p w:rsidR="00BE562C" w:rsidRPr="00872B62" w:rsidRDefault="00BE562C" w:rsidP="0044130F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 xml:space="preserve">а) средств, фонда капитального ремонта, сформированного за счет взносов на капитальный ремонт </w:t>
      </w:r>
      <w:r w:rsidR="0044130F" w:rsidRPr="00872B62">
        <w:rPr>
          <w:rFonts w:ascii="Times New Roman" w:hAnsi="Times New Roman"/>
          <w:sz w:val="20"/>
          <w:szCs w:val="20"/>
        </w:rPr>
        <w:t>собственников</w:t>
      </w:r>
      <w:r w:rsidRPr="00872B62">
        <w:rPr>
          <w:rFonts w:ascii="Times New Roman" w:hAnsi="Times New Roman"/>
          <w:sz w:val="20"/>
          <w:szCs w:val="20"/>
        </w:rPr>
        <w:t xml:space="preserve"> п</w:t>
      </w:r>
      <w:r w:rsidR="007A5FEB" w:rsidRPr="00872B62">
        <w:rPr>
          <w:rFonts w:ascii="Times New Roman" w:hAnsi="Times New Roman"/>
          <w:sz w:val="20"/>
          <w:szCs w:val="20"/>
        </w:rPr>
        <w:t>омещений в многоквартирном доме</w:t>
      </w:r>
      <w:r w:rsidRPr="00872B62">
        <w:rPr>
          <w:rFonts w:ascii="Times New Roman" w:hAnsi="Times New Roman"/>
          <w:sz w:val="20"/>
          <w:szCs w:val="20"/>
        </w:rPr>
        <w:t>, перечисленных на____________________________</w:t>
      </w:r>
      <w:r w:rsidR="007A5FEB" w:rsidRPr="00872B62">
        <w:rPr>
          <w:rFonts w:ascii="Times New Roman" w:hAnsi="Times New Roman"/>
          <w:sz w:val="20"/>
          <w:szCs w:val="20"/>
        </w:rPr>
        <w:t>____________________</w:t>
      </w:r>
      <w:r w:rsidRPr="00872B62">
        <w:rPr>
          <w:rFonts w:ascii="Times New Roman" w:hAnsi="Times New Roman"/>
          <w:sz w:val="20"/>
          <w:szCs w:val="20"/>
        </w:rPr>
        <w:t xml:space="preserve"> </w:t>
      </w:r>
    </w:p>
    <w:p w:rsidR="00BE562C" w:rsidRPr="00872B62" w:rsidRDefault="00425F81" w:rsidP="00BE562C">
      <w:pPr>
        <w:widowControl/>
        <w:overflowPunct/>
        <w:ind w:right="-142"/>
        <w:jc w:val="both"/>
        <w:textAlignment w:val="auto"/>
        <w:rPr>
          <w:sz w:val="20"/>
        </w:rPr>
      </w:pPr>
      <w:r w:rsidRPr="00872B62">
        <w:rPr>
          <w:sz w:val="20"/>
        </w:rPr>
        <w:t xml:space="preserve"> </w:t>
      </w:r>
      <w:r w:rsidR="00BE562C" w:rsidRPr="00872B62">
        <w:rPr>
          <w:sz w:val="20"/>
        </w:rPr>
        <w:t xml:space="preserve">(счет регионального оператора или </w:t>
      </w:r>
    </w:p>
    <w:p w:rsidR="00BE562C" w:rsidRPr="00872B62" w:rsidRDefault="00BE562C" w:rsidP="00BE562C">
      <w:pPr>
        <w:widowControl/>
        <w:overflowPunct/>
        <w:ind w:right="-142"/>
        <w:jc w:val="both"/>
        <w:textAlignment w:val="auto"/>
        <w:rPr>
          <w:sz w:val="20"/>
        </w:rPr>
      </w:pPr>
      <w:r w:rsidRPr="00872B62">
        <w:rPr>
          <w:sz w:val="20"/>
        </w:rPr>
        <w:t>________________________________________________________________________________________,</w:t>
      </w:r>
      <w:r w:rsidR="00A61CCF" w:rsidRPr="00872B62">
        <w:rPr>
          <w:sz w:val="20"/>
        </w:rPr>
        <w:t xml:space="preserve"> </w:t>
      </w:r>
    </w:p>
    <w:p w:rsidR="00BE562C" w:rsidRPr="00872B62" w:rsidRDefault="00BE562C" w:rsidP="00BE562C">
      <w:pPr>
        <w:widowControl/>
        <w:overflowPunct/>
        <w:ind w:right="-142"/>
        <w:jc w:val="both"/>
        <w:textAlignment w:val="auto"/>
        <w:rPr>
          <w:sz w:val="20"/>
        </w:rPr>
      </w:pPr>
      <w:r w:rsidRPr="00872B62">
        <w:rPr>
          <w:sz w:val="20"/>
        </w:rPr>
        <w:t>специальный счет, владельцем которого является ТСЖ, ЖК, ЖСК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или региональный оператор)</w:t>
      </w:r>
      <w:r w:rsidR="00A61CCF" w:rsidRPr="00872B62">
        <w:rPr>
          <w:sz w:val="20"/>
        </w:rPr>
        <w:t xml:space="preserve"> </w:t>
      </w: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i/>
          <w:sz w:val="20"/>
          <w:szCs w:val="20"/>
        </w:rPr>
      </w:pP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i/>
          <w:sz w:val="20"/>
          <w:szCs w:val="20"/>
        </w:rPr>
      </w:pPr>
      <w:r w:rsidRPr="00872B62">
        <w:rPr>
          <w:rFonts w:ascii="Times New Roman" w:hAnsi="Times New Roman"/>
          <w:i/>
          <w:sz w:val="20"/>
          <w:szCs w:val="20"/>
        </w:rPr>
        <w:t>а также в случае, если фонд капитального ремонта формируется на счете регионального оператора:</w:t>
      </w: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в) средств, полученных региональным оператором от собственников помещений в других домах, формирующих фонды капитального ремонта на счете регионального оператора, привлекаемых на возвратной основе</w:t>
      </w:r>
      <w:r w:rsidR="00A61CCF" w:rsidRPr="00872B62">
        <w:rPr>
          <w:rFonts w:ascii="Times New Roman" w:hAnsi="Times New Roman"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(в случае недостаточности средств, собранных региональным оператором</w:t>
      </w:r>
      <w:r w:rsidR="00425F81" w:rsidRPr="00872B62">
        <w:rPr>
          <w:rFonts w:ascii="Times New Roman" w:hAnsi="Times New Roman"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с собственников помещений в многоквартирном доме).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6734F4" w:rsidRPr="00872B62" w:rsidRDefault="006734F4" w:rsidP="006734F4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 xml:space="preserve">ИТОГИ ГОЛОСОВАНИЯ: </w:t>
      </w:r>
    </w:p>
    <w:p w:rsidR="006734F4" w:rsidRPr="00872B62" w:rsidRDefault="006734F4" w:rsidP="006734F4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6734F4" w:rsidRPr="00872B62" w:rsidRDefault="006734F4" w:rsidP="006734F4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6734F4" w:rsidRPr="00872B62" w:rsidRDefault="006734F4" w:rsidP="006734F4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:rsidR="006734F4" w:rsidRPr="00872B62" w:rsidRDefault="006734F4" w:rsidP="006734F4">
      <w:pPr>
        <w:ind w:right="-142"/>
        <w:jc w:val="both"/>
        <w:rPr>
          <w:b/>
          <w:sz w:val="20"/>
        </w:rPr>
      </w:pPr>
    </w:p>
    <w:p w:rsidR="006734F4" w:rsidRPr="00872B62" w:rsidRDefault="006734F4" w:rsidP="006734F4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ПРИНЯЛИ РЕШЕНИЕ:</w:t>
      </w: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bCs/>
          <w:sz w:val="20"/>
          <w:szCs w:val="20"/>
        </w:rPr>
        <w:t>Осуществлять финансирование</w:t>
      </w:r>
      <w:r w:rsidR="00A61CCF"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Pr="00872B62">
        <w:rPr>
          <w:rFonts w:ascii="Times New Roman" w:hAnsi="Times New Roman"/>
          <w:bCs/>
          <w:sz w:val="20"/>
          <w:szCs w:val="20"/>
        </w:rPr>
        <w:t>капитального ремонта общего имущества в многоквартирном доме</w:t>
      </w:r>
      <w:r w:rsidR="00425F81"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="007A5FEB" w:rsidRPr="00872B62">
        <w:rPr>
          <w:rFonts w:ascii="Times New Roman" w:hAnsi="Times New Roman"/>
          <w:bCs/>
          <w:sz w:val="20"/>
          <w:szCs w:val="20"/>
        </w:rPr>
        <w:t xml:space="preserve">в </w:t>
      </w:r>
      <w:r w:rsidR="00370CDE" w:rsidRPr="00872B62">
        <w:rPr>
          <w:rFonts w:ascii="Times New Roman" w:hAnsi="Times New Roman"/>
          <w:bCs/>
          <w:sz w:val="20"/>
          <w:szCs w:val="20"/>
        </w:rPr>
        <w:t xml:space="preserve">рамках краткосрочного плана, </w:t>
      </w:r>
      <w:r w:rsidR="00370CDE" w:rsidRPr="00872B62">
        <w:rPr>
          <w:rFonts w:ascii="Times New Roman" w:hAnsi="Times New Roman"/>
          <w:sz w:val="20"/>
          <w:szCs w:val="20"/>
        </w:rPr>
        <w:t>утвержденного постановлением Правительства Красноярского края от 01.10.2015 № 502-п.</w:t>
      </w:r>
      <w:r w:rsidRPr="00872B62">
        <w:rPr>
          <w:rFonts w:ascii="Times New Roman" w:hAnsi="Times New Roman"/>
          <w:bCs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за счет:</w:t>
      </w:r>
    </w:p>
    <w:p w:rsidR="00BE562C" w:rsidRPr="00872B62" w:rsidRDefault="00BE562C" w:rsidP="006C531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 xml:space="preserve">а) средств, фонда капитального ремонта, сформированного за счет взносов на капитальный ремонт </w:t>
      </w:r>
      <w:r w:rsidR="0044130F" w:rsidRPr="00872B62">
        <w:rPr>
          <w:rFonts w:ascii="Times New Roman" w:hAnsi="Times New Roman"/>
          <w:sz w:val="20"/>
          <w:szCs w:val="20"/>
        </w:rPr>
        <w:t>собственников</w:t>
      </w:r>
      <w:r w:rsidRPr="00872B62">
        <w:rPr>
          <w:rFonts w:ascii="Times New Roman" w:hAnsi="Times New Roman"/>
          <w:sz w:val="20"/>
          <w:szCs w:val="20"/>
        </w:rPr>
        <w:t xml:space="preserve"> п</w:t>
      </w:r>
      <w:r w:rsidR="007A5FEB" w:rsidRPr="00872B62">
        <w:rPr>
          <w:rFonts w:ascii="Times New Roman" w:hAnsi="Times New Roman"/>
          <w:sz w:val="20"/>
          <w:szCs w:val="20"/>
        </w:rPr>
        <w:t>омещений в многоквартирном доме</w:t>
      </w:r>
      <w:r w:rsidRPr="00872B62">
        <w:rPr>
          <w:rFonts w:ascii="Times New Roman" w:hAnsi="Times New Roman"/>
          <w:sz w:val="20"/>
          <w:szCs w:val="20"/>
        </w:rPr>
        <w:t>, перечисленных на</w:t>
      </w:r>
      <w:r w:rsidR="007A5FEB" w:rsidRPr="00872B62">
        <w:rPr>
          <w:rFonts w:ascii="Times New Roman" w:hAnsi="Times New Roman"/>
          <w:sz w:val="20"/>
          <w:szCs w:val="20"/>
        </w:rPr>
        <w:t>__________________________________________________</w:t>
      </w:r>
    </w:p>
    <w:p w:rsidR="00BE562C" w:rsidRPr="00872B62" w:rsidRDefault="00425F81" w:rsidP="00BE562C">
      <w:pPr>
        <w:widowControl/>
        <w:overflowPunct/>
        <w:ind w:right="-142"/>
        <w:jc w:val="both"/>
        <w:textAlignment w:val="auto"/>
        <w:rPr>
          <w:sz w:val="20"/>
        </w:rPr>
      </w:pPr>
      <w:r w:rsidRPr="00872B62">
        <w:rPr>
          <w:sz w:val="20"/>
        </w:rPr>
        <w:t xml:space="preserve"> </w:t>
      </w:r>
      <w:r w:rsidR="00BE562C" w:rsidRPr="00872B62">
        <w:rPr>
          <w:sz w:val="20"/>
        </w:rPr>
        <w:t xml:space="preserve">(счет регионального оператора или </w:t>
      </w:r>
    </w:p>
    <w:p w:rsidR="00BE562C" w:rsidRPr="00872B62" w:rsidRDefault="00BE562C" w:rsidP="00BE562C">
      <w:pPr>
        <w:widowControl/>
        <w:overflowPunct/>
        <w:ind w:right="-142"/>
        <w:jc w:val="both"/>
        <w:textAlignment w:val="auto"/>
        <w:rPr>
          <w:sz w:val="20"/>
        </w:rPr>
      </w:pPr>
      <w:r w:rsidRPr="00872B62">
        <w:rPr>
          <w:sz w:val="20"/>
        </w:rPr>
        <w:t>________________________________________________________________________________________,</w:t>
      </w:r>
      <w:r w:rsidR="00A61CCF" w:rsidRPr="00872B62">
        <w:rPr>
          <w:sz w:val="20"/>
        </w:rPr>
        <w:t xml:space="preserve"> </w:t>
      </w:r>
    </w:p>
    <w:p w:rsidR="00BE562C" w:rsidRPr="00872B62" w:rsidRDefault="00BE562C" w:rsidP="00BE562C">
      <w:pPr>
        <w:widowControl/>
        <w:overflowPunct/>
        <w:ind w:right="-142"/>
        <w:jc w:val="both"/>
        <w:textAlignment w:val="auto"/>
        <w:rPr>
          <w:sz w:val="20"/>
        </w:rPr>
      </w:pPr>
      <w:r w:rsidRPr="00872B62">
        <w:rPr>
          <w:sz w:val="20"/>
        </w:rPr>
        <w:t>специальный счет, владельцем которого является ТСЖ, ЖК, ЖСК</w:t>
      </w:r>
      <w:r w:rsidR="00425F81" w:rsidRPr="00872B62">
        <w:rPr>
          <w:sz w:val="20"/>
        </w:rPr>
        <w:t xml:space="preserve"> </w:t>
      </w:r>
      <w:r w:rsidRPr="00872B62">
        <w:rPr>
          <w:sz w:val="20"/>
        </w:rPr>
        <w:t>или региональный оператор)</w:t>
      </w:r>
      <w:r w:rsidR="00A61CCF" w:rsidRPr="00872B62">
        <w:rPr>
          <w:sz w:val="20"/>
        </w:rPr>
        <w:t xml:space="preserve"> </w:t>
      </w: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i/>
          <w:sz w:val="20"/>
          <w:szCs w:val="20"/>
        </w:rPr>
      </w:pP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i/>
          <w:sz w:val="20"/>
          <w:szCs w:val="20"/>
        </w:rPr>
      </w:pPr>
      <w:r w:rsidRPr="00872B62">
        <w:rPr>
          <w:rFonts w:ascii="Times New Roman" w:hAnsi="Times New Roman"/>
          <w:i/>
          <w:sz w:val="20"/>
          <w:szCs w:val="20"/>
        </w:rPr>
        <w:t>а также в случае, если фонд капитального ремонта формируется на счете регионального оператора:</w:t>
      </w:r>
    </w:p>
    <w:p w:rsidR="00BE562C" w:rsidRPr="00872B62" w:rsidRDefault="00BE562C" w:rsidP="00BE562C">
      <w:pPr>
        <w:pStyle w:val="ad"/>
        <w:spacing w:after="0" w:line="240" w:lineRule="auto"/>
        <w:ind w:left="0" w:right="-142"/>
        <w:jc w:val="both"/>
        <w:rPr>
          <w:rFonts w:ascii="Times New Roman" w:hAnsi="Times New Roman"/>
          <w:sz w:val="20"/>
          <w:szCs w:val="20"/>
        </w:rPr>
      </w:pPr>
      <w:r w:rsidRPr="00872B62">
        <w:rPr>
          <w:rFonts w:ascii="Times New Roman" w:hAnsi="Times New Roman"/>
          <w:sz w:val="20"/>
          <w:szCs w:val="20"/>
        </w:rPr>
        <w:t>в) средств, полученных региональным оператором от собственников помещений в других домах, формирующих фонды капитального ремонта на счете регионального оператора, привлекаемых на возвратной основе</w:t>
      </w:r>
      <w:r w:rsidR="00A61CCF" w:rsidRPr="00872B62">
        <w:rPr>
          <w:rFonts w:ascii="Times New Roman" w:hAnsi="Times New Roman"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(в случае недостаточности средств, собранных региональным оператором</w:t>
      </w:r>
      <w:r w:rsidR="00425F81" w:rsidRPr="00872B62">
        <w:rPr>
          <w:rFonts w:ascii="Times New Roman" w:hAnsi="Times New Roman"/>
          <w:sz w:val="20"/>
          <w:szCs w:val="20"/>
        </w:rPr>
        <w:t xml:space="preserve"> </w:t>
      </w:r>
      <w:r w:rsidRPr="00872B62">
        <w:rPr>
          <w:rFonts w:ascii="Times New Roman" w:hAnsi="Times New Roman"/>
          <w:sz w:val="20"/>
          <w:szCs w:val="20"/>
        </w:rPr>
        <w:t>с собственников помещений в многоквартирном доме).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606DA0" w:rsidRDefault="00BE562C" w:rsidP="00BE562C">
      <w:pPr>
        <w:ind w:right="-142"/>
        <w:jc w:val="both"/>
        <w:rPr>
          <w:b/>
          <w:sz w:val="20"/>
        </w:rPr>
      </w:pPr>
      <w:r w:rsidRPr="00606DA0">
        <w:rPr>
          <w:b/>
          <w:sz w:val="20"/>
        </w:rPr>
        <w:t xml:space="preserve">6. Выбор лица, </w:t>
      </w:r>
      <w:r w:rsidR="00872B62" w:rsidRPr="00606DA0">
        <w:rPr>
          <w:rFonts w:eastAsiaTheme="minorHAnsi"/>
          <w:b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</w:t>
      </w:r>
      <w:r w:rsidRPr="00606DA0">
        <w:rPr>
          <w:b/>
          <w:sz w:val="20"/>
        </w:rPr>
        <w:t>.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BE562C" w:rsidRPr="00872B62" w:rsidRDefault="006734F4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Поступило предложение </w:t>
      </w:r>
      <w:r w:rsidR="00BE562C" w:rsidRPr="00872B62">
        <w:rPr>
          <w:sz w:val="20"/>
        </w:rPr>
        <w:t>выбрать лицо</w:t>
      </w:r>
      <w:r w:rsidR="00872B62" w:rsidRPr="00872B62">
        <w:rPr>
          <w:sz w:val="20"/>
        </w:rPr>
        <w:t>м</w:t>
      </w:r>
      <w:r w:rsidR="00BE562C" w:rsidRPr="00872B62">
        <w:rPr>
          <w:sz w:val="20"/>
        </w:rPr>
        <w:t xml:space="preserve">, </w:t>
      </w:r>
      <w:r w:rsidR="00872B62" w:rsidRPr="00872B62">
        <w:rPr>
          <w:rFonts w:eastAsiaTheme="minorHAnsi"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</w:t>
      </w:r>
      <w:r w:rsidR="00BE562C" w:rsidRPr="00872B62">
        <w:rPr>
          <w:sz w:val="20"/>
        </w:rPr>
        <w:t>:</w:t>
      </w:r>
    </w:p>
    <w:p w:rsidR="00BE562C" w:rsidRPr="00872B62" w:rsidRDefault="00BE562C" w:rsidP="00BE562C">
      <w:pPr>
        <w:ind w:right="-142"/>
        <w:jc w:val="both"/>
        <w:rPr>
          <w:bCs/>
          <w:sz w:val="20"/>
        </w:rPr>
      </w:pPr>
    </w:p>
    <w:p w:rsidR="00BE562C" w:rsidRPr="00872B62" w:rsidRDefault="00BE562C" w:rsidP="00BE562C">
      <w:pPr>
        <w:ind w:right="-142"/>
        <w:jc w:val="both"/>
        <w:rPr>
          <w:bCs/>
          <w:sz w:val="20"/>
        </w:rPr>
      </w:pPr>
      <w:r w:rsidRPr="00872B62">
        <w:rPr>
          <w:bCs/>
          <w:sz w:val="20"/>
        </w:rPr>
        <w:t>1) председател</w:t>
      </w:r>
      <w:r w:rsidR="00872B62" w:rsidRPr="00872B62">
        <w:rPr>
          <w:bCs/>
          <w:sz w:val="20"/>
        </w:rPr>
        <w:t>я</w:t>
      </w:r>
      <w:r w:rsidRPr="00872B62">
        <w:rPr>
          <w:bCs/>
          <w:sz w:val="20"/>
        </w:rPr>
        <w:t xml:space="preserve"> Совета многоквартирного дома (для домов, находящихся в управлении управляющих </w:t>
      </w:r>
      <w:proofErr w:type="gramStart"/>
      <w:r w:rsidRPr="00872B62">
        <w:rPr>
          <w:bCs/>
          <w:sz w:val="20"/>
        </w:rPr>
        <w:t>организаций)_</w:t>
      </w:r>
      <w:proofErr w:type="gramEnd"/>
      <w:r w:rsidRPr="00872B62">
        <w:rPr>
          <w:bCs/>
          <w:sz w:val="20"/>
        </w:rPr>
        <w:t>____________________________________________</w:t>
      </w:r>
      <w:r w:rsidRPr="00872B62">
        <w:rPr>
          <w:sz w:val="20"/>
        </w:rPr>
        <w:t xml:space="preserve"> Ф.И.О. собственника, № помещения;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2) _______________________________________________________Ф.И.О. собственника, № помещения;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3) _______________________________________________________Ф.И.О. собственника, № помещения.</w:t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ИТОГИ</w:t>
      </w:r>
      <w:r w:rsidR="00A61CCF" w:rsidRPr="00872B62">
        <w:rPr>
          <w:b/>
          <w:sz w:val="20"/>
        </w:rPr>
        <w:t xml:space="preserve"> </w:t>
      </w:r>
      <w:r w:rsidRPr="00872B62">
        <w:rPr>
          <w:b/>
          <w:sz w:val="20"/>
        </w:rPr>
        <w:t>ГОЛОСОВАНИЯ: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1-ый вариант</w:t>
      </w:r>
      <w:r w:rsidR="00425F81" w:rsidRPr="00872B62">
        <w:rPr>
          <w:sz w:val="20"/>
        </w:rPr>
        <w:t xml:space="preserve"> </w:t>
      </w:r>
      <w:r w:rsidR="00172F11" w:rsidRPr="00872B62">
        <w:rPr>
          <w:sz w:val="20"/>
        </w:rPr>
        <w:tab/>
      </w:r>
      <w:r w:rsidR="00172F11" w:rsidRPr="00872B62">
        <w:rPr>
          <w:sz w:val="20"/>
        </w:rPr>
        <w:tab/>
      </w:r>
      <w:r w:rsidR="00172F11" w:rsidRPr="00872B62">
        <w:rPr>
          <w:sz w:val="20"/>
        </w:rPr>
        <w:tab/>
      </w:r>
      <w:r w:rsidR="00172F11" w:rsidRPr="00872B62">
        <w:rPr>
          <w:sz w:val="20"/>
        </w:rPr>
        <w:tab/>
      </w:r>
      <w:r w:rsidR="00172F11" w:rsidRPr="00872B62">
        <w:rPr>
          <w:sz w:val="20"/>
        </w:rPr>
        <w:tab/>
      </w:r>
      <w:r w:rsidR="00172F11" w:rsidRPr="00872B62">
        <w:rPr>
          <w:sz w:val="20"/>
        </w:rPr>
        <w:tab/>
      </w:r>
      <w:r w:rsidR="00172F11" w:rsidRPr="00872B62">
        <w:rPr>
          <w:sz w:val="20"/>
        </w:rPr>
        <w:tab/>
      </w:r>
      <w:r w:rsidRPr="00872B62">
        <w:rPr>
          <w:sz w:val="20"/>
        </w:rPr>
        <w:t>2-ой вариант</w:t>
      </w:r>
      <w:r w:rsidR="00425F81" w:rsidRPr="00872B62">
        <w:rPr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="00172F11" w:rsidRPr="00872B62">
        <w:rPr>
          <w:sz w:val="20"/>
        </w:rPr>
        <w:tab/>
      </w:r>
      <w:r w:rsidRPr="00872B62">
        <w:rPr>
          <w:sz w:val="20"/>
        </w:rPr>
        <w:t>За – _____________ %</w:t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 ___________%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color w:val="0000FF"/>
          <w:sz w:val="20"/>
        </w:rPr>
        <w:tab/>
      </w: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Воздержались – ____________ %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>Воздержались – _____________ %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3-й вариант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lastRenderedPageBreak/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BE562C" w:rsidRPr="00872B62" w:rsidRDefault="00BE562C" w:rsidP="00BE562C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</w:p>
    <w:p w:rsidR="00BE562C" w:rsidRPr="00872B62" w:rsidRDefault="00BE562C" w:rsidP="00BE562C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 xml:space="preserve">ПРИНЯЛИ РЕШЕНИЕ: </w:t>
      </w:r>
    </w:p>
    <w:p w:rsidR="00BE562C" w:rsidRPr="00872B62" w:rsidRDefault="00BE562C" w:rsidP="00BE562C">
      <w:pPr>
        <w:ind w:right="-142"/>
        <w:jc w:val="both"/>
        <w:rPr>
          <w:sz w:val="20"/>
        </w:rPr>
      </w:pPr>
    </w:p>
    <w:p w:rsidR="006734F4" w:rsidRPr="00872B62" w:rsidRDefault="00BE562C" w:rsidP="00BE562C">
      <w:pPr>
        <w:ind w:right="-142"/>
        <w:jc w:val="both"/>
        <w:rPr>
          <w:sz w:val="20"/>
        </w:rPr>
      </w:pPr>
      <w:r w:rsidRPr="00872B62">
        <w:rPr>
          <w:sz w:val="20"/>
        </w:rPr>
        <w:t>Выбрать лицо</w:t>
      </w:r>
      <w:r w:rsidR="009F6473" w:rsidRPr="00872B62">
        <w:rPr>
          <w:sz w:val="20"/>
        </w:rPr>
        <w:t>м</w:t>
      </w:r>
      <w:r w:rsidRPr="00872B62">
        <w:rPr>
          <w:sz w:val="20"/>
        </w:rPr>
        <w:t xml:space="preserve">, </w:t>
      </w:r>
      <w:r w:rsidR="00370CDE" w:rsidRPr="00872B62">
        <w:rPr>
          <w:rFonts w:eastAsiaTheme="minorHAnsi"/>
          <w:sz w:val="20"/>
          <w:lang w:eastAsia="en-US"/>
        </w:rPr>
        <w:t xml:space="preserve"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</w:t>
      </w:r>
      <w:proofErr w:type="gramStart"/>
      <w:r w:rsidR="00370CDE" w:rsidRPr="00872B62">
        <w:rPr>
          <w:rFonts w:eastAsiaTheme="minorHAnsi"/>
          <w:sz w:val="20"/>
          <w:lang w:eastAsia="en-US"/>
        </w:rPr>
        <w:t xml:space="preserve">акты </w:t>
      </w:r>
      <w:r w:rsidRPr="00872B62">
        <w:rPr>
          <w:sz w:val="20"/>
        </w:rPr>
        <w:t xml:space="preserve"> _</w:t>
      </w:r>
      <w:proofErr w:type="gramEnd"/>
      <w:r w:rsidRPr="00872B62">
        <w:rPr>
          <w:sz w:val="20"/>
        </w:rPr>
        <w:t>______________________________________________________.</w:t>
      </w:r>
    </w:p>
    <w:p w:rsidR="006734F4" w:rsidRPr="00872B62" w:rsidRDefault="006734F4" w:rsidP="00606DA0">
      <w:pPr>
        <w:ind w:right="-142"/>
        <w:jc w:val="right"/>
        <w:rPr>
          <w:color w:val="000000"/>
          <w:sz w:val="20"/>
        </w:rPr>
      </w:pPr>
      <w:r w:rsidRPr="00872B62">
        <w:rPr>
          <w:color w:val="000000"/>
          <w:sz w:val="20"/>
        </w:rPr>
        <w:t>(</w:t>
      </w:r>
      <w:r w:rsidRPr="00872B62">
        <w:rPr>
          <w:sz w:val="20"/>
        </w:rPr>
        <w:t>Ф.И.О. собственника помещения, № помещения)</w:t>
      </w:r>
    </w:p>
    <w:p w:rsidR="00BE562C" w:rsidRPr="00872B62" w:rsidRDefault="00425F81" w:rsidP="00BE562C">
      <w:pPr>
        <w:ind w:right="-142"/>
        <w:jc w:val="both"/>
        <w:rPr>
          <w:bCs/>
          <w:sz w:val="20"/>
        </w:rPr>
      </w:pPr>
      <w:r w:rsidRPr="00872B62">
        <w:rPr>
          <w:bCs/>
          <w:sz w:val="20"/>
        </w:rPr>
        <w:t xml:space="preserve"> </w:t>
      </w:r>
    </w:p>
    <w:p w:rsidR="00DD65B8" w:rsidRPr="00872B62" w:rsidRDefault="00DD65B8" w:rsidP="00BE562C">
      <w:pPr>
        <w:ind w:right="-142"/>
        <w:jc w:val="both"/>
        <w:rPr>
          <w:b/>
          <w:sz w:val="20"/>
        </w:rPr>
      </w:pPr>
    </w:p>
    <w:p w:rsidR="006734F4" w:rsidRPr="00872B62" w:rsidRDefault="00DD65B8" w:rsidP="006734F4">
      <w:pPr>
        <w:ind w:right="-142"/>
        <w:jc w:val="both"/>
        <w:rPr>
          <w:b/>
          <w:color w:val="000000"/>
          <w:sz w:val="20"/>
        </w:rPr>
      </w:pPr>
      <w:r w:rsidRPr="00872B62">
        <w:rPr>
          <w:b/>
          <w:sz w:val="20"/>
        </w:rPr>
        <w:t xml:space="preserve">7. </w:t>
      </w:r>
      <w:r w:rsidR="006734F4" w:rsidRPr="00872B62">
        <w:rPr>
          <w:b/>
          <w:sz w:val="20"/>
        </w:rPr>
        <w:t>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6734F4" w:rsidRPr="00872B62">
        <w:rPr>
          <w:b/>
          <w:color w:val="000000"/>
          <w:sz w:val="20"/>
        </w:rPr>
        <w:t>.</w:t>
      </w:r>
    </w:p>
    <w:p w:rsidR="00DD65B8" w:rsidRPr="00872B62" w:rsidRDefault="00DD65B8" w:rsidP="00DD65B8">
      <w:pPr>
        <w:ind w:right="-142"/>
        <w:jc w:val="both"/>
        <w:rPr>
          <w:b/>
          <w:color w:val="000000"/>
          <w:sz w:val="20"/>
        </w:rPr>
      </w:pPr>
    </w:p>
    <w:p w:rsidR="006734F4" w:rsidRPr="00872B62" w:rsidRDefault="006734F4" w:rsidP="006734F4">
      <w:pPr>
        <w:ind w:right="-142"/>
        <w:jc w:val="both"/>
        <w:rPr>
          <w:color w:val="000000"/>
          <w:sz w:val="20"/>
        </w:rPr>
      </w:pPr>
      <w:r w:rsidRPr="00872B62">
        <w:rPr>
          <w:sz w:val="20"/>
        </w:rPr>
        <w:t>Поступило предложение 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872B62">
        <w:rPr>
          <w:color w:val="000000"/>
          <w:sz w:val="20"/>
        </w:rPr>
        <w:t>___________________________________________________________________________________</w:t>
      </w:r>
    </w:p>
    <w:p w:rsidR="006734F4" w:rsidRPr="00872B62" w:rsidRDefault="006734F4" w:rsidP="006734F4">
      <w:pPr>
        <w:ind w:right="-142"/>
        <w:jc w:val="both"/>
        <w:rPr>
          <w:color w:val="000000"/>
          <w:sz w:val="20"/>
        </w:rPr>
      </w:pPr>
    </w:p>
    <w:p w:rsidR="00DD65B8" w:rsidRPr="00872B62" w:rsidRDefault="00DD65B8" w:rsidP="00BE562C">
      <w:pPr>
        <w:ind w:right="-142"/>
        <w:jc w:val="both"/>
        <w:rPr>
          <w:sz w:val="20"/>
        </w:rPr>
      </w:pPr>
    </w:p>
    <w:p w:rsidR="006734F4" w:rsidRPr="00872B62" w:rsidRDefault="006734F4" w:rsidP="006734F4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 xml:space="preserve">ИТОГИ ГОЛОСОВАНИЯ: </w:t>
      </w:r>
    </w:p>
    <w:p w:rsidR="006734F4" w:rsidRPr="00872B62" w:rsidRDefault="006734F4" w:rsidP="006734F4">
      <w:pPr>
        <w:ind w:right="-142"/>
        <w:jc w:val="both"/>
        <w:rPr>
          <w:sz w:val="20"/>
        </w:rPr>
      </w:pPr>
      <w:r w:rsidRPr="00872B62">
        <w:rPr>
          <w:sz w:val="20"/>
        </w:rPr>
        <w:t xml:space="preserve">За – _____________ % </w:t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  <w:r w:rsidRPr="00872B62">
        <w:rPr>
          <w:sz w:val="20"/>
        </w:rPr>
        <w:tab/>
      </w:r>
    </w:p>
    <w:p w:rsidR="006734F4" w:rsidRPr="00872B62" w:rsidRDefault="006734F4" w:rsidP="006734F4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Против –______________%</w:t>
      </w:r>
      <w:r w:rsidRPr="00872B62">
        <w:rPr>
          <w:color w:val="0000FF"/>
          <w:sz w:val="20"/>
        </w:rPr>
        <w:t xml:space="preserve"> </w:t>
      </w:r>
    </w:p>
    <w:p w:rsidR="006734F4" w:rsidRPr="00872B62" w:rsidRDefault="006734F4" w:rsidP="006734F4">
      <w:pPr>
        <w:ind w:right="-142"/>
        <w:jc w:val="both"/>
        <w:rPr>
          <w:color w:val="0000FF"/>
          <w:sz w:val="20"/>
        </w:rPr>
      </w:pPr>
      <w:r w:rsidRPr="00872B62">
        <w:rPr>
          <w:sz w:val="20"/>
        </w:rPr>
        <w:t>Воздержались – ____________</w:t>
      </w:r>
      <w:r w:rsidRPr="00872B62">
        <w:rPr>
          <w:color w:val="0000FF"/>
          <w:sz w:val="20"/>
        </w:rPr>
        <w:t xml:space="preserve"> </w:t>
      </w:r>
      <w:r w:rsidRPr="00872B62">
        <w:rPr>
          <w:color w:val="000000"/>
          <w:sz w:val="20"/>
        </w:rPr>
        <w:t>%</w:t>
      </w:r>
      <w:r w:rsidRPr="00872B62">
        <w:rPr>
          <w:color w:val="0000FF"/>
          <w:sz w:val="20"/>
        </w:rPr>
        <w:tab/>
      </w:r>
    </w:p>
    <w:p w:rsidR="006734F4" w:rsidRPr="00872B62" w:rsidRDefault="006734F4" w:rsidP="006734F4">
      <w:pPr>
        <w:ind w:right="-142"/>
        <w:jc w:val="both"/>
        <w:rPr>
          <w:b/>
          <w:sz w:val="20"/>
        </w:rPr>
      </w:pPr>
    </w:p>
    <w:p w:rsidR="006734F4" w:rsidRPr="00872B62" w:rsidRDefault="006734F4" w:rsidP="006734F4">
      <w:pPr>
        <w:ind w:right="-142"/>
        <w:jc w:val="both"/>
        <w:rPr>
          <w:b/>
          <w:sz w:val="20"/>
        </w:rPr>
      </w:pPr>
      <w:r w:rsidRPr="00872B62">
        <w:rPr>
          <w:b/>
          <w:sz w:val="20"/>
        </w:rPr>
        <w:t>ПРИНЯЛИ РЕШЕНИЕ:</w:t>
      </w:r>
    </w:p>
    <w:p w:rsidR="006734F4" w:rsidRPr="00872B62" w:rsidRDefault="006734F4" w:rsidP="006734F4">
      <w:pPr>
        <w:ind w:right="-142"/>
        <w:jc w:val="both"/>
        <w:rPr>
          <w:color w:val="000000"/>
          <w:sz w:val="20"/>
        </w:rPr>
      </w:pPr>
      <w:r w:rsidRPr="00872B62">
        <w:rPr>
          <w:sz w:val="20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872B62">
        <w:rPr>
          <w:color w:val="000000"/>
          <w:sz w:val="20"/>
        </w:rPr>
        <w:t>___________________________________________________________________________________</w:t>
      </w:r>
    </w:p>
    <w:p w:rsidR="00BE562C" w:rsidRPr="00872B62" w:rsidRDefault="00BE562C" w:rsidP="00BE562C">
      <w:pPr>
        <w:jc w:val="both"/>
        <w:rPr>
          <w:color w:val="000000"/>
          <w:sz w:val="20"/>
        </w:rPr>
      </w:pPr>
    </w:p>
    <w:p w:rsidR="006734F4" w:rsidRPr="00872B62" w:rsidRDefault="006734F4" w:rsidP="00BE562C">
      <w:pPr>
        <w:jc w:val="both"/>
        <w:rPr>
          <w:color w:val="000000"/>
          <w:sz w:val="20"/>
        </w:rPr>
      </w:pPr>
    </w:p>
    <w:p w:rsidR="006734F4" w:rsidRPr="00872B62" w:rsidRDefault="006734F4" w:rsidP="00BE562C">
      <w:pPr>
        <w:jc w:val="both"/>
        <w:rPr>
          <w:color w:val="000000"/>
          <w:sz w:val="20"/>
        </w:rPr>
      </w:pPr>
    </w:p>
    <w:p w:rsidR="006734F4" w:rsidRPr="00872B62" w:rsidRDefault="006734F4" w:rsidP="00BE562C">
      <w:pPr>
        <w:jc w:val="both"/>
        <w:rPr>
          <w:color w:val="000000"/>
          <w:sz w:val="20"/>
        </w:rPr>
      </w:pPr>
    </w:p>
    <w:p w:rsidR="00BE562C" w:rsidRPr="00872B62" w:rsidRDefault="00BE562C" w:rsidP="00BE562C">
      <w:pPr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Председатель собрания</w:t>
      </w:r>
      <w:r w:rsidRPr="00872B62">
        <w:rPr>
          <w:color w:val="000000"/>
          <w:sz w:val="20"/>
        </w:rPr>
        <w:tab/>
        <w:t>_________________________/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="00425F81" w:rsidRPr="00872B62">
        <w:rPr>
          <w:color w:val="000000"/>
          <w:sz w:val="20"/>
        </w:rPr>
        <w:t xml:space="preserve"> </w:t>
      </w:r>
    </w:p>
    <w:p w:rsidR="00BE562C" w:rsidRPr="00872B62" w:rsidRDefault="00425F81" w:rsidP="00BE562C">
      <w:pPr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 xml:space="preserve"> </w:t>
      </w:r>
      <w:r w:rsidR="00BE562C" w:rsidRPr="00872B62">
        <w:rPr>
          <w:color w:val="000000"/>
          <w:sz w:val="20"/>
        </w:rPr>
        <w:t>(Ф.И.О.)</w:t>
      </w:r>
      <w:r w:rsidRPr="00872B62">
        <w:rPr>
          <w:color w:val="000000"/>
          <w:sz w:val="20"/>
        </w:rPr>
        <w:t xml:space="preserve"> </w:t>
      </w:r>
      <w:r w:rsidR="00BE562C" w:rsidRPr="00872B62">
        <w:rPr>
          <w:color w:val="000000"/>
          <w:sz w:val="20"/>
        </w:rPr>
        <w:t>(подпись)</w:t>
      </w:r>
      <w:r w:rsidRPr="00872B62">
        <w:rPr>
          <w:color w:val="000000"/>
          <w:sz w:val="20"/>
        </w:rPr>
        <w:t xml:space="preserve"> </w:t>
      </w:r>
    </w:p>
    <w:p w:rsidR="00172F11" w:rsidRPr="00872B62" w:rsidRDefault="00172F11" w:rsidP="00BE562C">
      <w:pPr>
        <w:jc w:val="both"/>
        <w:rPr>
          <w:color w:val="000000"/>
          <w:sz w:val="20"/>
        </w:rPr>
      </w:pPr>
    </w:p>
    <w:p w:rsidR="00BE562C" w:rsidRPr="00872B62" w:rsidRDefault="00BE562C" w:rsidP="00BE562C">
      <w:pPr>
        <w:jc w:val="both"/>
        <w:rPr>
          <w:color w:val="0000FF"/>
          <w:sz w:val="20"/>
        </w:rPr>
      </w:pPr>
      <w:r w:rsidRPr="00872B62">
        <w:rPr>
          <w:color w:val="000000"/>
          <w:sz w:val="20"/>
        </w:rPr>
        <w:t xml:space="preserve">Секретарь собрания </w:t>
      </w:r>
      <w:r w:rsidRPr="00872B62">
        <w:rPr>
          <w:color w:val="000000"/>
          <w:sz w:val="20"/>
        </w:rPr>
        <w:tab/>
        <w:t>_________________________/</w:t>
      </w:r>
      <w:r w:rsidRPr="00872B62">
        <w:rPr>
          <w:color w:val="0000FF"/>
          <w:sz w:val="20"/>
        </w:rPr>
        <w:tab/>
      </w:r>
      <w:r w:rsidR="00425F81" w:rsidRPr="00872B62">
        <w:rPr>
          <w:color w:val="0000FF"/>
          <w:sz w:val="20"/>
        </w:rPr>
        <w:t xml:space="preserve"> </w:t>
      </w:r>
    </w:p>
    <w:p w:rsidR="00AC6892" w:rsidRPr="00872B62" w:rsidRDefault="00425F81" w:rsidP="00BE562C">
      <w:pPr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 xml:space="preserve"> </w:t>
      </w:r>
      <w:r w:rsidR="00BE562C" w:rsidRPr="00872B62">
        <w:rPr>
          <w:color w:val="000000"/>
          <w:sz w:val="20"/>
        </w:rPr>
        <w:t>(Ф.И.О.)</w:t>
      </w:r>
      <w:r w:rsidRPr="00872B62">
        <w:rPr>
          <w:color w:val="000000"/>
          <w:sz w:val="20"/>
        </w:rPr>
        <w:t xml:space="preserve"> </w:t>
      </w:r>
      <w:r w:rsidR="00BE562C" w:rsidRPr="00872B62">
        <w:rPr>
          <w:color w:val="000000"/>
          <w:sz w:val="20"/>
        </w:rPr>
        <w:t>(подпись)</w:t>
      </w:r>
      <w:r w:rsidRPr="00872B62">
        <w:rPr>
          <w:color w:val="000000"/>
          <w:sz w:val="20"/>
        </w:rPr>
        <w:t xml:space="preserve"> </w:t>
      </w:r>
    </w:p>
    <w:p w:rsidR="00AF45AC" w:rsidRPr="00872B62" w:rsidRDefault="00AF45AC" w:rsidP="00BE562C">
      <w:pPr>
        <w:jc w:val="both"/>
        <w:rPr>
          <w:color w:val="000000"/>
          <w:sz w:val="20"/>
        </w:rPr>
      </w:pPr>
    </w:p>
    <w:p w:rsidR="00AF45AC" w:rsidRPr="00872B62" w:rsidRDefault="00AF45AC" w:rsidP="00BE562C">
      <w:pPr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Члены счетной комиссии _________________________/</w:t>
      </w:r>
    </w:p>
    <w:p w:rsidR="00AC6892" w:rsidRPr="00872B62" w:rsidRDefault="00AF45AC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0"/>
        </w:rPr>
      </w:pPr>
      <w:r w:rsidRPr="00872B62">
        <w:rPr>
          <w:color w:val="000000"/>
          <w:sz w:val="20"/>
        </w:rPr>
        <w:t>(Ф.И.О.) подпись</w:t>
      </w:r>
    </w:p>
    <w:sectPr w:rsidR="00AC6892" w:rsidRPr="00872B62" w:rsidSect="001C370A">
      <w:endnotePr>
        <w:numFmt w:val="decimal"/>
      </w:endnotePr>
      <w:pgSz w:w="11907" w:h="16840"/>
      <w:pgMar w:top="426" w:right="850" w:bottom="851" w:left="1418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D0" w:rsidRDefault="00C114D0" w:rsidP="00BA29D5">
      <w:r>
        <w:separator/>
      </w:r>
    </w:p>
  </w:endnote>
  <w:endnote w:type="continuationSeparator" w:id="0">
    <w:p w:rsidR="00C114D0" w:rsidRDefault="00C114D0" w:rsidP="00BA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D0" w:rsidRDefault="00C114D0" w:rsidP="00BA29D5">
      <w:r>
        <w:separator/>
      </w:r>
    </w:p>
  </w:footnote>
  <w:footnote w:type="continuationSeparator" w:id="0">
    <w:p w:rsidR="00C114D0" w:rsidRDefault="00C114D0" w:rsidP="00BA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00218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50AA0" w:rsidRPr="00BA29D5" w:rsidRDefault="00C50AA0">
        <w:pPr>
          <w:pStyle w:val="a3"/>
          <w:jc w:val="center"/>
          <w:rPr>
            <w:sz w:val="16"/>
            <w:szCs w:val="16"/>
          </w:rPr>
        </w:pPr>
        <w:r w:rsidRPr="00BA29D5">
          <w:rPr>
            <w:sz w:val="16"/>
            <w:szCs w:val="16"/>
          </w:rPr>
          <w:fldChar w:fldCharType="begin"/>
        </w:r>
        <w:r w:rsidRPr="00BA29D5">
          <w:rPr>
            <w:sz w:val="16"/>
            <w:szCs w:val="16"/>
          </w:rPr>
          <w:instrText>PAGE   \* MERGEFORMAT</w:instrText>
        </w:r>
        <w:r w:rsidRPr="00BA29D5">
          <w:rPr>
            <w:sz w:val="16"/>
            <w:szCs w:val="16"/>
          </w:rPr>
          <w:fldChar w:fldCharType="separate"/>
        </w:r>
        <w:r w:rsidR="00D137E2">
          <w:rPr>
            <w:noProof/>
            <w:sz w:val="16"/>
            <w:szCs w:val="16"/>
          </w:rPr>
          <w:t>16</w:t>
        </w:r>
        <w:r w:rsidRPr="00BA29D5">
          <w:rPr>
            <w:sz w:val="16"/>
            <w:szCs w:val="16"/>
          </w:rPr>
          <w:fldChar w:fldCharType="end"/>
        </w:r>
      </w:p>
    </w:sdtContent>
  </w:sdt>
  <w:p w:rsidR="00C50AA0" w:rsidRDefault="00C50A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773"/>
    <w:multiLevelType w:val="hybridMultilevel"/>
    <w:tmpl w:val="BF5CA718"/>
    <w:lvl w:ilvl="0" w:tplc="295CF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9E0C3A"/>
    <w:multiLevelType w:val="hybridMultilevel"/>
    <w:tmpl w:val="3BBCF3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F70"/>
    <w:multiLevelType w:val="hybridMultilevel"/>
    <w:tmpl w:val="5C76A6E0"/>
    <w:lvl w:ilvl="0" w:tplc="3E0A9102">
      <w:start w:val="1"/>
      <w:numFmt w:val="decimal"/>
      <w:lvlText w:val="%1)"/>
      <w:lvlJc w:val="left"/>
      <w:pPr>
        <w:ind w:left="121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640BB4"/>
    <w:multiLevelType w:val="hybridMultilevel"/>
    <w:tmpl w:val="E1702A0C"/>
    <w:lvl w:ilvl="0" w:tplc="A2669006">
      <w:start w:val="1"/>
      <w:numFmt w:val="decimal"/>
      <w:lvlText w:val="%1)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8D3E64"/>
    <w:multiLevelType w:val="multilevel"/>
    <w:tmpl w:val="5824B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3D7D27F5"/>
    <w:multiLevelType w:val="hybridMultilevel"/>
    <w:tmpl w:val="21BC7966"/>
    <w:lvl w:ilvl="0" w:tplc="E5ACB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93CE0"/>
    <w:multiLevelType w:val="hybridMultilevel"/>
    <w:tmpl w:val="29F62762"/>
    <w:lvl w:ilvl="0" w:tplc="F9B8B87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4FBC226D"/>
    <w:multiLevelType w:val="hybridMultilevel"/>
    <w:tmpl w:val="697C4A4A"/>
    <w:lvl w:ilvl="0" w:tplc="75C0A9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7D4274"/>
    <w:multiLevelType w:val="hybridMultilevel"/>
    <w:tmpl w:val="30463256"/>
    <w:lvl w:ilvl="0" w:tplc="C5B2F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AA12E6"/>
    <w:multiLevelType w:val="hybridMultilevel"/>
    <w:tmpl w:val="21BC7966"/>
    <w:lvl w:ilvl="0" w:tplc="E5ACB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C1044"/>
    <w:multiLevelType w:val="hybridMultilevel"/>
    <w:tmpl w:val="21BC7966"/>
    <w:lvl w:ilvl="0" w:tplc="E5ACB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B3B18"/>
    <w:multiLevelType w:val="hybridMultilevel"/>
    <w:tmpl w:val="CEE026D8"/>
    <w:lvl w:ilvl="0" w:tplc="C14AA3EA">
      <w:start w:val="1"/>
      <w:numFmt w:val="decimal"/>
      <w:lvlText w:val="%1)"/>
      <w:lvlJc w:val="left"/>
      <w:pPr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994550"/>
    <w:multiLevelType w:val="hybridMultilevel"/>
    <w:tmpl w:val="21BC7966"/>
    <w:lvl w:ilvl="0" w:tplc="E5ACB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27373"/>
    <w:multiLevelType w:val="hybridMultilevel"/>
    <w:tmpl w:val="30463256"/>
    <w:lvl w:ilvl="0" w:tplc="C5B2F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6E429E"/>
    <w:multiLevelType w:val="hybridMultilevel"/>
    <w:tmpl w:val="84AC5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63E3F"/>
    <w:multiLevelType w:val="hybridMultilevel"/>
    <w:tmpl w:val="21DEBBC2"/>
    <w:lvl w:ilvl="0" w:tplc="71EE2E64">
      <w:start w:val="1"/>
      <w:numFmt w:val="decimal"/>
      <w:lvlText w:val="%1)"/>
      <w:lvlJc w:val="left"/>
      <w:pPr>
        <w:ind w:left="13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FA7AEF"/>
    <w:multiLevelType w:val="hybridMultilevel"/>
    <w:tmpl w:val="21BC7966"/>
    <w:lvl w:ilvl="0" w:tplc="E5ACB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6"/>
  </w:num>
  <w:num w:numId="14">
    <w:abstractNumId w:val="13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2C"/>
    <w:rsid w:val="000017C7"/>
    <w:rsid w:val="00006AC5"/>
    <w:rsid w:val="00031716"/>
    <w:rsid w:val="0004614B"/>
    <w:rsid w:val="00052FF7"/>
    <w:rsid w:val="00053F65"/>
    <w:rsid w:val="0005566E"/>
    <w:rsid w:val="00055855"/>
    <w:rsid w:val="00062DB7"/>
    <w:rsid w:val="00096CFE"/>
    <w:rsid w:val="000B510D"/>
    <w:rsid w:val="000F6913"/>
    <w:rsid w:val="00104734"/>
    <w:rsid w:val="00172F11"/>
    <w:rsid w:val="001936E2"/>
    <w:rsid w:val="001957FA"/>
    <w:rsid w:val="001A05D8"/>
    <w:rsid w:val="001C370A"/>
    <w:rsid w:val="001F7899"/>
    <w:rsid w:val="00256A61"/>
    <w:rsid w:val="002A3E6C"/>
    <w:rsid w:val="002E52A4"/>
    <w:rsid w:val="002E61D4"/>
    <w:rsid w:val="003131F5"/>
    <w:rsid w:val="0031739C"/>
    <w:rsid w:val="00325E7F"/>
    <w:rsid w:val="0032748B"/>
    <w:rsid w:val="00363F29"/>
    <w:rsid w:val="00370CDE"/>
    <w:rsid w:val="00380B28"/>
    <w:rsid w:val="004215FE"/>
    <w:rsid w:val="00425F81"/>
    <w:rsid w:val="00431412"/>
    <w:rsid w:val="004316FE"/>
    <w:rsid w:val="0044130F"/>
    <w:rsid w:val="00450D15"/>
    <w:rsid w:val="00457642"/>
    <w:rsid w:val="00465D74"/>
    <w:rsid w:val="00473163"/>
    <w:rsid w:val="004A0745"/>
    <w:rsid w:val="004B3FC5"/>
    <w:rsid w:val="004B4512"/>
    <w:rsid w:val="004C7EDD"/>
    <w:rsid w:val="00503E94"/>
    <w:rsid w:val="00525387"/>
    <w:rsid w:val="00527902"/>
    <w:rsid w:val="00534CB6"/>
    <w:rsid w:val="005649DF"/>
    <w:rsid w:val="00572133"/>
    <w:rsid w:val="00576D4B"/>
    <w:rsid w:val="005C06E8"/>
    <w:rsid w:val="005D2520"/>
    <w:rsid w:val="005D2E08"/>
    <w:rsid w:val="005D5ACB"/>
    <w:rsid w:val="00606DA0"/>
    <w:rsid w:val="00623B22"/>
    <w:rsid w:val="00624E87"/>
    <w:rsid w:val="006537F6"/>
    <w:rsid w:val="006734F4"/>
    <w:rsid w:val="006A0558"/>
    <w:rsid w:val="006A1B0E"/>
    <w:rsid w:val="006C531C"/>
    <w:rsid w:val="006C7410"/>
    <w:rsid w:val="006E1517"/>
    <w:rsid w:val="00704B08"/>
    <w:rsid w:val="0071392F"/>
    <w:rsid w:val="00713F35"/>
    <w:rsid w:val="00732368"/>
    <w:rsid w:val="00744C3D"/>
    <w:rsid w:val="00784C08"/>
    <w:rsid w:val="00797133"/>
    <w:rsid w:val="007A5FEB"/>
    <w:rsid w:val="007B7324"/>
    <w:rsid w:val="007C4830"/>
    <w:rsid w:val="007D2440"/>
    <w:rsid w:val="007D5744"/>
    <w:rsid w:val="007F59D7"/>
    <w:rsid w:val="0081103D"/>
    <w:rsid w:val="00812AF6"/>
    <w:rsid w:val="00844611"/>
    <w:rsid w:val="00872979"/>
    <w:rsid w:val="00872B62"/>
    <w:rsid w:val="0087426C"/>
    <w:rsid w:val="00883CEC"/>
    <w:rsid w:val="008912E4"/>
    <w:rsid w:val="00894FD3"/>
    <w:rsid w:val="008A159C"/>
    <w:rsid w:val="008A326A"/>
    <w:rsid w:val="008A7CE7"/>
    <w:rsid w:val="008B533F"/>
    <w:rsid w:val="008B5DFD"/>
    <w:rsid w:val="008B65CE"/>
    <w:rsid w:val="008C0F55"/>
    <w:rsid w:val="008D6BCC"/>
    <w:rsid w:val="008D739F"/>
    <w:rsid w:val="009013D4"/>
    <w:rsid w:val="009129ED"/>
    <w:rsid w:val="00942A41"/>
    <w:rsid w:val="0094310E"/>
    <w:rsid w:val="00967A9D"/>
    <w:rsid w:val="009B4AF2"/>
    <w:rsid w:val="009C2EB4"/>
    <w:rsid w:val="009D233E"/>
    <w:rsid w:val="009F6473"/>
    <w:rsid w:val="00A00191"/>
    <w:rsid w:val="00A04E1F"/>
    <w:rsid w:val="00A36640"/>
    <w:rsid w:val="00A366C3"/>
    <w:rsid w:val="00A55404"/>
    <w:rsid w:val="00A61CCF"/>
    <w:rsid w:val="00A66699"/>
    <w:rsid w:val="00A84198"/>
    <w:rsid w:val="00AA383F"/>
    <w:rsid w:val="00AB73E3"/>
    <w:rsid w:val="00AC6892"/>
    <w:rsid w:val="00AC72F1"/>
    <w:rsid w:val="00AE2300"/>
    <w:rsid w:val="00AF45AC"/>
    <w:rsid w:val="00AF7108"/>
    <w:rsid w:val="00B107C6"/>
    <w:rsid w:val="00B3510D"/>
    <w:rsid w:val="00B50701"/>
    <w:rsid w:val="00B640B7"/>
    <w:rsid w:val="00BA29D5"/>
    <w:rsid w:val="00BA4D06"/>
    <w:rsid w:val="00BB2FDB"/>
    <w:rsid w:val="00BC7895"/>
    <w:rsid w:val="00BD7F74"/>
    <w:rsid w:val="00BE562C"/>
    <w:rsid w:val="00C10096"/>
    <w:rsid w:val="00C114D0"/>
    <w:rsid w:val="00C462B0"/>
    <w:rsid w:val="00C50AA0"/>
    <w:rsid w:val="00C80808"/>
    <w:rsid w:val="00CA777B"/>
    <w:rsid w:val="00CF541A"/>
    <w:rsid w:val="00D137E2"/>
    <w:rsid w:val="00D27C10"/>
    <w:rsid w:val="00D52290"/>
    <w:rsid w:val="00D5343B"/>
    <w:rsid w:val="00D96926"/>
    <w:rsid w:val="00DB1BCD"/>
    <w:rsid w:val="00DB2FA3"/>
    <w:rsid w:val="00DD65B8"/>
    <w:rsid w:val="00DE7DCA"/>
    <w:rsid w:val="00E01E68"/>
    <w:rsid w:val="00E30F58"/>
    <w:rsid w:val="00E53BD9"/>
    <w:rsid w:val="00E71839"/>
    <w:rsid w:val="00EA409A"/>
    <w:rsid w:val="00EC1AE0"/>
    <w:rsid w:val="00EC1FC9"/>
    <w:rsid w:val="00ED31AF"/>
    <w:rsid w:val="00F1598A"/>
    <w:rsid w:val="00F3544E"/>
    <w:rsid w:val="00F3777E"/>
    <w:rsid w:val="00F5634C"/>
    <w:rsid w:val="00F6102A"/>
    <w:rsid w:val="00F8353B"/>
    <w:rsid w:val="00F85706"/>
    <w:rsid w:val="00FA2BB2"/>
    <w:rsid w:val="00FA5C9F"/>
    <w:rsid w:val="00FD64A7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F32644-D26D-4645-B6EF-97F84A83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6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562C"/>
    <w:pPr>
      <w:keepNext/>
      <w:framePr w:hSpace="142" w:wrap="auto" w:vAnchor="page" w:hAnchor="page" w:x="1088" w:y="569"/>
      <w:widowControl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62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BE562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6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BE56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6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Гиперссылка1"/>
    <w:rsid w:val="00BE562C"/>
    <w:rPr>
      <w:color w:val="0000FF"/>
      <w:u w:val="single"/>
    </w:rPr>
  </w:style>
  <w:style w:type="character" w:styleId="a7">
    <w:name w:val="Hyperlink"/>
    <w:rsid w:val="00BE562C"/>
    <w:rPr>
      <w:color w:val="0000FF"/>
      <w:u w:val="single"/>
    </w:rPr>
  </w:style>
  <w:style w:type="table" w:styleId="a8">
    <w:name w:val="Table Grid"/>
    <w:basedOn w:val="a1"/>
    <w:uiPriority w:val="39"/>
    <w:rsid w:val="00BE562C"/>
    <w:pPr>
      <w:suppressAutoHyphens/>
      <w:overflowPunct w:val="0"/>
      <w:autoSpaceDE w:val="0"/>
      <w:autoSpaceDN w:val="0"/>
      <w:adjustRightInd w:val="0"/>
      <w:spacing w:after="12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BE56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E56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5">
    <w:name w:val="Стиль по ширине Первая строка:  125 см"/>
    <w:basedOn w:val="a"/>
    <w:rsid w:val="00BE562C"/>
    <w:pPr>
      <w:ind w:firstLine="709"/>
      <w:jc w:val="both"/>
    </w:pPr>
  </w:style>
  <w:style w:type="paragraph" w:customStyle="1" w:styleId="ConsTitle">
    <w:name w:val="ConsTitle"/>
    <w:rsid w:val="00BE56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BE5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-0750">
    <w:name w:val="Стиль по ширине Первая строка:  0 см Справа:  -075 см После:  0..."/>
    <w:basedOn w:val="a"/>
    <w:rsid w:val="00BE562C"/>
    <w:pPr>
      <w:widowControl/>
      <w:suppressAutoHyphens/>
      <w:ind w:firstLine="709"/>
      <w:jc w:val="both"/>
    </w:pPr>
  </w:style>
  <w:style w:type="paragraph" w:customStyle="1" w:styleId="ConsNonformat">
    <w:name w:val="ConsNonformat"/>
    <w:rsid w:val="00BE56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E56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BE562C"/>
    <w:pPr>
      <w:widowControl/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ac">
    <w:name w:val="Основной текст Знак"/>
    <w:basedOn w:val="a0"/>
    <w:link w:val="ab"/>
    <w:rsid w:val="00BE5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E562C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BE562C"/>
    <w:pPr>
      <w:widowControl/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af">
    <w:name w:val="Название Знак"/>
    <w:basedOn w:val="a0"/>
    <w:link w:val="ae"/>
    <w:rsid w:val="00BE56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8D7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D7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2">
    <w:name w:val="Сетка таблицы1"/>
    <w:basedOn w:val="a1"/>
    <w:next w:val="a8"/>
    <w:uiPriority w:val="39"/>
    <w:rsid w:val="00C8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65D7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A744-258D-4A04-8BF9-01B9F240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6748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Терещенко</dc:creator>
  <cp:keywords/>
  <dc:description/>
  <cp:lastModifiedBy>И.С. Трушков</cp:lastModifiedBy>
  <cp:revision>3</cp:revision>
  <cp:lastPrinted>2015-10-28T03:47:00Z</cp:lastPrinted>
  <dcterms:created xsi:type="dcterms:W3CDTF">2015-10-15T01:49:00Z</dcterms:created>
  <dcterms:modified xsi:type="dcterms:W3CDTF">2015-10-28T03:48:00Z</dcterms:modified>
</cp:coreProperties>
</file>