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1" w:type="dxa"/>
        <w:jc w:val="center"/>
        <w:tblLayout w:type="fixed"/>
        <w:tblLook w:val="01E0" w:firstRow="1" w:lastRow="1" w:firstColumn="1" w:lastColumn="1" w:noHBand="0" w:noVBand="0"/>
      </w:tblPr>
      <w:tblGrid>
        <w:gridCol w:w="400"/>
        <w:gridCol w:w="2101"/>
        <w:gridCol w:w="1185"/>
        <w:gridCol w:w="2518"/>
        <w:gridCol w:w="1684"/>
        <w:gridCol w:w="425"/>
        <w:gridCol w:w="1372"/>
        <w:gridCol w:w="126"/>
      </w:tblGrid>
      <w:tr w:rsidR="00BF0750" w:rsidRPr="00BF0750" w:rsidTr="002205ED">
        <w:trPr>
          <w:trHeight w:val="2865"/>
          <w:jc w:val="center"/>
        </w:trPr>
        <w:tc>
          <w:tcPr>
            <w:tcW w:w="9811" w:type="dxa"/>
            <w:gridSpan w:val="8"/>
            <w:shd w:val="clear" w:color="auto" w:fill="auto"/>
          </w:tcPr>
          <w:p w:rsidR="00E027D7" w:rsidRPr="00BF0750" w:rsidRDefault="00265C46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pt">
                  <v:imagedata r:id="rId8" o:title=""/>
                </v:shape>
              </w:pict>
            </w:r>
          </w:p>
          <w:p w:rsidR="00E027D7" w:rsidRPr="00BF075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BF0750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BF0750">
              <w:rPr>
                <w:b/>
                <w:sz w:val="32"/>
                <w:szCs w:val="32"/>
              </w:rPr>
              <w:t>АДМИНИСТРАЦИЯ</w:t>
            </w:r>
          </w:p>
          <w:p w:rsidR="00B65A32" w:rsidRPr="00BF0750" w:rsidRDefault="00B65A32" w:rsidP="00B65A32">
            <w:pPr>
              <w:jc w:val="center"/>
              <w:rPr>
                <w:b/>
                <w:sz w:val="24"/>
              </w:rPr>
            </w:pPr>
            <w:r w:rsidRPr="00BF0750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BF0750" w:rsidRDefault="00B65A32" w:rsidP="00B65A32">
            <w:pPr>
              <w:jc w:val="center"/>
              <w:rPr>
                <w:b/>
                <w:sz w:val="24"/>
              </w:rPr>
            </w:pPr>
            <w:r w:rsidRPr="00BF0750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BF0750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BF0750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BF0750" w:rsidRDefault="00B65A32" w:rsidP="00B65A32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  <w:r w:rsidRPr="00BF0750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BF0750" w:rsidRDefault="00E027D7" w:rsidP="004906F0">
            <w:pPr>
              <w:shd w:val="clear" w:color="auto" w:fill="FFFFFF"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:rsidR="00E027D7" w:rsidRPr="00BF075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BF0750" w:rsidRDefault="00B65A32" w:rsidP="00E027D7">
            <w:pPr>
              <w:widowControl/>
              <w:autoSpaceDE/>
              <w:autoSpaceDN/>
              <w:adjustRightInd/>
              <w:jc w:val="center"/>
            </w:pPr>
            <w:r w:rsidRPr="00BF0750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F0750" w:rsidRPr="00BF0750" w:rsidTr="002205ED">
        <w:trPr>
          <w:gridBefore w:val="1"/>
          <w:gridAfter w:val="1"/>
          <w:wBefore w:w="400" w:type="dxa"/>
          <w:wAfter w:w="126" w:type="dxa"/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BF0750" w:rsidRDefault="00265C46" w:rsidP="00394FBA">
            <w:pPr>
              <w:shd w:val="clear" w:color="auto" w:fill="FFFFFF"/>
              <w:ind w:left="-108" w:firstLine="116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17.04.2017</w:t>
            </w:r>
          </w:p>
        </w:tc>
        <w:tc>
          <w:tcPr>
            <w:tcW w:w="5387" w:type="dxa"/>
            <w:gridSpan w:val="3"/>
            <w:shd w:val="clear" w:color="auto" w:fill="auto"/>
            <w:vAlign w:val="bottom"/>
          </w:tcPr>
          <w:p w:rsidR="00987101" w:rsidRPr="00BF075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BF075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BF075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0750">
              <w:rPr>
                <w:sz w:val="28"/>
                <w:szCs w:val="28"/>
              </w:rPr>
              <w:t>№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BF0750" w:rsidRDefault="00265C46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84-п</w:t>
            </w:r>
          </w:p>
        </w:tc>
      </w:tr>
      <w:tr w:rsidR="00FD6988" w:rsidRPr="00BF0750" w:rsidTr="002205ED">
        <w:tblPrEx>
          <w:tblLook w:val="0000" w:firstRow="0" w:lastRow="0" w:firstColumn="0" w:lastColumn="0" w:noHBand="0" w:noVBand="0"/>
        </w:tblPrEx>
        <w:trPr>
          <w:gridAfter w:val="5"/>
          <w:wAfter w:w="6125" w:type="dxa"/>
          <w:trHeight w:val="114"/>
          <w:jc w:val="center"/>
        </w:trPr>
        <w:tc>
          <w:tcPr>
            <w:tcW w:w="3686" w:type="dxa"/>
            <w:gridSpan w:val="3"/>
            <w:shd w:val="clear" w:color="auto" w:fill="auto"/>
          </w:tcPr>
          <w:p w:rsidR="00FD6988" w:rsidRPr="00BF075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  <w:tr w:rsidR="00FB4B0F" w:rsidRPr="00FB4B0F" w:rsidTr="002205ED">
        <w:tblPrEx>
          <w:jc w:val="left"/>
          <w:tblLook w:val="04A0" w:firstRow="1" w:lastRow="0" w:firstColumn="1" w:lastColumn="0" w:noHBand="0" w:noVBand="1"/>
        </w:tblPrEx>
        <w:trPr>
          <w:gridAfter w:val="4"/>
          <w:wAfter w:w="3607" w:type="dxa"/>
        </w:trPr>
        <w:tc>
          <w:tcPr>
            <w:tcW w:w="6204" w:type="dxa"/>
            <w:gridSpan w:val="4"/>
            <w:shd w:val="clear" w:color="auto" w:fill="auto"/>
          </w:tcPr>
          <w:p w:rsidR="000A772B" w:rsidRPr="00FB4B0F" w:rsidRDefault="000A772B" w:rsidP="00FB4B0F">
            <w:pPr>
              <w:widowControl/>
              <w:overflowPunct w:val="0"/>
              <w:textAlignment w:val="baseline"/>
              <w:rPr>
                <w:sz w:val="27"/>
                <w:szCs w:val="27"/>
              </w:rPr>
            </w:pPr>
            <w:r w:rsidRPr="00FB4B0F">
              <w:rPr>
                <w:sz w:val="27"/>
                <w:szCs w:val="27"/>
              </w:rPr>
              <w:t xml:space="preserve">О внесении изменений в </w:t>
            </w:r>
            <w:r w:rsidR="00FB4B0F" w:rsidRPr="00FB4B0F">
              <w:rPr>
                <w:sz w:val="27"/>
                <w:szCs w:val="27"/>
              </w:rPr>
              <w:t>Поряд</w:t>
            </w:r>
            <w:r w:rsidR="00FB4B0F">
              <w:rPr>
                <w:sz w:val="27"/>
                <w:szCs w:val="27"/>
              </w:rPr>
              <w:t>о</w:t>
            </w:r>
            <w:r w:rsidR="00FB4B0F" w:rsidRPr="00FB4B0F">
              <w:rPr>
                <w:sz w:val="27"/>
                <w:szCs w:val="27"/>
              </w:rPr>
              <w:t>к формирования, ведения и утверждения ведомственных перечней муниципальных услуг и работ, оказываемых и выполняемых муниципальными учреждениями</w:t>
            </w:r>
            <w:r w:rsidR="00FB4B0F">
              <w:rPr>
                <w:sz w:val="27"/>
                <w:szCs w:val="27"/>
              </w:rPr>
              <w:t xml:space="preserve">    </w:t>
            </w:r>
            <w:r w:rsidR="00FB4B0F" w:rsidRPr="00FB4B0F">
              <w:rPr>
                <w:sz w:val="27"/>
                <w:szCs w:val="27"/>
              </w:rPr>
              <w:t xml:space="preserve"> г. Зеленогорска</w:t>
            </w:r>
            <w:r w:rsidR="00FB4B0F">
              <w:rPr>
                <w:sz w:val="27"/>
                <w:szCs w:val="27"/>
              </w:rPr>
              <w:t xml:space="preserve">, утвержденный </w:t>
            </w:r>
            <w:r w:rsidRPr="00FB4B0F">
              <w:rPr>
                <w:sz w:val="27"/>
                <w:szCs w:val="27"/>
              </w:rPr>
              <w:t>постановление</w:t>
            </w:r>
            <w:r w:rsidR="00FB4B0F">
              <w:rPr>
                <w:sz w:val="27"/>
                <w:szCs w:val="27"/>
              </w:rPr>
              <w:t>м</w:t>
            </w:r>
            <w:r w:rsidRPr="00FB4B0F">
              <w:rPr>
                <w:sz w:val="27"/>
                <w:szCs w:val="27"/>
              </w:rPr>
              <w:t xml:space="preserve"> Администрации ЗАТО г. Зеленогорска от </w:t>
            </w:r>
            <w:r w:rsidR="007A4866" w:rsidRPr="00FB4B0F">
              <w:rPr>
                <w:sz w:val="27"/>
                <w:szCs w:val="27"/>
              </w:rPr>
              <w:t>23</w:t>
            </w:r>
            <w:r w:rsidRPr="00FB4B0F">
              <w:rPr>
                <w:sz w:val="27"/>
                <w:szCs w:val="27"/>
              </w:rPr>
              <w:t>.</w:t>
            </w:r>
            <w:r w:rsidR="007A4866" w:rsidRPr="00FB4B0F">
              <w:rPr>
                <w:sz w:val="27"/>
                <w:szCs w:val="27"/>
              </w:rPr>
              <w:t>07</w:t>
            </w:r>
            <w:r w:rsidRPr="00FB4B0F">
              <w:rPr>
                <w:sz w:val="27"/>
                <w:szCs w:val="27"/>
              </w:rPr>
              <w:t xml:space="preserve">.2015 № </w:t>
            </w:r>
            <w:r w:rsidR="007A4866" w:rsidRPr="00FB4B0F">
              <w:rPr>
                <w:sz w:val="27"/>
                <w:szCs w:val="27"/>
              </w:rPr>
              <w:t>178</w:t>
            </w:r>
            <w:r w:rsidRPr="00FB4B0F">
              <w:rPr>
                <w:sz w:val="27"/>
                <w:szCs w:val="27"/>
              </w:rPr>
              <w:t xml:space="preserve">-п </w:t>
            </w:r>
          </w:p>
        </w:tc>
        <w:bookmarkStart w:id="0" w:name="_GoBack"/>
        <w:bookmarkEnd w:id="0"/>
      </w:tr>
    </w:tbl>
    <w:p w:rsidR="000A772B" w:rsidRPr="00FB4B0F" w:rsidRDefault="000A772B" w:rsidP="000A772B">
      <w:pPr>
        <w:widowControl/>
        <w:overflowPunct w:val="0"/>
        <w:textAlignment w:val="baseline"/>
        <w:rPr>
          <w:sz w:val="28"/>
          <w:szCs w:val="28"/>
        </w:rPr>
      </w:pPr>
    </w:p>
    <w:p w:rsidR="000A772B" w:rsidRPr="00FB4B0F" w:rsidRDefault="007D0DE5" w:rsidP="000A772B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  <w:r w:rsidRPr="007D0DE5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6908B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0DE5">
        <w:rPr>
          <w:sz w:val="28"/>
          <w:szCs w:val="28"/>
        </w:rPr>
        <w:t xml:space="preserve">с частью 3.1 статьи 69.2 Бюджетного кодекса Российской Федерации, </w:t>
      </w:r>
      <w:r w:rsidR="00325862" w:rsidRPr="00FB4B0F">
        <w:rPr>
          <w:sz w:val="28"/>
          <w:szCs w:val="28"/>
        </w:rPr>
        <w:t>постановлением Правительства Российской Федерации о</w:t>
      </w:r>
      <w:r w:rsidR="0095780B" w:rsidRPr="00FB4B0F">
        <w:rPr>
          <w:sz w:val="28"/>
          <w:szCs w:val="28"/>
        </w:rPr>
        <w:t>т</w:t>
      </w:r>
      <w:r w:rsidR="00325862" w:rsidRPr="00FB4B0F">
        <w:rPr>
          <w:sz w:val="28"/>
          <w:szCs w:val="28"/>
        </w:rPr>
        <w:t xml:space="preserve"> 26.02.2014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</w:t>
      </w:r>
      <w:r w:rsidR="000A772B" w:rsidRPr="00FB4B0F">
        <w:rPr>
          <w:sz w:val="28"/>
          <w:szCs w:val="28"/>
        </w:rPr>
        <w:t>, руководствуясь Уставом города Зеленогорска,</w:t>
      </w:r>
    </w:p>
    <w:p w:rsidR="000A772B" w:rsidRPr="00FB4B0F" w:rsidRDefault="000A772B" w:rsidP="000A772B">
      <w:pPr>
        <w:widowControl/>
        <w:overflowPunct w:val="0"/>
        <w:jc w:val="both"/>
        <w:textAlignment w:val="baseline"/>
        <w:rPr>
          <w:sz w:val="28"/>
          <w:szCs w:val="28"/>
        </w:rPr>
      </w:pPr>
    </w:p>
    <w:p w:rsidR="00B65A32" w:rsidRPr="00FB4B0F" w:rsidRDefault="009016E7" w:rsidP="00B65A32">
      <w:pPr>
        <w:rPr>
          <w:sz w:val="28"/>
          <w:szCs w:val="28"/>
        </w:rPr>
      </w:pPr>
      <w:r w:rsidRPr="00FB4B0F">
        <w:rPr>
          <w:sz w:val="28"/>
          <w:szCs w:val="28"/>
        </w:rPr>
        <w:t>ПОСТАНОВЛЯЮ:</w:t>
      </w:r>
    </w:p>
    <w:p w:rsidR="009016E7" w:rsidRPr="00FB4B0F" w:rsidRDefault="009016E7" w:rsidP="00B65A32">
      <w:pPr>
        <w:rPr>
          <w:sz w:val="28"/>
          <w:szCs w:val="28"/>
        </w:rPr>
      </w:pPr>
    </w:p>
    <w:p w:rsidR="009016E7" w:rsidRPr="00FB4B0F" w:rsidRDefault="009016E7" w:rsidP="00FB4B0F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FB4B0F">
        <w:rPr>
          <w:sz w:val="28"/>
          <w:szCs w:val="28"/>
        </w:rPr>
        <w:t xml:space="preserve">Внести в </w:t>
      </w:r>
      <w:r w:rsidR="00FB4B0F" w:rsidRPr="00FB4B0F">
        <w:rPr>
          <w:sz w:val="28"/>
        </w:rPr>
        <w:t xml:space="preserve">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г. Зеленогорска, утвержденный </w:t>
      </w:r>
      <w:r w:rsidRPr="00FB4B0F">
        <w:rPr>
          <w:sz w:val="28"/>
          <w:szCs w:val="28"/>
        </w:rPr>
        <w:t>постановление</w:t>
      </w:r>
      <w:r w:rsidR="00FB4B0F" w:rsidRPr="00FB4B0F">
        <w:rPr>
          <w:sz w:val="28"/>
          <w:szCs w:val="28"/>
        </w:rPr>
        <w:t>м</w:t>
      </w:r>
      <w:r w:rsidRPr="00FB4B0F">
        <w:rPr>
          <w:sz w:val="28"/>
          <w:szCs w:val="28"/>
        </w:rPr>
        <w:t xml:space="preserve"> Администрации ЗАТО г. Зеленогорска от </w:t>
      </w:r>
      <w:r w:rsidR="00DD19CF" w:rsidRPr="00FB4B0F">
        <w:rPr>
          <w:sz w:val="28"/>
          <w:szCs w:val="28"/>
        </w:rPr>
        <w:t>23.07.2015 № 178-п</w:t>
      </w:r>
      <w:r w:rsidR="007D0DE5">
        <w:rPr>
          <w:sz w:val="28"/>
          <w:szCs w:val="28"/>
        </w:rPr>
        <w:t>,</w:t>
      </w:r>
      <w:r w:rsidR="00DD19CF" w:rsidRPr="00FB4B0F">
        <w:rPr>
          <w:sz w:val="28"/>
          <w:szCs w:val="28"/>
        </w:rPr>
        <w:t xml:space="preserve"> </w:t>
      </w:r>
      <w:r w:rsidRPr="00FB4B0F">
        <w:rPr>
          <w:sz w:val="28"/>
          <w:szCs w:val="28"/>
        </w:rPr>
        <w:t>следующие изменения:</w:t>
      </w:r>
    </w:p>
    <w:p w:rsidR="00FB4B0F" w:rsidRPr="00FB4B0F" w:rsidRDefault="00FB4B0F" w:rsidP="00FB4B0F">
      <w:pPr>
        <w:numPr>
          <w:ilvl w:val="1"/>
          <w:numId w:val="24"/>
        </w:numPr>
        <w:ind w:left="0" w:firstLine="709"/>
        <w:jc w:val="both"/>
        <w:rPr>
          <w:sz w:val="28"/>
        </w:rPr>
      </w:pPr>
      <w:r w:rsidRPr="00FB4B0F">
        <w:rPr>
          <w:sz w:val="28"/>
        </w:rPr>
        <w:t>В пункте 4:</w:t>
      </w:r>
    </w:p>
    <w:p w:rsidR="00FB4B0F" w:rsidRPr="00FB4B0F" w:rsidRDefault="00FB4B0F" w:rsidP="00FB4B0F">
      <w:pPr>
        <w:ind w:firstLine="709"/>
        <w:jc w:val="both"/>
        <w:rPr>
          <w:sz w:val="28"/>
        </w:rPr>
      </w:pPr>
      <w:r w:rsidRPr="00FB4B0F">
        <w:rPr>
          <w:sz w:val="28"/>
        </w:rPr>
        <w:t>- подпункт 4 признать утратившим силу;</w:t>
      </w:r>
    </w:p>
    <w:p w:rsidR="00FB4B0F" w:rsidRPr="00FB4B0F" w:rsidRDefault="00FB4B0F" w:rsidP="00FB4B0F">
      <w:pPr>
        <w:ind w:firstLine="709"/>
        <w:jc w:val="both"/>
        <w:rPr>
          <w:sz w:val="28"/>
        </w:rPr>
      </w:pPr>
      <w:r w:rsidRPr="00FB4B0F">
        <w:rPr>
          <w:sz w:val="28"/>
        </w:rPr>
        <w:t>- подпункт 7 изложить в следующей редакции:</w:t>
      </w:r>
    </w:p>
    <w:p w:rsidR="00FB4B0F" w:rsidRPr="00FB4B0F" w:rsidRDefault="00FB4B0F" w:rsidP="00FB4B0F">
      <w:pPr>
        <w:ind w:firstLine="709"/>
        <w:jc w:val="both"/>
        <w:rPr>
          <w:sz w:val="28"/>
        </w:rPr>
      </w:pPr>
      <w:r w:rsidRPr="00FB4B0F">
        <w:rPr>
          <w:sz w:val="28"/>
        </w:rPr>
        <w:lastRenderedPageBreak/>
        <w:t>«7) тип муниципального учреждения (бюджетное, автономное, казенное) и вид его деятельности;»;</w:t>
      </w:r>
    </w:p>
    <w:p w:rsidR="00FB4B0F" w:rsidRPr="00FB4B0F" w:rsidRDefault="00FB4B0F" w:rsidP="00FB4B0F">
      <w:pPr>
        <w:ind w:firstLine="709"/>
        <w:jc w:val="both"/>
        <w:rPr>
          <w:sz w:val="28"/>
        </w:rPr>
      </w:pPr>
      <w:r w:rsidRPr="00FB4B0F">
        <w:rPr>
          <w:sz w:val="28"/>
        </w:rPr>
        <w:t>- подпункт 9 изложить в следующей редакции:</w:t>
      </w:r>
    </w:p>
    <w:p w:rsidR="00FB4B0F" w:rsidRPr="00FB4B0F" w:rsidRDefault="00FB4B0F" w:rsidP="00FB4B0F">
      <w:pPr>
        <w:ind w:firstLine="709"/>
        <w:jc w:val="both"/>
        <w:rPr>
          <w:sz w:val="28"/>
        </w:rPr>
      </w:pPr>
      <w:r w:rsidRPr="00FB4B0F">
        <w:rPr>
          <w:sz w:val="28"/>
        </w:rPr>
        <w:t>«9) наименования показателей, характеризующих качество (в соответствии с показателями, характеризующими качество, установленными в базовом (отраслевом)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учредителя) и объем муниципальной услуги (работы), с указанием единицы измерения данных показателей;»;</w:t>
      </w:r>
    </w:p>
    <w:p w:rsidR="00FB4B0F" w:rsidRPr="00FB4B0F" w:rsidRDefault="00FB4B0F" w:rsidP="00FB4B0F">
      <w:pPr>
        <w:ind w:firstLine="709"/>
        <w:jc w:val="both"/>
        <w:rPr>
          <w:sz w:val="28"/>
        </w:rPr>
      </w:pPr>
      <w:r w:rsidRPr="00FB4B0F">
        <w:rPr>
          <w:sz w:val="28"/>
        </w:rPr>
        <w:t xml:space="preserve">- </w:t>
      </w:r>
      <w:r w:rsidR="007D0DE5">
        <w:rPr>
          <w:sz w:val="28"/>
        </w:rPr>
        <w:t xml:space="preserve">в подпункте </w:t>
      </w:r>
      <w:r w:rsidRPr="00FB4B0F">
        <w:rPr>
          <w:sz w:val="28"/>
        </w:rPr>
        <w:t>11</w:t>
      </w:r>
      <w:r w:rsidR="007D0DE5">
        <w:rPr>
          <w:sz w:val="28"/>
        </w:rPr>
        <w:t xml:space="preserve"> после слов «таких нормативных правовых актов»</w:t>
      </w:r>
      <w:r w:rsidRPr="00FB4B0F">
        <w:rPr>
          <w:sz w:val="28"/>
        </w:rPr>
        <w:t xml:space="preserve"> дополнить словами «или указание на источник их официального опубликования»</w:t>
      </w:r>
      <w:r w:rsidR="009E4937">
        <w:rPr>
          <w:sz w:val="28"/>
        </w:rPr>
        <w:t>.</w:t>
      </w:r>
    </w:p>
    <w:p w:rsidR="00FB4B0F" w:rsidRPr="00FB4B0F" w:rsidRDefault="00FB4B0F" w:rsidP="00FB4B0F">
      <w:pPr>
        <w:numPr>
          <w:ilvl w:val="1"/>
          <w:numId w:val="24"/>
        </w:numPr>
        <w:ind w:left="0" w:firstLine="709"/>
        <w:jc w:val="both"/>
        <w:rPr>
          <w:sz w:val="28"/>
        </w:rPr>
      </w:pPr>
      <w:r w:rsidRPr="00FB4B0F">
        <w:rPr>
          <w:sz w:val="28"/>
        </w:rPr>
        <w:t>Пункт 7 признать утратившим силу.</w:t>
      </w:r>
    </w:p>
    <w:p w:rsidR="009336BB" w:rsidRPr="00FB4B0F" w:rsidRDefault="00FB4B0F" w:rsidP="00FB4B0F">
      <w:pPr>
        <w:numPr>
          <w:ilvl w:val="1"/>
          <w:numId w:val="24"/>
        </w:numPr>
        <w:ind w:left="0" w:firstLine="709"/>
        <w:jc w:val="both"/>
        <w:rPr>
          <w:sz w:val="28"/>
        </w:rPr>
      </w:pPr>
      <w:r w:rsidRPr="00FB4B0F">
        <w:rPr>
          <w:sz w:val="28"/>
        </w:rPr>
        <w:t>Абзац первый пункта 8 исключить.</w:t>
      </w:r>
      <w:r w:rsidR="009336BB" w:rsidRPr="00FB4B0F">
        <w:rPr>
          <w:sz w:val="28"/>
        </w:rPr>
        <w:t xml:space="preserve"> </w:t>
      </w:r>
    </w:p>
    <w:p w:rsidR="00161CC0" w:rsidRPr="00FB4B0F" w:rsidRDefault="00E850BD" w:rsidP="00FB4B0F">
      <w:pPr>
        <w:widowControl/>
        <w:numPr>
          <w:ilvl w:val="0"/>
          <w:numId w:val="24"/>
        </w:numPr>
        <w:overflowPunct w:val="0"/>
        <w:ind w:left="0" w:firstLine="709"/>
        <w:jc w:val="both"/>
        <w:textAlignment w:val="baseline"/>
        <w:rPr>
          <w:sz w:val="28"/>
          <w:szCs w:val="28"/>
        </w:rPr>
      </w:pPr>
      <w:r w:rsidRPr="00FB4B0F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161CC0" w:rsidRPr="00FB4B0F">
        <w:rPr>
          <w:sz w:val="28"/>
          <w:szCs w:val="28"/>
        </w:rPr>
        <w:t>.</w:t>
      </w:r>
    </w:p>
    <w:p w:rsidR="00161CC0" w:rsidRPr="00FB4B0F" w:rsidRDefault="00161CC0" w:rsidP="00325862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846459" w:rsidRPr="00FB4B0F" w:rsidRDefault="00846459" w:rsidP="00846459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846459" w:rsidRPr="00FB4B0F" w:rsidRDefault="00846459" w:rsidP="00846459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846459" w:rsidRPr="00FB4B0F" w:rsidRDefault="00846459" w:rsidP="00846459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295FAE" w:rsidRPr="00FB4B0F" w:rsidRDefault="00295FAE" w:rsidP="00E850BD">
      <w:pPr>
        <w:widowControl/>
        <w:overflowPunct w:val="0"/>
        <w:jc w:val="both"/>
        <w:textAlignment w:val="baseline"/>
        <w:rPr>
          <w:sz w:val="28"/>
          <w:szCs w:val="28"/>
        </w:rPr>
      </w:pPr>
      <w:r w:rsidRPr="00FB4B0F">
        <w:rPr>
          <w:sz w:val="28"/>
          <w:szCs w:val="28"/>
        </w:rPr>
        <w:t>Г</w:t>
      </w:r>
      <w:r w:rsidR="00E850BD" w:rsidRPr="00FB4B0F">
        <w:rPr>
          <w:sz w:val="28"/>
          <w:szCs w:val="28"/>
        </w:rPr>
        <w:t>лав</w:t>
      </w:r>
      <w:r w:rsidRPr="00FB4B0F">
        <w:rPr>
          <w:sz w:val="28"/>
          <w:szCs w:val="28"/>
        </w:rPr>
        <w:t xml:space="preserve">а </w:t>
      </w:r>
      <w:r w:rsidR="00E850BD" w:rsidRPr="00FB4B0F">
        <w:rPr>
          <w:sz w:val="28"/>
          <w:szCs w:val="28"/>
        </w:rPr>
        <w:t xml:space="preserve">Администрации </w:t>
      </w:r>
    </w:p>
    <w:p w:rsidR="00E850BD" w:rsidRPr="00FB4B0F" w:rsidRDefault="00E850BD" w:rsidP="00E850BD">
      <w:pPr>
        <w:widowControl/>
        <w:overflowPunct w:val="0"/>
        <w:jc w:val="both"/>
        <w:textAlignment w:val="baseline"/>
        <w:rPr>
          <w:sz w:val="28"/>
        </w:rPr>
      </w:pPr>
      <w:r w:rsidRPr="00FB4B0F">
        <w:rPr>
          <w:sz w:val="28"/>
          <w:szCs w:val="28"/>
        </w:rPr>
        <w:t xml:space="preserve">ЗАТО г. Зеленогорска </w:t>
      </w:r>
      <w:r w:rsidRPr="00FB4B0F">
        <w:rPr>
          <w:sz w:val="28"/>
          <w:szCs w:val="28"/>
        </w:rPr>
        <w:tab/>
      </w:r>
      <w:r w:rsidRPr="00FB4B0F">
        <w:rPr>
          <w:sz w:val="28"/>
          <w:szCs w:val="28"/>
        </w:rPr>
        <w:tab/>
      </w:r>
      <w:r w:rsidRPr="00FB4B0F">
        <w:rPr>
          <w:sz w:val="28"/>
          <w:szCs w:val="28"/>
        </w:rPr>
        <w:tab/>
      </w:r>
      <w:r w:rsidR="00295FAE" w:rsidRPr="00FB4B0F">
        <w:rPr>
          <w:sz w:val="28"/>
          <w:szCs w:val="28"/>
        </w:rPr>
        <w:tab/>
      </w:r>
      <w:r w:rsidRPr="00FB4B0F">
        <w:rPr>
          <w:sz w:val="28"/>
          <w:szCs w:val="28"/>
        </w:rPr>
        <w:tab/>
      </w:r>
      <w:r w:rsidRPr="00FB4B0F">
        <w:rPr>
          <w:sz w:val="28"/>
          <w:szCs w:val="28"/>
        </w:rPr>
        <w:tab/>
      </w:r>
      <w:r w:rsidR="00295FAE" w:rsidRPr="00FB4B0F">
        <w:rPr>
          <w:sz w:val="28"/>
          <w:szCs w:val="28"/>
        </w:rPr>
        <w:t>А.Я. Эйдемиллер</w:t>
      </w:r>
    </w:p>
    <w:p w:rsidR="00B65A32" w:rsidRPr="00FB4B0F" w:rsidRDefault="00B65A32" w:rsidP="00B65A32">
      <w:pPr>
        <w:rPr>
          <w:sz w:val="28"/>
        </w:rPr>
      </w:pPr>
    </w:p>
    <w:p w:rsidR="00A07AD7" w:rsidRPr="00FB4B0F" w:rsidRDefault="00A07AD7" w:rsidP="00B65A32">
      <w:pPr>
        <w:jc w:val="center"/>
        <w:rPr>
          <w:sz w:val="28"/>
        </w:rPr>
      </w:pPr>
    </w:p>
    <w:p w:rsidR="00325862" w:rsidRPr="00FB4B0F" w:rsidRDefault="00325862">
      <w:pPr>
        <w:jc w:val="center"/>
        <w:rPr>
          <w:sz w:val="28"/>
        </w:rPr>
      </w:pPr>
    </w:p>
    <w:sectPr w:rsidR="00325862" w:rsidRPr="00FB4B0F" w:rsidSect="00FB4B0F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72B" w:rsidRDefault="000A772B">
      <w:r>
        <w:separator/>
      </w:r>
    </w:p>
  </w:endnote>
  <w:endnote w:type="continuationSeparator" w:id="0">
    <w:p w:rsidR="000A772B" w:rsidRDefault="000A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750" w:rsidRDefault="00BF075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65C46">
      <w:rPr>
        <w:noProof/>
      </w:rPr>
      <w:t>2</w:t>
    </w:r>
    <w:r>
      <w:fldChar w:fldCharType="end"/>
    </w:r>
  </w:p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72B" w:rsidRDefault="000A772B">
      <w:r>
        <w:separator/>
      </w:r>
    </w:p>
  </w:footnote>
  <w:footnote w:type="continuationSeparator" w:id="0">
    <w:p w:rsidR="000A772B" w:rsidRDefault="000A7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595DDA"/>
    <w:multiLevelType w:val="hybridMultilevel"/>
    <w:tmpl w:val="952885A2"/>
    <w:lvl w:ilvl="0" w:tplc="FBF44976">
      <w:start w:val="31"/>
      <w:numFmt w:val="decimal"/>
      <w:lvlText w:val="%1."/>
      <w:lvlJc w:val="left"/>
      <w:pPr>
        <w:ind w:left="943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4FB64CF1"/>
    <w:multiLevelType w:val="hybridMultilevel"/>
    <w:tmpl w:val="FB30022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07D302A"/>
    <w:multiLevelType w:val="multilevel"/>
    <w:tmpl w:val="DEF059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5">
    <w:nsid w:val="78604E72"/>
    <w:multiLevelType w:val="hybridMultilevel"/>
    <w:tmpl w:val="7B76DCE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A423CE"/>
    <w:multiLevelType w:val="multilevel"/>
    <w:tmpl w:val="BEE25E4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14"/>
  </w:num>
  <w:num w:numId="8">
    <w:abstractNumId w:val="17"/>
  </w:num>
  <w:num w:numId="9">
    <w:abstractNumId w:val="23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7"/>
  </w:num>
  <w:num w:numId="15">
    <w:abstractNumId w:val="10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3"/>
  </w:num>
  <w:num w:numId="21">
    <w:abstractNumId w:val="6"/>
  </w:num>
  <w:num w:numId="22">
    <w:abstractNumId w:val="1"/>
  </w:num>
  <w:num w:numId="23">
    <w:abstractNumId w:val="26"/>
  </w:num>
  <w:num w:numId="24">
    <w:abstractNumId w:val="22"/>
  </w:num>
  <w:num w:numId="25">
    <w:abstractNumId w:val="15"/>
  </w:num>
  <w:num w:numId="26">
    <w:abstractNumId w:val="25"/>
  </w:num>
  <w:num w:numId="27">
    <w:abstractNumId w:val="3"/>
  </w:num>
  <w:num w:numId="28">
    <w:abstractNumId w:val="2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savePreviewPicture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14984"/>
    <w:rsid w:val="00031E17"/>
    <w:rsid w:val="00047D87"/>
    <w:rsid w:val="0007416E"/>
    <w:rsid w:val="000938B3"/>
    <w:rsid w:val="00093AD6"/>
    <w:rsid w:val="000A2EE1"/>
    <w:rsid w:val="000A772B"/>
    <w:rsid w:val="000E0C3F"/>
    <w:rsid w:val="000E1533"/>
    <w:rsid w:val="000E4FAF"/>
    <w:rsid w:val="000F7007"/>
    <w:rsid w:val="001043A8"/>
    <w:rsid w:val="001077A9"/>
    <w:rsid w:val="00117CD7"/>
    <w:rsid w:val="001273F4"/>
    <w:rsid w:val="00161CC0"/>
    <w:rsid w:val="00163957"/>
    <w:rsid w:val="00164406"/>
    <w:rsid w:val="00167A02"/>
    <w:rsid w:val="00174C56"/>
    <w:rsid w:val="00190C3C"/>
    <w:rsid w:val="00197B9C"/>
    <w:rsid w:val="001A2D20"/>
    <w:rsid w:val="001A469B"/>
    <w:rsid w:val="001A7A2C"/>
    <w:rsid w:val="001C3B92"/>
    <w:rsid w:val="001C40F3"/>
    <w:rsid w:val="001D6394"/>
    <w:rsid w:val="001E1DA0"/>
    <w:rsid w:val="001E208A"/>
    <w:rsid w:val="00200218"/>
    <w:rsid w:val="002205ED"/>
    <w:rsid w:val="00234897"/>
    <w:rsid w:val="00252D14"/>
    <w:rsid w:val="0026321E"/>
    <w:rsid w:val="00263A5A"/>
    <w:rsid w:val="00265C46"/>
    <w:rsid w:val="002766C5"/>
    <w:rsid w:val="002934C4"/>
    <w:rsid w:val="00293731"/>
    <w:rsid w:val="00295FAE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862"/>
    <w:rsid w:val="00325E72"/>
    <w:rsid w:val="0033737D"/>
    <w:rsid w:val="003418AB"/>
    <w:rsid w:val="00350B0E"/>
    <w:rsid w:val="00372E16"/>
    <w:rsid w:val="0037692B"/>
    <w:rsid w:val="00394FBA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23D1"/>
    <w:rsid w:val="004130E5"/>
    <w:rsid w:val="00413CA7"/>
    <w:rsid w:val="00417930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31"/>
    <w:rsid w:val="00603EB9"/>
    <w:rsid w:val="00603F8B"/>
    <w:rsid w:val="00623B95"/>
    <w:rsid w:val="006311DF"/>
    <w:rsid w:val="00636657"/>
    <w:rsid w:val="00676090"/>
    <w:rsid w:val="006908B9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4866"/>
    <w:rsid w:val="007A58A5"/>
    <w:rsid w:val="007B1FCB"/>
    <w:rsid w:val="007C5B4E"/>
    <w:rsid w:val="007D0DE5"/>
    <w:rsid w:val="007F4A7D"/>
    <w:rsid w:val="00806D4A"/>
    <w:rsid w:val="00823544"/>
    <w:rsid w:val="00824305"/>
    <w:rsid w:val="008253BF"/>
    <w:rsid w:val="00835D1B"/>
    <w:rsid w:val="00846459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16E7"/>
    <w:rsid w:val="0092469B"/>
    <w:rsid w:val="00924E8E"/>
    <w:rsid w:val="009259B1"/>
    <w:rsid w:val="009336BB"/>
    <w:rsid w:val="009372F0"/>
    <w:rsid w:val="009468D9"/>
    <w:rsid w:val="0095780B"/>
    <w:rsid w:val="009676CB"/>
    <w:rsid w:val="00987101"/>
    <w:rsid w:val="009A4446"/>
    <w:rsid w:val="009B766B"/>
    <w:rsid w:val="009C21B2"/>
    <w:rsid w:val="009C332A"/>
    <w:rsid w:val="009C5B38"/>
    <w:rsid w:val="009D386B"/>
    <w:rsid w:val="009E0005"/>
    <w:rsid w:val="009E1F93"/>
    <w:rsid w:val="009E269E"/>
    <w:rsid w:val="009E4937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68BD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A486A"/>
    <w:rsid w:val="00BB5B85"/>
    <w:rsid w:val="00BB71ED"/>
    <w:rsid w:val="00BC69B5"/>
    <w:rsid w:val="00BE5A00"/>
    <w:rsid w:val="00BF0750"/>
    <w:rsid w:val="00C00FC1"/>
    <w:rsid w:val="00C204E1"/>
    <w:rsid w:val="00C23607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3F52"/>
    <w:rsid w:val="00D2577A"/>
    <w:rsid w:val="00D30154"/>
    <w:rsid w:val="00D345F4"/>
    <w:rsid w:val="00D349FA"/>
    <w:rsid w:val="00D50940"/>
    <w:rsid w:val="00D55682"/>
    <w:rsid w:val="00D654CC"/>
    <w:rsid w:val="00D93475"/>
    <w:rsid w:val="00D96393"/>
    <w:rsid w:val="00DD19CF"/>
    <w:rsid w:val="00DE15CC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850BD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4B0F"/>
    <w:rsid w:val="00FB61C9"/>
    <w:rsid w:val="00FC2ABC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62D0922A-4936-4B57-85D1-D9E1174B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67A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DD65F-C74F-4796-9D9B-5F3D9852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Пономарева Ирина Евгеньевна</dc:creator>
  <cp:keywords/>
  <dc:description/>
  <cp:lastModifiedBy>Пономарева Ирина Евгеньевна</cp:lastModifiedBy>
  <cp:revision>26</cp:revision>
  <cp:lastPrinted>2017-04-12T03:07:00Z</cp:lastPrinted>
  <dcterms:created xsi:type="dcterms:W3CDTF">2016-09-15T02:11:00Z</dcterms:created>
  <dcterms:modified xsi:type="dcterms:W3CDTF">2017-04-18T03:32:00Z</dcterms:modified>
</cp:coreProperties>
</file>